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Pr="001C60C1" w:rsidRDefault="004726DC" w:rsidP="004726DC">
      <w:pPr>
        <w:pStyle w:val="a3"/>
      </w:pPr>
      <w:r w:rsidRPr="001C60C1">
        <w:t>Администрация городского округа</w:t>
      </w:r>
    </w:p>
    <w:p w:rsidR="004726DC" w:rsidRPr="001C60C1" w:rsidRDefault="004726DC" w:rsidP="004726DC">
      <w:pPr>
        <w:pStyle w:val="a3"/>
      </w:pPr>
      <w:r w:rsidRPr="001C60C1">
        <w:t xml:space="preserve"> муниципального образования</w:t>
      </w:r>
    </w:p>
    <w:p w:rsidR="004726DC" w:rsidRPr="001C60C1" w:rsidRDefault="004726DC" w:rsidP="004726DC">
      <w:pPr>
        <w:pStyle w:val="a3"/>
        <w:rPr>
          <w:sz w:val="28"/>
        </w:rPr>
      </w:pPr>
      <w:r w:rsidRPr="001C60C1">
        <w:t xml:space="preserve"> «город Саянск»</w:t>
      </w:r>
    </w:p>
    <w:p w:rsidR="004726DC" w:rsidRPr="001C60C1" w:rsidRDefault="004726DC" w:rsidP="004726DC">
      <w:pPr>
        <w:ind w:right="1700"/>
        <w:jc w:val="center"/>
        <w:rPr>
          <w:b/>
        </w:rPr>
      </w:pPr>
    </w:p>
    <w:p w:rsidR="004726DC" w:rsidRPr="001C60C1" w:rsidRDefault="004726DC" w:rsidP="004726DC">
      <w:pPr>
        <w:ind w:right="1700"/>
        <w:jc w:val="center"/>
        <w:rPr>
          <w:sz w:val="28"/>
          <w:szCs w:val="28"/>
        </w:rPr>
      </w:pPr>
      <w:r w:rsidRPr="001C60C1">
        <w:rPr>
          <w:b/>
        </w:rPr>
        <w:tab/>
      </w:r>
      <w:r w:rsidRPr="001C60C1">
        <w:rPr>
          <w:b/>
        </w:rPr>
        <w:tab/>
      </w:r>
    </w:p>
    <w:p w:rsidR="00A66A23" w:rsidRPr="001C60C1" w:rsidRDefault="004726DC" w:rsidP="004726DC">
      <w:pPr>
        <w:pStyle w:val="1"/>
        <w:rPr>
          <w:spacing w:val="40"/>
          <w:szCs w:val="36"/>
        </w:rPr>
      </w:pPr>
      <w:r w:rsidRPr="001C60C1">
        <w:rPr>
          <w:szCs w:val="36"/>
        </w:rPr>
        <w:t>ПОСТАНОВЛЕНИЕ</w:t>
      </w:r>
    </w:p>
    <w:p w:rsidR="00A66A23" w:rsidRPr="001C60C1" w:rsidRDefault="00A66A23">
      <w:pPr>
        <w:jc w:val="center"/>
        <w:rPr>
          <w:sz w:val="24"/>
        </w:rPr>
      </w:pPr>
    </w:p>
    <w:p w:rsidR="00A66A23" w:rsidRPr="001C60C1"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1C60C1" w:rsidRPr="001C60C1">
        <w:trPr>
          <w:cantSplit/>
          <w:trHeight w:val="220"/>
        </w:trPr>
        <w:tc>
          <w:tcPr>
            <w:tcW w:w="534" w:type="dxa"/>
          </w:tcPr>
          <w:p w:rsidR="00C01C7C" w:rsidRPr="001C60C1" w:rsidRDefault="00C01C7C">
            <w:pPr>
              <w:rPr>
                <w:sz w:val="24"/>
              </w:rPr>
            </w:pPr>
            <w:r w:rsidRPr="001C60C1">
              <w:rPr>
                <w:sz w:val="24"/>
              </w:rPr>
              <w:t>От</w:t>
            </w:r>
          </w:p>
        </w:tc>
        <w:tc>
          <w:tcPr>
            <w:tcW w:w="1535" w:type="dxa"/>
            <w:tcBorders>
              <w:bottom w:val="single" w:sz="4" w:space="0" w:color="auto"/>
            </w:tcBorders>
          </w:tcPr>
          <w:p w:rsidR="00C01C7C" w:rsidRPr="001C60C1" w:rsidRDefault="00C01C7C">
            <w:pPr>
              <w:rPr>
                <w:sz w:val="24"/>
              </w:rPr>
            </w:pPr>
          </w:p>
        </w:tc>
        <w:tc>
          <w:tcPr>
            <w:tcW w:w="449" w:type="dxa"/>
          </w:tcPr>
          <w:p w:rsidR="00C01C7C" w:rsidRPr="001C60C1" w:rsidRDefault="00C01C7C">
            <w:pPr>
              <w:jc w:val="center"/>
              <w:rPr>
                <w:sz w:val="24"/>
              </w:rPr>
            </w:pPr>
            <w:r w:rsidRPr="001C60C1">
              <w:rPr>
                <w:sz w:val="24"/>
              </w:rPr>
              <w:t>№</w:t>
            </w:r>
          </w:p>
        </w:tc>
        <w:tc>
          <w:tcPr>
            <w:tcW w:w="1621" w:type="dxa"/>
            <w:tcBorders>
              <w:bottom w:val="single" w:sz="4" w:space="0" w:color="auto"/>
            </w:tcBorders>
          </w:tcPr>
          <w:p w:rsidR="00C01C7C" w:rsidRPr="001C60C1" w:rsidRDefault="00C01C7C">
            <w:pPr>
              <w:rPr>
                <w:sz w:val="24"/>
              </w:rPr>
            </w:pPr>
          </w:p>
        </w:tc>
      </w:tr>
      <w:tr w:rsidR="00C01C7C" w:rsidRPr="001C60C1">
        <w:trPr>
          <w:cantSplit/>
          <w:trHeight w:val="220"/>
        </w:trPr>
        <w:tc>
          <w:tcPr>
            <w:tcW w:w="4139" w:type="dxa"/>
            <w:gridSpan w:val="4"/>
          </w:tcPr>
          <w:p w:rsidR="00C01C7C" w:rsidRPr="001C60C1" w:rsidRDefault="00C01C7C">
            <w:pPr>
              <w:jc w:val="center"/>
              <w:rPr>
                <w:sz w:val="24"/>
              </w:rPr>
            </w:pPr>
            <w:r w:rsidRPr="001C60C1">
              <w:rPr>
                <w:sz w:val="24"/>
              </w:rPr>
              <w:t>г.Саянск</w:t>
            </w:r>
          </w:p>
        </w:tc>
      </w:tr>
    </w:tbl>
    <w:p w:rsidR="00A66A23" w:rsidRPr="001C60C1" w:rsidRDefault="00A66A23">
      <w:pPr>
        <w:rPr>
          <w:sz w:val="24"/>
        </w:rPr>
      </w:pPr>
    </w:p>
    <w:p w:rsidR="00746C4D" w:rsidRPr="001C60C1" w:rsidRDefault="00746C4D" w:rsidP="00746C4D">
      <w:pPr>
        <w:ind w:right="4818"/>
        <w:jc w:val="both"/>
        <w:rPr>
          <w:sz w:val="26"/>
          <w:szCs w:val="26"/>
        </w:rPr>
      </w:pPr>
      <w:r w:rsidRPr="001C60C1">
        <w:rPr>
          <w:sz w:val="24"/>
          <w:szCs w:val="24"/>
        </w:rPr>
        <w:t>О награждении в честь Дня работников бытового обслуживания населения и жилищно-коммунального хозяйства</w:t>
      </w:r>
    </w:p>
    <w:p w:rsidR="00A66A23" w:rsidRDefault="00A66A23">
      <w:pPr>
        <w:rPr>
          <w:sz w:val="24"/>
        </w:rPr>
      </w:pPr>
    </w:p>
    <w:p w:rsidR="0030218E" w:rsidRPr="001C60C1" w:rsidRDefault="0030218E">
      <w:pPr>
        <w:rPr>
          <w:sz w:val="24"/>
        </w:rPr>
      </w:pPr>
    </w:p>
    <w:p w:rsidR="00FF4CDC" w:rsidRPr="001C60C1" w:rsidRDefault="00746C4D" w:rsidP="000337F0">
      <w:pPr>
        <w:pStyle w:val="a5"/>
        <w:tabs>
          <w:tab w:val="left" w:pos="709"/>
        </w:tabs>
        <w:ind w:firstLine="709"/>
        <w:rPr>
          <w:szCs w:val="28"/>
        </w:rPr>
      </w:pPr>
      <w:proofErr w:type="gramStart"/>
      <w:r w:rsidRPr="001C60C1">
        <w:rPr>
          <w:szCs w:val="28"/>
        </w:rPr>
        <w:t>В</w:t>
      </w:r>
      <w:r w:rsidR="00FF4CDC" w:rsidRPr="001C60C1">
        <w:rPr>
          <w:szCs w:val="28"/>
        </w:rPr>
        <w:t xml:space="preserve"> соответствии со статьями 38 и 43 Устава муниципального образования «город Саянск», </w:t>
      </w:r>
      <w:r w:rsidR="0056115E" w:rsidRPr="001C60C1">
        <w:rPr>
          <w:szCs w:val="28"/>
        </w:rPr>
        <w:t>постановлением мэра городского округа «город Саянск» от 28.06.2019 № 110-37-718-19 «Об утверждении Положения о Почетной грамоте мэра городского округа, Благодарности мэра городского округа»</w:t>
      </w:r>
      <w:r w:rsidR="00FF4CDC" w:rsidRPr="001C60C1">
        <w:rPr>
          <w:szCs w:val="28"/>
        </w:rPr>
        <w:t xml:space="preserve">, </w:t>
      </w:r>
      <w:r w:rsidR="00622E37" w:rsidRPr="001C60C1">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roofErr w:type="gramEnd"/>
    </w:p>
    <w:p w:rsidR="008F5522" w:rsidRPr="001C60C1" w:rsidRDefault="008F5522" w:rsidP="008F5522">
      <w:pPr>
        <w:pStyle w:val="a5"/>
        <w:tabs>
          <w:tab w:val="left" w:pos="709"/>
        </w:tabs>
        <w:rPr>
          <w:sz w:val="16"/>
        </w:rPr>
      </w:pPr>
      <w:r w:rsidRPr="001C60C1">
        <w:t>ПОСТАНОВЛЯЕТ:</w:t>
      </w:r>
    </w:p>
    <w:p w:rsidR="00622E37" w:rsidRPr="001C60C1" w:rsidRDefault="00CB4C5C" w:rsidP="000337F0">
      <w:pPr>
        <w:ind w:firstLine="709"/>
        <w:jc w:val="both"/>
        <w:rPr>
          <w:sz w:val="28"/>
          <w:szCs w:val="28"/>
        </w:rPr>
      </w:pPr>
      <w:r w:rsidRPr="001C60C1">
        <w:rPr>
          <w:sz w:val="28"/>
          <w:szCs w:val="28"/>
        </w:rPr>
        <w:t xml:space="preserve">1. </w:t>
      </w:r>
      <w:r w:rsidR="00F37161" w:rsidRPr="001C60C1">
        <w:rPr>
          <w:sz w:val="28"/>
          <w:szCs w:val="28"/>
        </w:rPr>
        <w:t xml:space="preserve">За многолетний добросовестный труд, высокий профессионализм </w:t>
      </w:r>
      <w:r w:rsidR="008A554A" w:rsidRPr="001C60C1">
        <w:rPr>
          <w:sz w:val="28"/>
          <w:szCs w:val="28"/>
        </w:rPr>
        <w:t xml:space="preserve">и </w:t>
      </w:r>
      <w:r w:rsidR="00F22B24" w:rsidRPr="001C60C1">
        <w:rPr>
          <w:sz w:val="28"/>
          <w:szCs w:val="28"/>
        </w:rPr>
        <w:t xml:space="preserve">в честь профессионального </w:t>
      </w:r>
      <w:proofErr w:type="gramStart"/>
      <w:r w:rsidR="00F22B24" w:rsidRPr="001C60C1">
        <w:rPr>
          <w:sz w:val="28"/>
          <w:szCs w:val="28"/>
        </w:rPr>
        <w:t xml:space="preserve">праздника Дня работников бытового обслуживания </w:t>
      </w:r>
      <w:r w:rsidR="00663933" w:rsidRPr="001C60C1">
        <w:rPr>
          <w:sz w:val="28"/>
          <w:szCs w:val="28"/>
        </w:rPr>
        <w:t>населения</w:t>
      </w:r>
      <w:proofErr w:type="gramEnd"/>
      <w:r w:rsidR="00663933" w:rsidRPr="001C60C1">
        <w:rPr>
          <w:sz w:val="28"/>
          <w:szCs w:val="28"/>
        </w:rPr>
        <w:t xml:space="preserve"> </w:t>
      </w:r>
      <w:r w:rsidR="00F22B24" w:rsidRPr="001C60C1">
        <w:rPr>
          <w:sz w:val="28"/>
          <w:szCs w:val="28"/>
        </w:rPr>
        <w:t>и жилищно-коммунального хозяйства</w:t>
      </w:r>
      <w:r w:rsidR="00622E37" w:rsidRPr="001C60C1">
        <w:rPr>
          <w:sz w:val="28"/>
          <w:szCs w:val="28"/>
        </w:rPr>
        <w:t>:</w:t>
      </w:r>
    </w:p>
    <w:p w:rsidR="00622E37" w:rsidRPr="001C60C1" w:rsidRDefault="00622E37" w:rsidP="000337F0">
      <w:pPr>
        <w:pStyle w:val="a5"/>
        <w:numPr>
          <w:ilvl w:val="1"/>
          <w:numId w:val="8"/>
        </w:numPr>
        <w:ind w:left="0" w:firstLine="709"/>
        <w:rPr>
          <w:szCs w:val="28"/>
        </w:rPr>
      </w:pPr>
      <w:r w:rsidRPr="001C60C1">
        <w:rPr>
          <w:szCs w:val="28"/>
        </w:rPr>
        <w:t>Наградить Почетной грамотой мэра городского округа:</w:t>
      </w:r>
    </w:p>
    <w:p w:rsidR="00127449" w:rsidRPr="001C60C1" w:rsidRDefault="00127449" w:rsidP="00127449">
      <w:pPr>
        <w:pStyle w:val="a5"/>
        <w:rPr>
          <w:sz w:val="10"/>
          <w:szCs w:val="10"/>
        </w:rPr>
      </w:pPr>
    </w:p>
    <w:tbl>
      <w:tblPr>
        <w:tblW w:w="9464" w:type="dxa"/>
        <w:tblLook w:val="0000" w:firstRow="0" w:lastRow="0" w:firstColumn="0" w:lastColumn="0" w:noHBand="0" w:noVBand="0"/>
      </w:tblPr>
      <w:tblGrid>
        <w:gridCol w:w="3227"/>
        <w:gridCol w:w="6237"/>
      </w:tblGrid>
      <w:tr w:rsidR="001C60C1" w:rsidRPr="001C60C1" w:rsidTr="000337F0">
        <w:tc>
          <w:tcPr>
            <w:tcW w:w="3227" w:type="dxa"/>
          </w:tcPr>
          <w:p w:rsidR="00663D34" w:rsidRPr="001C60C1" w:rsidRDefault="00663D34" w:rsidP="00663D34">
            <w:pPr>
              <w:pStyle w:val="a9"/>
              <w:tabs>
                <w:tab w:val="left" w:pos="1880"/>
              </w:tabs>
              <w:spacing w:after="0"/>
              <w:ind w:left="0"/>
              <w:rPr>
                <w:sz w:val="28"/>
                <w:szCs w:val="28"/>
              </w:rPr>
            </w:pPr>
            <w:r w:rsidRPr="001C60C1">
              <w:rPr>
                <w:sz w:val="28"/>
                <w:szCs w:val="28"/>
              </w:rPr>
              <w:t>Вилкова Владимира Александровича</w:t>
            </w:r>
          </w:p>
          <w:p w:rsidR="00663D34" w:rsidRPr="001C60C1" w:rsidRDefault="00663D34" w:rsidP="00E6615E">
            <w:pPr>
              <w:pStyle w:val="a9"/>
              <w:tabs>
                <w:tab w:val="left" w:pos="1880"/>
              </w:tabs>
              <w:spacing w:after="0"/>
              <w:ind w:left="0"/>
              <w:rPr>
                <w:sz w:val="28"/>
                <w:szCs w:val="28"/>
              </w:rPr>
            </w:pPr>
          </w:p>
        </w:tc>
        <w:tc>
          <w:tcPr>
            <w:tcW w:w="6237" w:type="dxa"/>
          </w:tcPr>
          <w:p w:rsidR="00663D34" w:rsidRPr="001C60C1" w:rsidRDefault="00663D34" w:rsidP="00663D34">
            <w:pPr>
              <w:numPr>
                <w:ilvl w:val="0"/>
                <w:numId w:val="7"/>
              </w:numPr>
              <w:ind w:left="176" w:hanging="176"/>
              <w:jc w:val="both"/>
              <w:rPr>
                <w:sz w:val="28"/>
                <w:szCs w:val="28"/>
              </w:rPr>
            </w:pPr>
            <w:r w:rsidRPr="001C60C1">
              <w:rPr>
                <w:sz w:val="28"/>
                <w:szCs w:val="28"/>
              </w:rPr>
              <w:t>техника-теплотехника общества с ограниченной ответственностью «Управляющая компания «Уют»;</w:t>
            </w:r>
          </w:p>
          <w:p w:rsidR="00663D34" w:rsidRPr="001C60C1" w:rsidRDefault="00663D34" w:rsidP="00127449">
            <w:pPr>
              <w:jc w:val="both"/>
              <w:rPr>
                <w:sz w:val="10"/>
                <w:szCs w:val="10"/>
              </w:rPr>
            </w:pPr>
          </w:p>
        </w:tc>
      </w:tr>
      <w:tr w:rsidR="001C60C1" w:rsidRPr="001C60C1" w:rsidTr="000337F0">
        <w:tc>
          <w:tcPr>
            <w:tcW w:w="3227" w:type="dxa"/>
          </w:tcPr>
          <w:p w:rsidR="00975BA2" w:rsidRPr="001C60C1" w:rsidRDefault="00D74026" w:rsidP="00663D34">
            <w:pPr>
              <w:pStyle w:val="a9"/>
              <w:tabs>
                <w:tab w:val="left" w:pos="1880"/>
              </w:tabs>
              <w:spacing w:after="0"/>
              <w:ind w:left="0"/>
              <w:rPr>
                <w:sz w:val="28"/>
                <w:szCs w:val="28"/>
              </w:rPr>
            </w:pPr>
            <w:r w:rsidRPr="001C60C1">
              <w:rPr>
                <w:sz w:val="28"/>
                <w:szCs w:val="28"/>
              </w:rPr>
              <w:t>Грищенко Анатолия Андреевича</w:t>
            </w:r>
          </w:p>
        </w:tc>
        <w:tc>
          <w:tcPr>
            <w:tcW w:w="6237" w:type="dxa"/>
          </w:tcPr>
          <w:p w:rsidR="00975BA2" w:rsidRPr="001C60C1" w:rsidRDefault="00D051BF" w:rsidP="00663D34">
            <w:pPr>
              <w:numPr>
                <w:ilvl w:val="0"/>
                <w:numId w:val="7"/>
              </w:numPr>
              <w:ind w:left="176" w:hanging="176"/>
              <w:jc w:val="both"/>
              <w:rPr>
                <w:sz w:val="28"/>
                <w:szCs w:val="28"/>
              </w:rPr>
            </w:pPr>
            <w:r w:rsidRPr="001C60C1">
              <w:rPr>
                <w:sz w:val="28"/>
                <w:szCs w:val="28"/>
              </w:rPr>
              <w:t>э</w:t>
            </w:r>
            <w:r w:rsidR="00D74026" w:rsidRPr="001C60C1">
              <w:rPr>
                <w:sz w:val="28"/>
                <w:szCs w:val="28"/>
              </w:rPr>
              <w:t xml:space="preserve">лектромонтера по ремонту и </w:t>
            </w:r>
            <w:r w:rsidR="00363D49" w:rsidRPr="001C60C1">
              <w:rPr>
                <w:sz w:val="28"/>
                <w:szCs w:val="28"/>
              </w:rPr>
              <w:t>обслуживанию электрооборудования 5 разряда участка электроснабжения муниципального унитарного предприятия «Саянское теплоэнергетическое предприятие»</w:t>
            </w:r>
            <w:r w:rsidRPr="001C60C1">
              <w:rPr>
                <w:sz w:val="28"/>
                <w:szCs w:val="28"/>
              </w:rPr>
              <w:t>;</w:t>
            </w:r>
          </w:p>
          <w:p w:rsidR="00127449" w:rsidRPr="001C60C1" w:rsidRDefault="00127449" w:rsidP="00127449">
            <w:pPr>
              <w:ind w:left="176"/>
              <w:jc w:val="both"/>
              <w:rPr>
                <w:sz w:val="10"/>
                <w:szCs w:val="10"/>
              </w:rPr>
            </w:pPr>
          </w:p>
        </w:tc>
      </w:tr>
      <w:tr w:rsidR="001C60C1" w:rsidRPr="001C60C1" w:rsidTr="000337F0">
        <w:tc>
          <w:tcPr>
            <w:tcW w:w="3227" w:type="dxa"/>
          </w:tcPr>
          <w:p w:rsidR="00DB0566" w:rsidRPr="001C60C1" w:rsidRDefault="00DB0566" w:rsidP="00663D34">
            <w:pPr>
              <w:pStyle w:val="a9"/>
              <w:tabs>
                <w:tab w:val="left" w:pos="1880"/>
              </w:tabs>
              <w:spacing w:after="0"/>
              <w:ind w:left="0"/>
              <w:rPr>
                <w:sz w:val="28"/>
                <w:szCs w:val="28"/>
              </w:rPr>
            </w:pPr>
            <w:r w:rsidRPr="001C60C1">
              <w:rPr>
                <w:sz w:val="28"/>
                <w:szCs w:val="28"/>
              </w:rPr>
              <w:t>Жукову Татьяну Александровну</w:t>
            </w:r>
          </w:p>
        </w:tc>
        <w:tc>
          <w:tcPr>
            <w:tcW w:w="6237" w:type="dxa"/>
          </w:tcPr>
          <w:p w:rsidR="00DB0566" w:rsidRPr="001C60C1" w:rsidRDefault="00DB0566" w:rsidP="00DB0566">
            <w:pPr>
              <w:numPr>
                <w:ilvl w:val="0"/>
                <w:numId w:val="7"/>
              </w:numPr>
              <w:ind w:left="176" w:hanging="176"/>
              <w:jc w:val="both"/>
              <w:rPr>
                <w:sz w:val="28"/>
                <w:szCs w:val="28"/>
              </w:rPr>
            </w:pPr>
            <w:r w:rsidRPr="001C60C1">
              <w:rPr>
                <w:sz w:val="28"/>
                <w:szCs w:val="28"/>
              </w:rPr>
              <w:t xml:space="preserve"> мастера по содержанию и обслуживанию общего имущества и придомовой территории общества с ограниченной ответственностью «Управляющая компания «</w:t>
            </w:r>
            <w:r w:rsidR="005B1C24" w:rsidRPr="001C60C1">
              <w:rPr>
                <w:sz w:val="28"/>
                <w:szCs w:val="28"/>
              </w:rPr>
              <w:t>Искра</w:t>
            </w:r>
            <w:r w:rsidRPr="001C60C1">
              <w:rPr>
                <w:sz w:val="28"/>
                <w:szCs w:val="28"/>
              </w:rPr>
              <w:t>»;</w:t>
            </w:r>
          </w:p>
          <w:p w:rsidR="00DB0566" w:rsidRPr="001C60C1" w:rsidRDefault="00DB0566" w:rsidP="005B1C24">
            <w:pPr>
              <w:jc w:val="both"/>
              <w:rPr>
                <w:sz w:val="10"/>
                <w:szCs w:val="10"/>
              </w:rPr>
            </w:pPr>
          </w:p>
        </w:tc>
      </w:tr>
      <w:tr w:rsidR="001C60C1" w:rsidRPr="001C60C1" w:rsidTr="000337F0">
        <w:tc>
          <w:tcPr>
            <w:tcW w:w="3227" w:type="dxa"/>
          </w:tcPr>
          <w:p w:rsidR="006B711A" w:rsidRPr="001C60C1" w:rsidRDefault="006B711A" w:rsidP="00E61D2A">
            <w:pPr>
              <w:rPr>
                <w:sz w:val="28"/>
                <w:szCs w:val="28"/>
              </w:rPr>
            </w:pPr>
            <w:r w:rsidRPr="001C60C1">
              <w:rPr>
                <w:sz w:val="28"/>
                <w:szCs w:val="28"/>
              </w:rPr>
              <w:t>Носыреву Наталью Владимировну</w:t>
            </w:r>
          </w:p>
        </w:tc>
        <w:tc>
          <w:tcPr>
            <w:tcW w:w="6237" w:type="dxa"/>
          </w:tcPr>
          <w:p w:rsidR="0030218E" w:rsidRDefault="006B711A" w:rsidP="00E61D2A">
            <w:pPr>
              <w:numPr>
                <w:ilvl w:val="0"/>
                <w:numId w:val="7"/>
              </w:numPr>
              <w:ind w:left="176" w:hanging="176"/>
              <w:jc w:val="both"/>
              <w:rPr>
                <w:sz w:val="28"/>
                <w:szCs w:val="28"/>
              </w:rPr>
            </w:pPr>
            <w:r w:rsidRPr="001C60C1">
              <w:rPr>
                <w:sz w:val="28"/>
                <w:szCs w:val="28"/>
              </w:rPr>
              <w:t>бухгалтера по на</w:t>
            </w:r>
            <w:r w:rsidR="00574A25">
              <w:rPr>
                <w:sz w:val="28"/>
                <w:szCs w:val="28"/>
              </w:rPr>
              <w:t>числению и сбору квартирной плат</w:t>
            </w:r>
            <w:r w:rsidRPr="001C60C1">
              <w:rPr>
                <w:sz w:val="28"/>
                <w:szCs w:val="28"/>
              </w:rPr>
              <w:t xml:space="preserve">ы-специалиста 1 категории общества </w:t>
            </w:r>
            <w:proofErr w:type="gramStart"/>
            <w:r w:rsidRPr="001C60C1">
              <w:rPr>
                <w:sz w:val="28"/>
                <w:szCs w:val="28"/>
              </w:rPr>
              <w:t>с</w:t>
            </w:r>
            <w:proofErr w:type="gramEnd"/>
            <w:r w:rsidRPr="001C60C1">
              <w:rPr>
                <w:sz w:val="28"/>
                <w:szCs w:val="28"/>
              </w:rPr>
              <w:t xml:space="preserve"> </w:t>
            </w:r>
          </w:p>
          <w:p w:rsidR="0030218E" w:rsidRDefault="0030218E" w:rsidP="0030218E">
            <w:pPr>
              <w:ind w:left="176"/>
              <w:jc w:val="both"/>
              <w:rPr>
                <w:sz w:val="28"/>
                <w:szCs w:val="28"/>
              </w:rPr>
            </w:pPr>
          </w:p>
          <w:p w:rsidR="006B711A" w:rsidRDefault="006B711A" w:rsidP="0030218E">
            <w:pPr>
              <w:ind w:left="176"/>
              <w:jc w:val="both"/>
              <w:rPr>
                <w:sz w:val="28"/>
                <w:szCs w:val="28"/>
              </w:rPr>
            </w:pPr>
            <w:r w:rsidRPr="001C60C1">
              <w:rPr>
                <w:sz w:val="28"/>
                <w:szCs w:val="28"/>
              </w:rPr>
              <w:lastRenderedPageBreak/>
              <w:t>ограниченной ответственностью «Расчетно-кассовый центр»;</w:t>
            </w:r>
          </w:p>
          <w:p w:rsidR="000D14A2" w:rsidRPr="000D14A2" w:rsidRDefault="000D14A2" w:rsidP="000D14A2">
            <w:pPr>
              <w:ind w:left="176"/>
              <w:jc w:val="both"/>
              <w:rPr>
                <w:sz w:val="10"/>
                <w:szCs w:val="10"/>
              </w:rPr>
            </w:pPr>
          </w:p>
        </w:tc>
      </w:tr>
      <w:tr w:rsidR="001C60C1" w:rsidRPr="001C60C1" w:rsidTr="000337F0">
        <w:tc>
          <w:tcPr>
            <w:tcW w:w="3227" w:type="dxa"/>
          </w:tcPr>
          <w:p w:rsidR="00CB1D92" w:rsidRPr="001C60C1" w:rsidRDefault="00CB1D92" w:rsidP="00E61D2A">
            <w:pPr>
              <w:rPr>
                <w:sz w:val="28"/>
                <w:szCs w:val="28"/>
              </w:rPr>
            </w:pPr>
            <w:proofErr w:type="spellStart"/>
            <w:r w:rsidRPr="001C60C1">
              <w:rPr>
                <w:sz w:val="28"/>
                <w:szCs w:val="28"/>
              </w:rPr>
              <w:lastRenderedPageBreak/>
              <w:t>Перевалову</w:t>
            </w:r>
            <w:proofErr w:type="spellEnd"/>
            <w:r w:rsidRPr="001C60C1">
              <w:rPr>
                <w:sz w:val="28"/>
                <w:szCs w:val="28"/>
              </w:rPr>
              <w:t xml:space="preserve"> Аллу Александровну</w:t>
            </w:r>
          </w:p>
        </w:tc>
        <w:tc>
          <w:tcPr>
            <w:tcW w:w="6237" w:type="dxa"/>
          </w:tcPr>
          <w:p w:rsidR="00007432" w:rsidRPr="001C60C1" w:rsidRDefault="00157FB5" w:rsidP="00007432">
            <w:pPr>
              <w:numPr>
                <w:ilvl w:val="0"/>
                <w:numId w:val="7"/>
              </w:numPr>
              <w:ind w:left="176" w:hanging="176"/>
              <w:jc w:val="both"/>
              <w:rPr>
                <w:sz w:val="28"/>
                <w:szCs w:val="28"/>
              </w:rPr>
            </w:pPr>
            <w:r w:rsidRPr="001C60C1">
              <w:rPr>
                <w:sz w:val="28"/>
                <w:szCs w:val="28"/>
              </w:rPr>
              <w:t xml:space="preserve">начальника </w:t>
            </w:r>
            <w:r w:rsidR="00127449" w:rsidRPr="001C60C1">
              <w:rPr>
                <w:sz w:val="28"/>
                <w:szCs w:val="28"/>
              </w:rPr>
              <w:t>отдела жилищной политики, транспорта и связи Комитета  по ЖКХ, транспорту и связи администрации городского округа муниципального образования «город Саянск»;</w:t>
            </w:r>
          </w:p>
          <w:p w:rsidR="00007432" w:rsidRPr="001C60C1" w:rsidRDefault="00007432" w:rsidP="00007432">
            <w:pPr>
              <w:ind w:left="176"/>
              <w:jc w:val="both"/>
              <w:rPr>
                <w:sz w:val="10"/>
                <w:szCs w:val="10"/>
              </w:rPr>
            </w:pPr>
          </w:p>
        </w:tc>
      </w:tr>
      <w:tr w:rsidR="001C60C1" w:rsidRPr="001C60C1" w:rsidTr="000337F0">
        <w:tc>
          <w:tcPr>
            <w:tcW w:w="3227" w:type="dxa"/>
          </w:tcPr>
          <w:p w:rsidR="006E2763" w:rsidRPr="001C60C1" w:rsidRDefault="009903E5" w:rsidP="00E61D2A">
            <w:pPr>
              <w:rPr>
                <w:sz w:val="28"/>
                <w:szCs w:val="28"/>
              </w:rPr>
            </w:pPr>
            <w:proofErr w:type="spellStart"/>
            <w:r w:rsidRPr="001C60C1">
              <w:rPr>
                <w:sz w:val="28"/>
                <w:szCs w:val="28"/>
              </w:rPr>
              <w:t>Хлебодарова</w:t>
            </w:r>
            <w:proofErr w:type="spellEnd"/>
            <w:r w:rsidRPr="001C60C1">
              <w:rPr>
                <w:sz w:val="28"/>
                <w:szCs w:val="28"/>
              </w:rPr>
              <w:t xml:space="preserve"> Андрея Михайловича</w:t>
            </w:r>
          </w:p>
        </w:tc>
        <w:tc>
          <w:tcPr>
            <w:tcW w:w="6237" w:type="dxa"/>
          </w:tcPr>
          <w:p w:rsidR="009903E5" w:rsidRPr="001C60C1" w:rsidRDefault="009903E5" w:rsidP="009903E5">
            <w:pPr>
              <w:numPr>
                <w:ilvl w:val="0"/>
                <w:numId w:val="7"/>
              </w:numPr>
              <w:ind w:left="176" w:hanging="176"/>
              <w:jc w:val="both"/>
              <w:rPr>
                <w:sz w:val="28"/>
                <w:szCs w:val="28"/>
              </w:rPr>
            </w:pPr>
            <w:r w:rsidRPr="001C60C1">
              <w:rPr>
                <w:sz w:val="28"/>
                <w:szCs w:val="28"/>
              </w:rPr>
              <w:t xml:space="preserve"> мастера участка №2 муниципального унитарного</w:t>
            </w:r>
            <w:r w:rsidR="00127449" w:rsidRPr="001C60C1">
              <w:rPr>
                <w:sz w:val="28"/>
                <w:szCs w:val="28"/>
              </w:rPr>
              <w:t xml:space="preserve"> предприятия «Водоканал-Сервис».</w:t>
            </w:r>
          </w:p>
          <w:p w:rsidR="006E2763" w:rsidRPr="001C60C1" w:rsidRDefault="006E2763" w:rsidP="009903E5">
            <w:pPr>
              <w:jc w:val="both"/>
              <w:rPr>
                <w:sz w:val="28"/>
                <w:szCs w:val="28"/>
              </w:rPr>
            </w:pPr>
          </w:p>
        </w:tc>
      </w:tr>
    </w:tbl>
    <w:p w:rsidR="000337F0" w:rsidRPr="001C60C1" w:rsidRDefault="000337F0" w:rsidP="000337F0">
      <w:pPr>
        <w:ind w:left="709"/>
        <w:jc w:val="both"/>
        <w:rPr>
          <w:sz w:val="12"/>
          <w:szCs w:val="12"/>
        </w:rPr>
      </w:pPr>
    </w:p>
    <w:p w:rsidR="00746C4D" w:rsidRPr="001C60C1" w:rsidRDefault="00622E37" w:rsidP="000337F0">
      <w:pPr>
        <w:numPr>
          <w:ilvl w:val="1"/>
          <w:numId w:val="8"/>
        </w:numPr>
        <w:ind w:left="0" w:firstLine="709"/>
        <w:jc w:val="both"/>
        <w:rPr>
          <w:sz w:val="28"/>
          <w:szCs w:val="28"/>
        </w:rPr>
      </w:pPr>
      <w:r w:rsidRPr="001C60C1">
        <w:rPr>
          <w:sz w:val="28"/>
          <w:szCs w:val="28"/>
        </w:rPr>
        <w:t>О</w:t>
      </w:r>
      <w:r w:rsidR="00001EFF" w:rsidRPr="001C60C1">
        <w:rPr>
          <w:sz w:val="28"/>
          <w:szCs w:val="28"/>
        </w:rPr>
        <w:t>бъявить Б</w:t>
      </w:r>
      <w:r w:rsidR="00CB4C5C" w:rsidRPr="001C60C1">
        <w:rPr>
          <w:sz w:val="28"/>
          <w:szCs w:val="28"/>
        </w:rPr>
        <w:t>лагодарность</w:t>
      </w:r>
      <w:r w:rsidR="00F37161" w:rsidRPr="001C60C1">
        <w:rPr>
          <w:sz w:val="28"/>
          <w:szCs w:val="28"/>
        </w:rPr>
        <w:t xml:space="preserve"> </w:t>
      </w:r>
      <w:r w:rsidR="006078C6" w:rsidRPr="001C60C1">
        <w:rPr>
          <w:sz w:val="28"/>
          <w:szCs w:val="28"/>
        </w:rPr>
        <w:t>мэра городского округа</w:t>
      </w:r>
      <w:r w:rsidR="00746C4D" w:rsidRPr="001C60C1">
        <w:rPr>
          <w:sz w:val="28"/>
          <w:szCs w:val="28"/>
        </w:rPr>
        <w:t>:</w:t>
      </w:r>
    </w:p>
    <w:p w:rsidR="00007432" w:rsidRPr="001C60C1" w:rsidRDefault="00007432" w:rsidP="00007432">
      <w:pPr>
        <w:ind w:left="709"/>
        <w:jc w:val="both"/>
        <w:rPr>
          <w:sz w:val="10"/>
          <w:szCs w:val="10"/>
        </w:rPr>
      </w:pPr>
    </w:p>
    <w:tbl>
      <w:tblPr>
        <w:tblW w:w="9464" w:type="dxa"/>
        <w:tblLook w:val="0000" w:firstRow="0" w:lastRow="0" w:firstColumn="0" w:lastColumn="0" w:noHBand="0" w:noVBand="0"/>
      </w:tblPr>
      <w:tblGrid>
        <w:gridCol w:w="3085"/>
        <w:gridCol w:w="6379"/>
      </w:tblGrid>
      <w:tr w:rsidR="001C60C1" w:rsidRPr="001C60C1" w:rsidTr="000337F0">
        <w:tc>
          <w:tcPr>
            <w:tcW w:w="3085" w:type="dxa"/>
          </w:tcPr>
          <w:p w:rsidR="00D051BF" w:rsidRPr="001C60C1" w:rsidRDefault="00C41385" w:rsidP="00EB14E2">
            <w:pPr>
              <w:rPr>
                <w:sz w:val="28"/>
                <w:szCs w:val="28"/>
              </w:rPr>
            </w:pPr>
            <w:proofErr w:type="spellStart"/>
            <w:r w:rsidRPr="001C60C1">
              <w:rPr>
                <w:sz w:val="28"/>
                <w:szCs w:val="28"/>
              </w:rPr>
              <w:t>Апанасович</w:t>
            </w:r>
            <w:proofErr w:type="spellEnd"/>
            <w:r w:rsidRPr="001C60C1">
              <w:rPr>
                <w:sz w:val="28"/>
                <w:szCs w:val="28"/>
              </w:rPr>
              <w:t xml:space="preserve"> Любови Павловне</w:t>
            </w:r>
          </w:p>
        </w:tc>
        <w:tc>
          <w:tcPr>
            <w:tcW w:w="6379" w:type="dxa"/>
          </w:tcPr>
          <w:p w:rsidR="00D84D86" w:rsidRPr="001C60C1" w:rsidRDefault="00D84D86" w:rsidP="00D84D86">
            <w:pPr>
              <w:numPr>
                <w:ilvl w:val="0"/>
                <w:numId w:val="7"/>
              </w:numPr>
              <w:ind w:left="176" w:hanging="176"/>
              <w:jc w:val="both"/>
              <w:rPr>
                <w:sz w:val="28"/>
                <w:szCs w:val="28"/>
              </w:rPr>
            </w:pPr>
            <w:r w:rsidRPr="001C60C1">
              <w:rPr>
                <w:sz w:val="28"/>
                <w:szCs w:val="28"/>
              </w:rPr>
              <w:t>и</w:t>
            </w:r>
            <w:r w:rsidR="00C41385" w:rsidRPr="001C60C1">
              <w:rPr>
                <w:sz w:val="28"/>
                <w:szCs w:val="28"/>
              </w:rPr>
              <w:t xml:space="preserve">нженеру материально-технического снабжения </w:t>
            </w:r>
            <w:r w:rsidR="0054215E" w:rsidRPr="001C60C1">
              <w:rPr>
                <w:sz w:val="28"/>
                <w:szCs w:val="28"/>
              </w:rPr>
              <w:t xml:space="preserve">общества </w:t>
            </w:r>
            <w:r w:rsidRPr="001C60C1">
              <w:rPr>
                <w:sz w:val="28"/>
                <w:szCs w:val="28"/>
              </w:rPr>
              <w:t xml:space="preserve">с ограниченной ответственностью «Управляющая компания «Дар»; </w:t>
            </w:r>
          </w:p>
          <w:p w:rsidR="00D051BF" w:rsidRPr="001C60C1" w:rsidRDefault="00D051BF" w:rsidP="00D84D86">
            <w:pPr>
              <w:jc w:val="both"/>
              <w:rPr>
                <w:sz w:val="10"/>
                <w:szCs w:val="10"/>
              </w:rPr>
            </w:pPr>
          </w:p>
        </w:tc>
      </w:tr>
      <w:tr w:rsidR="001C60C1" w:rsidRPr="001C60C1" w:rsidTr="000337F0">
        <w:tc>
          <w:tcPr>
            <w:tcW w:w="3085" w:type="dxa"/>
          </w:tcPr>
          <w:p w:rsidR="00FA433F" w:rsidRPr="001C60C1" w:rsidRDefault="00FA433F" w:rsidP="00EB14E2">
            <w:pPr>
              <w:rPr>
                <w:sz w:val="28"/>
                <w:szCs w:val="28"/>
              </w:rPr>
            </w:pPr>
            <w:proofErr w:type="spellStart"/>
            <w:r w:rsidRPr="001C60C1">
              <w:rPr>
                <w:sz w:val="28"/>
                <w:szCs w:val="28"/>
              </w:rPr>
              <w:t>Баркову</w:t>
            </w:r>
            <w:proofErr w:type="spellEnd"/>
            <w:r w:rsidRPr="001C60C1">
              <w:rPr>
                <w:sz w:val="28"/>
                <w:szCs w:val="28"/>
              </w:rPr>
              <w:t xml:space="preserve"> Юрию Николаевичу</w:t>
            </w:r>
          </w:p>
        </w:tc>
        <w:tc>
          <w:tcPr>
            <w:tcW w:w="6379" w:type="dxa"/>
          </w:tcPr>
          <w:p w:rsidR="00FA433F" w:rsidRPr="001C60C1" w:rsidRDefault="00515A1B" w:rsidP="00001EFF">
            <w:pPr>
              <w:numPr>
                <w:ilvl w:val="0"/>
                <w:numId w:val="7"/>
              </w:numPr>
              <w:ind w:left="176" w:hanging="176"/>
              <w:jc w:val="both"/>
              <w:rPr>
                <w:sz w:val="28"/>
                <w:szCs w:val="28"/>
              </w:rPr>
            </w:pPr>
            <w:bookmarkStart w:id="0" w:name="_GoBack"/>
            <w:r w:rsidRPr="001C60C1">
              <w:rPr>
                <w:sz w:val="28"/>
                <w:szCs w:val="28"/>
              </w:rPr>
              <w:t>в</w:t>
            </w:r>
            <w:r w:rsidR="00FA433F" w:rsidRPr="001C60C1">
              <w:rPr>
                <w:sz w:val="28"/>
                <w:szCs w:val="28"/>
              </w:rPr>
              <w:t xml:space="preserve">одителю </w:t>
            </w:r>
            <w:r w:rsidRPr="001C60C1">
              <w:rPr>
                <w:sz w:val="28"/>
                <w:szCs w:val="28"/>
              </w:rPr>
              <w:t>общества</w:t>
            </w:r>
            <w:r w:rsidR="00A05979">
              <w:rPr>
                <w:sz w:val="28"/>
                <w:szCs w:val="28"/>
              </w:rPr>
              <w:t xml:space="preserve"> с ограниченной ответственностью</w:t>
            </w:r>
            <w:r w:rsidRPr="001C60C1">
              <w:rPr>
                <w:sz w:val="28"/>
                <w:szCs w:val="28"/>
              </w:rPr>
              <w:t xml:space="preserve"> «Саянск-лифт»;</w:t>
            </w:r>
          </w:p>
          <w:bookmarkEnd w:id="0"/>
          <w:p w:rsidR="001A761D" w:rsidRPr="001C60C1" w:rsidRDefault="001A761D" w:rsidP="001A761D">
            <w:pPr>
              <w:ind w:left="176"/>
              <w:jc w:val="both"/>
              <w:rPr>
                <w:sz w:val="10"/>
                <w:szCs w:val="10"/>
              </w:rPr>
            </w:pPr>
          </w:p>
        </w:tc>
      </w:tr>
      <w:tr w:rsidR="001C60C1" w:rsidRPr="001C60C1" w:rsidTr="000337F0">
        <w:tc>
          <w:tcPr>
            <w:tcW w:w="3085" w:type="dxa"/>
          </w:tcPr>
          <w:p w:rsidR="0054215E" w:rsidRPr="001C60C1" w:rsidRDefault="0054215E" w:rsidP="00EB14E2">
            <w:pPr>
              <w:rPr>
                <w:sz w:val="28"/>
                <w:szCs w:val="28"/>
              </w:rPr>
            </w:pPr>
            <w:proofErr w:type="spellStart"/>
            <w:r w:rsidRPr="001C60C1">
              <w:rPr>
                <w:sz w:val="28"/>
                <w:szCs w:val="28"/>
              </w:rPr>
              <w:t>Боровченко</w:t>
            </w:r>
            <w:proofErr w:type="spellEnd"/>
            <w:r w:rsidRPr="001C60C1">
              <w:rPr>
                <w:sz w:val="28"/>
                <w:szCs w:val="28"/>
              </w:rPr>
              <w:t xml:space="preserve"> Ольге Геннадьевне</w:t>
            </w:r>
          </w:p>
        </w:tc>
        <w:tc>
          <w:tcPr>
            <w:tcW w:w="6379" w:type="dxa"/>
          </w:tcPr>
          <w:p w:rsidR="008803BC" w:rsidRPr="001C60C1" w:rsidRDefault="0054215E" w:rsidP="008803BC">
            <w:pPr>
              <w:numPr>
                <w:ilvl w:val="0"/>
                <w:numId w:val="7"/>
              </w:numPr>
              <w:ind w:left="176" w:hanging="176"/>
              <w:jc w:val="both"/>
              <w:rPr>
                <w:sz w:val="28"/>
                <w:szCs w:val="28"/>
              </w:rPr>
            </w:pPr>
            <w:r w:rsidRPr="001C60C1">
              <w:rPr>
                <w:sz w:val="28"/>
                <w:szCs w:val="28"/>
              </w:rPr>
              <w:t xml:space="preserve">рабочему по комплексной уборке и содержанию домовладений </w:t>
            </w:r>
            <w:r w:rsidR="008803BC" w:rsidRPr="001C60C1">
              <w:rPr>
                <w:sz w:val="28"/>
                <w:szCs w:val="28"/>
              </w:rPr>
              <w:t xml:space="preserve">общества с ограниченной ответственностью «Управляющая компания «Дар»; </w:t>
            </w:r>
          </w:p>
          <w:p w:rsidR="0054215E" w:rsidRPr="001C60C1" w:rsidRDefault="0054215E" w:rsidP="008803BC">
            <w:pPr>
              <w:jc w:val="both"/>
              <w:rPr>
                <w:sz w:val="10"/>
                <w:szCs w:val="10"/>
              </w:rPr>
            </w:pPr>
          </w:p>
        </w:tc>
      </w:tr>
      <w:tr w:rsidR="001C60C1" w:rsidRPr="001C60C1" w:rsidTr="000337F0">
        <w:tc>
          <w:tcPr>
            <w:tcW w:w="3085" w:type="dxa"/>
          </w:tcPr>
          <w:p w:rsidR="00C853FD" w:rsidRPr="001C60C1" w:rsidRDefault="00C853FD" w:rsidP="00EB14E2">
            <w:pPr>
              <w:rPr>
                <w:sz w:val="28"/>
                <w:szCs w:val="28"/>
              </w:rPr>
            </w:pPr>
            <w:proofErr w:type="spellStart"/>
            <w:r w:rsidRPr="001C60C1">
              <w:rPr>
                <w:sz w:val="28"/>
                <w:szCs w:val="28"/>
              </w:rPr>
              <w:t>Безносову</w:t>
            </w:r>
            <w:proofErr w:type="spellEnd"/>
            <w:r w:rsidRPr="001C60C1">
              <w:rPr>
                <w:sz w:val="28"/>
                <w:szCs w:val="28"/>
              </w:rPr>
              <w:t xml:space="preserve"> Геннадию Алексеевичу</w:t>
            </w:r>
          </w:p>
        </w:tc>
        <w:tc>
          <w:tcPr>
            <w:tcW w:w="6379" w:type="dxa"/>
          </w:tcPr>
          <w:p w:rsidR="00E94EB7" w:rsidRPr="001C60C1" w:rsidRDefault="00C853FD" w:rsidP="00E94EB7">
            <w:pPr>
              <w:numPr>
                <w:ilvl w:val="0"/>
                <w:numId w:val="7"/>
              </w:numPr>
              <w:ind w:left="176" w:hanging="176"/>
              <w:jc w:val="both"/>
              <w:rPr>
                <w:sz w:val="28"/>
                <w:szCs w:val="28"/>
              </w:rPr>
            </w:pPr>
            <w:r w:rsidRPr="001C60C1">
              <w:rPr>
                <w:sz w:val="28"/>
                <w:szCs w:val="28"/>
              </w:rPr>
              <w:t xml:space="preserve"> слесарю ав</w:t>
            </w:r>
            <w:r w:rsidR="00E94EB7" w:rsidRPr="001C60C1">
              <w:rPr>
                <w:sz w:val="28"/>
                <w:szCs w:val="28"/>
              </w:rPr>
              <w:t>а</w:t>
            </w:r>
            <w:r w:rsidRPr="001C60C1">
              <w:rPr>
                <w:sz w:val="28"/>
                <w:szCs w:val="28"/>
              </w:rPr>
              <w:t>рийно-восстановительных работ</w:t>
            </w:r>
            <w:r w:rsidR="001A761D" w:rsidRPr="001C60C1">
              <w:rPr>
                <w:sz w:val="28"/>
                <w:szCs w:val="28"/>
              </w:rPr>
              <w:t xml:space="preserve"> 5 разряда</w:t>
            </w:r>
            <w:r w:rsidR="00E94EB7" w:rsidRPr="001C60C1">
              <w:rPr>
                <w:sz w:val="28"/>
                <w:szCs w:val="28"/>
              </w:rPr>
              <w:t xml:space="preserve"> участка № 2 (ремонтный) муниципального унитарного предприятия «Водоканал-Сервис»;</w:t>
            </w:r>
          </w:p>
          <w:p w:rsidR="00C853FD" w:rsidRPr="001C60C1" w:rsidRDefault="00C853FD" w:rsidP="00E94EB7">
            <w:pPr>
              <w:ind w:left="176"/>
              <w:jc w:val="both"/>
              <w:rPr>
                <w:sz w:val="10"/>
                <w:szCs w:val="10"/>
              </w:rPr>
            </w:pPr>
          </w:p>
        </w:tc>
      </w:tr>
      <w:tr w:rsidR="001C60C1" w:rsidRPr="001C60C1" w:rsidTr="000337F0">
        <w:tc>
          <w:tcPr>
            <w:tcW w:w="3085" w:type="dxa"/>
          </w:tcPr>
          <w:p w:rsidR="00C24E64" w:rsidRPr="001C60C1" w:rsidRDefault="00C24E64" w:rsidP="00EB14E2">
            <w:pPr>
              <w:rPr>
                <w:sz w:val="28"/>
                <w:szCs w:val="28"/>
              </w:rPr>
            </w:pPr>
            <w:r w:rsidRPr="001C60C1">
              <w:rPr>
                <w:sz w:val="28"/>
                <w:szCs w:val="28"/>
              </w:rPr>
              <w:t>Васильеву Александру Иннокентьевичу</w:t>
            </w:r>
          </w:p>
        </w:tc>
        <w:tc>
          <w:tcPr>
            <w:tcW w:w="6379" w:type="dxa"/>
          </w:tcPr>
          <w:p w:rsidR="00C24E64" w:rsidRPr="001C60C1" w:rsidRDefault="00C24E64" w:rsidP="00001EFF">
            <w:pPr>
              <w:numPr>
                <w:ilvl w:val="0"/>
                <w:numId w:val="7"/>
              </w:numPr>
              <w:ind w:left="176" w:hanging="176"/>
              <w:jc w:val="both"/>
              <w:rPr>
                <w:sz w:val="28"/>
                <w:szCs w:val="28"/>
              </w:rPr>
            </w:pPr>
            <w:r w:rsidRPr="001C60C1">
              <w:rPr>
                <w:sz w:val="28"/>
                <w:szCs w:val="28"/>
              </w:rPr>
              <w:t xml:space="preserve">инженеру-электрику муниципального учреждения «Управление </w:t>
            </w:r>
            <w:r w:rsidR="006B0D60" w:rsidRPr="001C60C1">
              <w:rPr>
                <w:sz w:val="28"/>
                <w:szCs w:val="28"/>
              </w:rPr>
              <w:t>обслуживания социальной сферы»;</w:t>
            </w:r>
          </w:p>
          <w:p w:rsidR="001A761D" w:rsidRPr="001C60C1" w:rsidRDefault="001A761D" w:rsidP="001A761D">
            <w:pPr>
              <w:ind w:left="176"/>
              <w:jc w:val="both"/>
              <w:rPr>
                <w:sz w:val="10"/>
                <w:szCs w:val="10"/>
              </w:rPr>
            </w:pPr>
          </w:p>
        </w:tc>
      </w:tr>
      <w:tr w:rsidR="001C60C1" w:rsidRPr="001C60C1" w:rsidTr="000337F0">
        <w:tc>
          <w:tcPr>
            <w:tcW w:w="3085" w:type="dxa"/>
          </w:tcPr>
          <w:p w:rsidR="008F3191" w:rsidRPr="001C60C1" w:rsidRDefault="008F3191" w:rsidP="008F3191">
            <w:pPr>
              <w:rPr>
                <w:sz w:val="28"/>
                <w:szCs w:val="28"/>
              </w:rPr>
            </w:pPr>
            <w:proofErr w:type="spellStart"/>
            <w:r w:rsidRPr="001C60C1">
              <w:rPr>
                <w:sz w:val="28"/>
                <w:szCs w:val="28"/>
              </w:rPr>
              <w:t>Гацко</w:t>
            </w:r>
            <w:proofErr w:type="spellEnd"/>
            <w:r w:rsidRPr="001C60C1">
              <w:rPr>
                <w:sz w:val="28"/>
                <w:szCs w:val="28"/>
              </w:rPr>
              <w:t xml:space="preserve"> Игорю Владимировичу</w:t>
            </w:r>
          </w:p>
          <w:p w:rsidR="008F3191" w:rsidRPr="001C60C1" w:rsidRDefault="008F3191" w:rsidP="00EB14E2">
            <w:pPr>
              <w:rPr>
                <w:sz w:val="28"/>
                <w:szCs w:val="28"/>
              </w:rPr>
            </w:pPr>
          </w:p>
        </w:tc>
        <w:tc>
          <w:tcPr>
            <w:tcW w:w="6379" w:type="dxa"/>
          </w:tcPr>
          <w:p w:rsidR="008F3191" w:rsidRPr="001C60C1" w:rsidRDefault="008F3191" w:rsidP="008F3191">
            <w:pPr>
              <w:numPr>
                <w:ilvl w:val="0"/>
                <w:numId w:val="7"/>
              </w:numPr>
              <w:ind w:left="176" w:hanging="176"/>
              <w:jc w:val="both"/>
              <w:rPr>
                <w:sz w:val="28"/>
                <w:szCs w:val="28"/>
              </w:rPr>
            </w:pPr>
            <w:r w:rsidRPr="001C60C1">
              <w:rPr>
                <w:sz w:val="28"/>
                <w:szCs w:val="28"/>
              </w:rPr>
              <w:t xml:space="preserve"> </w:t>
            </w:r>
            <w:r w:rsidR="0054215E" w:rsidRPr="001C60C1">
              <w:rPr>
                <w:sz w:val="28"/>
                <w:szCs w:val="28"/>
              </w:rPr>
              <w:t>р</w:t>
            </w:r>
            <w:r w:rsidRPr="001C60C1">
              <w:rPr>
                <w:sz w:val="28"/>
                <w:szCs w:val="28"/>
              </w:rPr>
              <w:t>абочему по комплексному обслуживанию и ремонту зданий общества с ограниченной ответственностью «Управляющая компания Уют»;</w:t>
            </w:r>
          </w:p>
          <w:p w:rsidR="008F3191" w:rsidRPr="001C60C1" w:rsidRDefault="008F3191" w:rsidP="008F3191">
            <w:pPr>
              <w:ind w:left="176"/>
              <w:jc w:val="both"/>
              <w:rPr>
                <w:sz w:val="10"/>
                <w:szCs w:val="10"/>
              </w:rPr>
            </w:pPr>
          </w:p>
        </w:tc>
      </w:tr>
      <w:tr w:rsidR="001C60C1" w:rsidRPr="001C60C1" w:rsidTr="000337F0">
        <w:tc>
          <w:tcPr>
            <w:tcW w:w="3085" w:type="dxa"/>
          </w:tcPr>
          <w:p w:rsidR="00D13D0B" w:rsidRPr="001C60C1" w:rsidRDefault="00D13D0B" w:rsidP="008F3191">
            <w:pPr>
              <w:rPr>
                <w:sz w:val="28"/>
                <w:szCs w:val="28"/>
              </w:rPr>
            </w:pPr>
            <w:r w:rsidRPr="001C60C1">
              <w:rPr>
                <w:sz w:val="28"/>
                <w:szCs w:val="28"/>
              </w:rPr>
              <w:t>Дьяконову Алексею Сергеевичу</w:t>
            </w:r>
          </w:p>
        </w:tc>
        <w:tc>
          <w:tcPr>
            <w:tcW w:w="6379" w:type="dxa"/>
          </w:tcPr>
          <w:p w:rsidR="006B2F55" w:rsidRPr="001C60C1" w:rsidRDefault="00D13D0B" w:rsidP="006B2F55">
            <w:pPr>
              <w:numPr>
                <w:ilvl w:val="0"/>
                <w:numId w:val="7"/>
              </w:numPr>
              <w:ind w:left="176" w:hanging="176"/>
              <w:jc w:val="both"/>
              <w:rPr>
                <w:sz w:val="28"/>
                <w:szCs w:val="28"/>
              </w:rPr>
            </w:pPr>
            <w:r w:rsidRPr="001C60C1">
              <w:rPr>
                <w:sz w:val="28"/>
                <w:szCs w:val="28"/>
              </w:rPr>
              <w:t xml:space="preserve"> </w:t>
            </w:r>
            <w:r w:rsidR="006B2F55" w:rsidRPr="001C60C1">
              <w:rPr>
                <w:sz w:val="28"/>
                <w:szCs w:val="28"/>
              </w:rPr>
              <w:t>и</w:t>
            </w:r>
            <w:r w:rsidRPr="001C60C1">
              <w:rPr>
                <w:sz w:val="28"/>
                <w:szCs w:val="28"/>
              </w:rPr>
              <w:t>нженеру по организации эксплуатации, обслуживанию и ремонту зданий</w:t>
            </w:r>
            <w:r w:rsidR="006B2F55" w:rsidRPr="001C60C1">
              <w:rPr>
                <w:sz w:val="28"/>
                <w:szCs w:val="28"/>
              </w:rPr>
              <w:t xml:space="preserve"> и сооружений общества с ограниченной ответственностью «Управляющая компания Искра»;</w:t>
            </w:r>
          </w:p>
          <w:p w:rsidR="00D13D0B" w:rsidRPr="001C60C1" w:rsidRDefault="00D13D0B" w:rsidP="006B2F55">
            <w:pPr>
              <w:ind w:left="176"/>
              <w:jc w:val="both"/>
              <w:rPr>
                <w:sz w:val="10"/>
                <w:szCs w:val="10"/>
              </w:rPr>
            </w:pPr>
          </w:p>
        </w:tc>
      </w:tr>
      <w:tr w:rsidR="001C60C1" w:rsidRPr="001C60C1" w:rsidTr="000337F0">
        <w:tc>
          <w:tcPr>
            <w:tcW w:w="3085" w:type="dxa"/>
          </w:tcPr>
          <w:p w:rsidR="00BF3758" w:rsidRPr="001C60C1" w:rsidRDefault="00501DF2" w:rsidP="008F3191">
            <w:pPr>
              <w:rPr>
                <w:sz w:val="28"/>
                <w:szCs w:val="28"/>
              </w:rPr>
            </w:pPr>
            <w:r w:rsidRPr="001C60C1">
              <w:rPr>
                <w:sz w:val="28"/>
                <w:szCs w:val="28"/>
              </w:rPr>
              <w:t>Дуднику Роману Серге</w:t>
            </w:r>
            <w:r w:rsidR="00BF3758" w:rsidRPr="001C60C1">
              <w:rPr>
                <w:sz w:val="28"/>
                <w:szCs w:val="28"/>
              </w:rPr>
              <w:t>евичу</w:t>
            </w:r>
          </w:p>
        </w:tc>
        <w:tc>
          <w:tcPr>
            <w:tcW w:w="6379" w:type="dxa"/>
          </w:tcPr>
          <w:p w:rsidR="00BF3758" w:rsidRPr="001C60C1" w:rsidRDefault="00BF3758" w:rsidP="00BF3758">
            <w:pPr>
              <w:numPr>
                <w:ilvl w:val="0"/>
                <w:numId w:val="7"/>
              </w:numPr>
              <w:ind w:left="176" w:hanging="176"/>
              <w:jc w:val="both"/>
              <w:rPr>
                <w:sz w:val="28"/>
                <w:szCs w:val="28"/>
              </w:rPr>
            </w:pPr>
            <w:r w:rsidRPr="001C60C1">
              <w:rPr>
                <w:sz w:val="28"/>
                <w:szCs w:val="28"/>
              </w:rPr>
              <w:t xml:space="preserve"> механику общества с ограниченной ответственностью «Управляющая компания Искра»;</w:t>
            </w:r>
          </w:p>
          <w:p w:rsidR="00BF3758" w:rsidRPr="001C60C1" w:rsidRDefault="00BF3758" w:rsidP="009E0F50">
            <w:pPr>
              <w:jc w:val="both"/>
              <w:rPr>
                <w:sz w:val="10"/>
                <w:szCs w:val="10"/>
              </w:rPr>
            </w:pPr>
          </w:p>
        </w:tc>
      </w:tr>
      <w:tr w:rsidR="001C60C1" w:rsidRPr="001C60C1" w:rsidTr="000337F0">
        <w:tc>
          <w:tcPr>
            <w:tcW w:w="3085" w:type="dxa"/>
          </w:tcPr>
          <w:p w:rsidR="009E0F50" w:rsidRPr="001C60C1" w:rsidRDefault="009E0F50" w:rsidP="008F3191">
            <w:pPr>
              <w:rPr>
                <w:sz w:val="28"/>
                <w:szCs w:val="28"/>
              </w:rPr>
            </w:pPr>
            <w:r w:rsidRPr="001C60C1">
              <w:rPr>
                <w:sz w:val="28"/>
                <w:szCs w:val="28"/>
              </w:rPr>
              <w:t>Ершовой Наталье Петровне</w:t>
            </w:r>
          </w:p>
        </w:tc>
        <w:tc>
          <w:tcPr>
            <w:tcW w:w="6379" w:type="dxa"/>
          </w:tcPr>
          <w:p w:rsidR="00CB1D92" w:rsidRPr="001C60C1" w:rsidRDefault="009E0F50" w:rsidP="00CB1D92">
            <w:pPr>
              <w:numPr>
                <w:ilvl w:val="0"/>
                <w:numId w:val="7"/>
              </w:numPr>
              <w:ind w:left="176" w:hanging="176"/>
              <w:jc w:val="both"/>
              <w:rPr>
                <w:sz w:val="28"/>
                <w:szCs w:val="28"/>
              </w:rPr>
            </w:pPr>
            <w:r w:rsidRPr="001C60C1">
              <w:rPr>
                <w:sz w:val="28"/>
                <w:szCs w:val="28"/>
              </w:rPr>
              <w:t xml:space="preserve"> мастеру по содержанию и обслуживанию общего имущества и придомовой территории </w:t>
            </w:r>
            <w:r w:rsidR="00CB1D92" w:rsidRPr="001C60C1">
              <w:rPr>
                <w:sz w:val="28"/>
                <w:szCs w:val="28"/>
              </w:rPr>
              <w:t xml:space="preserve">общества с </w:t>
            </w:r>
            <w:r w:rsidR="00CB1D92" w:rsidRPr="001C60C1">
              <w:rPr>
                <w:sz w:val="28"/>
                <w:szCs w:val="28"/>
              </w:rPr>
              <w:lastRenderedPageBreak/>
              <w:t>ограниченной ответственностью «Управляющая компания Искра»;</w:t>
            </w:r>
          </w:p>
          <w:p w:rsidR="009E0F50" w:rsidRPr="001C60C1" w:rsidRDefault="009E0F50" w:rsidP="00CB1D92">
            <w:pPr>
              <w:jc w:val="both"/>
              <w:rPr>
                <w:sz w:val="10"/>
                <w:szCs w:val="10"/>
              </w:rPr>
            </w:pPr>
          </w:p>
        </w:tc>
      </w:tr>
      <w:tr w:rsidR="001C60C1" w:rsidRPr="001C60C1" w:rsidTr="000337F0">
        <w:tc>
          <w:tcPr>
            <w:tcW w:w="3085" w:type="dxa"/>
          </w:tcPr>
          <w:p w:rsidR="00DA5A8B" w:rsidRPr="001C60C1" w:rsidRDefault="00DA5A8B" w:rsidP="008F3191">
            <w:pPr>
              <w:rPr>
                <w:sz w:val="28"/>
                <w:szCs w:val="28"/>
              </w:rPr>
            </w:pPr>
            <w:r w:rsidRPr="001C60C1">
              <w:rPr>
                <w:sz w:val="28"/>
                <w:szCs w:val="28"/>
              </w:rPr>
              <w:lastRenderedPageBreak/>
              <w:t>Карасевой Ольге Владимировне</w:t>
            </w:r>
          </w:p>
        </w:tc>
        <w:tc>
          <w:tcPr>
            <w:tcW w:w="6379" w:type="dxa"/>
          </w:tcPr>
          <w:p w:rsidR="00501DF2" w:rsidRPr="001C60C1" w:rsidRDefault="00DA5A8B" w:rsidP="00501DF2">
            <w:pPr>
              <w:numPr>
                <w:ilvl w:val="0"/>
                <w:numId w:val="7"/>
              </w:numPr>
              <w:ind w:left="176" w:hanging="176"/>
              <w:jc w:val="both"/>
              <w:rPr>
                <w:sz w:val="28"/>
                <w:szCs w:val="28"/>
              </w:rPr>
            </w:pPr>
            <w:r w:rsidRPr="001C60C1">
              <w:rPr>
                <w:sz w:val="28"/>
                <w:szCs w:val="28"/>
              </w:rPr>
              <w:t xml:space="preserve"> оператору дистанционного пульта управления 3 разряда диспетчерской службы муниципального унитарного предприятия «Водоканал-Сервис»;</w:t>
            </w:r>
          </w:p>
          <w:p w:rsidR="00501DF2" w:rsidRPr="001C60C1" w:rsidRDefault="00501DF2" w:rsidP="00501DF2">
            <w:pPr>
              <w:ind w:left="176"/>
              <w:jc w:val="both"/>
              <w:rPr>
                <w:sz w:val="10"/>
                <w:szCs w:val="10"/>
              </w:rPr>
            </w:pPr>
          </w:p>
        </w:tc>
      </w:tr>
      <w:tr w:rsidR="001C60C1" w:rsidRPr="001C60C1" w:rsidTr="000337F0">
        <w:tc>
          <w:tcPr>
            <w:tcW w:w="3085" w:type="dxa"/>
          </w:tcPr>
          <w:p w:rsidR="00D051BF" w:rsidRPr="001C60C1" w:rsidRDefault="00E94EB7" w:rsidP="008F3191">
            <w:pPr>
              <w:rPr>
                <w:sz w:val="28"/>
                <w:szCs w:val="28"/>
              </w:rPr>
            </w:pPr>
            <w:r w:rsidRPr="001C60C1">
              <w:rPr>
                <w:sz w:val="28"/>
                <w:szCs w:val="28"/>
              </w:rPr>
              <w:t>Кондратьеву Валерию Федоровичу</w:t>
            </w:r>
          </w:p>
        </w:tc>
        <w:tc>
          <w:tcPr>
            <w:tcW w:w="6379" w:type="dxa"/>
          </w:tcPr>
          <w:p w:rsidR="00D051BF" w:rsidRPr="001C60C1" w:rsidRDefault="00DA5A8B" w:rsidP="008F3191">
            <w:pPr>
              <w:numPr>
                <w:ilvl w:val="0"/>
                <w:numId w:val="7"/>
              </w:numPr>
              <w:ind w:left="176" w:hanging="176"/>
              <w:jc w:val="both"/>
              <w:rPr>
                <w:sz w:val="28"/>
                <w:szCs w:val="28"/>
              </w:rPr>
            </w:pPr>
            <w:r w:rsidRPr="001C60C1">
              <w:rPr>
                <w:sz w:val="28"/>
                <w:szCs w:val="28"/>
              </w:rPr>
              <w:t>водителю муниципального унитарного предприятия «Водоканал-Сервис»;</w:t>
            </w:r>
          </w:p>
          <w:p w:rsidR="00501DF2" w:rsidRPr="001C60C1" w:rsidRDefault="00501DF2" w:rsidP="00461F84">
            <w:pPr>
              <w:ind w:left="176"/>
              <w:jc w:val="both"/>
              <w:rPr>
                <w:sz w:val="10"/>
                <w:szCs w:val="10"/>
              </w:rPr>
            </w:pPr>
          </w:p>
        </w:tc>
      </w:tr>
      <w:tr w:rsidR="001C60C1" w:rsidRPr="001C60C1" w:rsidTr="000337F0">
        <w:tc>
          <w:tcPr>
            <w:tcW w:w="3085" w:type="dxa"/>
          </w:tcPr>
          <w:p w:rsidR="00515A1B" w:rsidRPr="001C60C1" w:rsidRDefault="00515A1B" w:rsidP="008F3191">
            <w:pPr>
              <w:rPr>
                <w:sz w:val="28"/>
                <w:szCs w:val="28"/>
              </w:rPr>
            </w:pPr>
            <w:r w:rsidRPr="001C60C1">
              <w:rPr>
                <w:sz w:val="28"/>
                <w:szCs w:val="28"/>
              </w:rPr>
              <w:t>Кузнецовой Елене Николаевне</w:t>
            </w:r>
          </w:p>
        </w:tc>
        <w:tc>
          <w:tcPr>
            <w:tcW w:w="6379" w:type="dxa"/>
          </w:tcPr>
          <w:p w:rsidR="00515A1B" w:rsidRDefault="00515A1B" w:rsidP="008F3191">
            <w:pPr>
              <w:numPr>
                <w:ilvl w:val="0"/>
                <w:numId w:val="7"/>
              </w:numPr>
              <w:ind w:left="176" w:hanging="176"/>
              <w:jc w:val="both"/>
              <w:rPr>
                <w:sz w:val="28"/>
                <w:szCs w:val="28"/>
              </w:rPr>
            </w:pPr>
            <w:r w:rsidRPr="001C60C1">
              <w:rPr>
                <w:sz w:val="28"/>
                <w:szCs w:val="28"/>
              </w:rPr>
              <w:t xml:space="preserve"> </w:t>
            </w:r>
            <w:r w:rsidR="00975BA2" w:rsidRPr="001C60C1">
              <w:rPr>
                <w:sz w:val="28"/>
                <w:szCs w:val="28"/>
              </w:rPr>
              <w:t>г</w:t>
            </w:r>
            <w:r w:rsidRPr="001C60C1">
              <w:rPr>
                <w:sz w:val="28"/>
                <w:szCs w:val="28"/>
              </w:rPr>
              <w:t xml:space="preserve">лавному бухгалтеру </w:t>
            </w:r>
            <w:r w:rsidR="00975BA2" w:rsidRPr="001C60C1">
              <w:rPr>
                <w:sz w:val="28"/>
                <w:szCs w:val="28"/>
              </w:rPr>
              <w:t>общества</w:t>
            </w:r>
            <w:r w:rsidR="005B7FA1" w:rsidRPr="001C60C1">
              <w:rPr>
                <w:sz w:val="28"/>
                <w:szCs w:val="28"/>
              </w:rPr>
              <w:t xml:space="preserve"> с ограниченной ответственностью</w:t>
            </w:r>
            <w:r w:rsidR="00975BA2" w:rsidRPr="001C60C1">
              <w:rPr>
                <w:sz w:val="28"/>
                <w:szCs w:val="28"/>
              </w:rPr>
              <w:t xml:space="preserve"> «Саянск-лифт»;</w:t>
            </w:r>
          </w:p>
          <w:p w:rsidR="00146505" w:rsidRPr="00146505" w:rsidRDefault="00146505" w:rsidP="00146505">
            <w:pPr>
              <w:ind w:left="176"/>
              <w:jc w:val="both"/>
              <w:rPr>
                <w:sz w:val="10"/>
                <w:szCs w:val="10"/>
              </w:rPr>
            </w:pPr>
          </w:p>
        </w:tc>
      </w:tr>
      <w:tr w:rsidR="001C60C1" w:rsidRPr="001C60C1" w:rsidTr="000337F0">
        <w:tc>
          <w:tcPr>
            <w:tcW w:w="3085" w:type="dxa"/>
          </w:tcPr>
          <w:p w:rsidR="00247147" w:rsidRPr="001C60C1" w:rsidRDefault="00247147" w:rsidP="008F3191">
            <w:pPr>
              <w:rPr>
                <w:sz w:val="28"/>
                <w:szCs w:val="28"/>
              </w:rPr>
            </w:pPr>
            <w:proofErr w:type="spellStart"/>
            <w:r w:rsidRPr="001C60C1">
              <w:rPr>
                <w:sz w:val="28"/>
                <w:szCs w:val="28"/>
              </w:rPr>
              <w:t>Куновой</w:t>
            </w:r>
            <w:proofErr w:type="spellEnd"/>
            <w:r w:rsidRPr="001C60C1">
              <w:rPr>
                <w:sz w:val="28"/>
                <w:szCs w:val="28"/>
              </w:rPr>
              <w:t xml:space="preserve"> Инне Ивановне</w:t>
            </w:r>
          </w:p>
        </w:tc>
        <w:tc>
          <w:tcPr>
            <w:tcW w:w="6379" w:type="dxa"/>
          </w:tcPr>
          <w:p w:rsidR="00461F84" w:rsidRPr="001C60C1" w:rsidRDefault="00247147" w:rsidP="00461F84">
            <w:pPr>
              <w:numPr>
                <w:ilvl w:val="0"/>
                <w:numId w:val="7"/>
              </w:numPr>
              <w:ind w:left="176" w:hanging="176"/>
              <w:jc w:val="both"/>
              <w:rPr>
                <w:sz w:val="28"/>
                <w:szCs w:val="28"/>
              </w:rPr>
            </w:pPr>
            <w:r w:rsidRPr="001C60C1">
              <w:rPr>
                <w:sz w:val="28"/>
                <w:szCs w:val="28"/>
              </w:rPr>
              <w:t xml:space="preserve">инспектору по кадрам </w:t>
            </w:r>
            <w:r w:rsidR="00461F84" w:rsidRPr="001C60C1">
              <w:rPr>
                <w:sz w:val="28"/>
                <w:szCs w:val="28"/>
              </w:rPr>
              <w:t>муниципального учреждения «Управление обслуживания социальной сферы»;</w:t>
            </w:r>
          </w:p>
          <w:p w:rsidR="00247147" w:rsidRPr="001C60C1" w:rsidRDefault="00247147" w:rsidP="00461F84">
            <w:pPr>
              <w:ind w:left="176"/>
              <w:jc w:val="both"/>
              <w:rPr>
                <w:sz w:val="10"/>
                <w:szCs w:val="10"/>
              </w:rPr>
            </w:pPr>
          </w:p>
        </w:tc>
      </w:tr>
      <w:tr w:rsidR="001C60C1" w:rsidRPr="001C60C1" w:rsidTr="000337F0">
        <w:tc>
          <w:tcPr>
            <w:tcW w:w="3085" w:type="dxa"/>
          </w:tcPr>
          <w:p w:rsidR="00A6682A" w:rsidRPr="001C60C1" w:rsidRDefault="00A6682A" w:rsidP="008F3191">
            <w:pPr>
              <w:rPr>
                <w:sz w:val="28"/>
                <w:szCs w:val="28"/>
              </w:rPr>
            </w:pPr>
            <w:r w:rsidRPr="001C60C1">
              <w:rPr>
                <w:sz w:val="28"/>
                <w:szCs w:val="28"/>
              </w:rPr>
              <w:t>Лебедеву Валерию Александровичу</w:t>
            </w:r>
          </w:p>
        </w:tc>
        <w:tc>
          <w:tcPr>
            <w:tcW w:w="6379" w:type="dxa"/>
          </w:tcPr>
          <w:p w:rsidR="00461F84" w:rsidRPr="001C60C1" w:rsidRDefault="00AB4978" w:rsidP="00461F84">
            <w:pPr>
              <w:numPr>
                <w:ilvl w:val="0"/>
                <w:numId w:val="7"/>
              </w:numPr>
              <w:ind w:left="176" w:hanging="176"/>
              <w:jc w:val="both"/>
              <w:rPr>
                <w:sz w:val="28"/>
                <w:szCs w:val="28"/>
              </w:rPr>
            </w:pPr>
            <w:r w:rsidRPr="001C60C1">
              <w:rPr>
                <w:sz w:val="28"/>
                <w:szCs w:val="28"/>
              </w:rPr>
              <w:t>машинисту насосных установок 3 разряда тепловой насосной станции 6 участка по эксплуатации магистральных тепловых сетей муниципального унитарного предприятия «Саянское теплоэнергетическое предприятие»;</w:t>
            </w:r>
          </w:p>
          <w:p w:rsidR="00461F84" w:rsidRPr="001C60C1" w:rsidRDefault="00461F84" w:rsidP="00461F84">
            <w:pPr>
              <w:ind w:left="176"/>
              <w:jc w:val="both"/>
              <w:rPr>
                <w:sz w:val="10"/>
                <w:szCs w:val="10"/>
              </w:rPr>
            </w:pPr>
          </w:p>
        </w:tc>
      </w:tr>
      <w:tr w:rsidR="009707CB" w:rsidRPr="001C60C1" w:rsidTr="000337F0">
        <w:tc>
          <w:tcPr>
            <w:tcW w:w="3085" w:type="dxa"/>
          </w:tcPr>
          <w:p w:rsidR="009707CB" w:rsidRPr="001C60C1" w:rsidRDefault="009707CB" w:rsidP="00CA67E6">
            <w:pPr>
              <w:pStyle w:val="a9"/>
              <w:tabs>
                <w:tab w:val="left" w:pos="1880"/>
              </w:tabs>
              <w:spacing w:after="0"/>
              <w:ind w:left="0"/>
              <w:rPr>
                <w:sz w:val="28"/>
                <w:szCs w:val="28"/>
              </w:rPr>
            </w:pPr>
            <w:r w:rsidRPr="001C60C1">
              <w:rPr>
                <w:sz w:val="28"/>
                <w:szCs w:val="28"/>
              </w:rPr>
              <w:t>Майоров</w:t>
            </w:r>
            <w:r>
              <w:rPr>
                <w:sz w:val="28"/>
                <w:szCs w:val="28"/>
              </w:rPr>
              <w:t xml:space="preserve">ой Юлии </w:t>
            </w:r>
            <w:r w:rsidRPr="001C60C1">
              <w:rPr>
                <w:sz w:val="28"/>
                <w:szCs w:val="28"/>
              </w:rPr>
              <w:t>Владимировн</w:t>
            </w:r>
            <w:r>
              <w:rPr>
                <w:sz w:val="28"/>
                <w:szCs w:val="28"/>
              </w:rPr>
              <w:t>е</w:t>
            </w:r>
          </w:p>
        </w:tc>
        <w:tc>
          <w:tcPr>
            <w:tcW w:w="6379" w:type="dxa"/>
          </w:tcPr>
          <w:p w:rsidR="009707CB" w:rsidRPr="001C60C1" w:rsidRDefault="009707CB" w:rsidP="00CA67E6">
            <w:pPr>
              <w:numPr>
                <w:ilvl w:val="0"/>
                <w:numId w:val="7"/>
              </w:numPr>
              <w:ind w:left="176" w:hanging="176"/>
              <w:jc w:val="both"/>
              <w:rPr>
                <w:sz w:val="28"/>
                <w:szCs w:val="28"/>
              </w:rPr>
            </w:pPr>
            <w:r>
              <w:rPr>
                <w:sz w:val="28"/>
                <w:szCs w:val="28"/>
              </w:rPr>
              <w:t xml:space="preserve"> заместителю</w:t>
            </w:r>
            <w:r w:rsidRPr="001C60C1">
              <w:rPr>
                <w:sz w:val="28"/>
                <w:szCs w:val="28"/>
              </w:rPr>
              <w:t xml:space="preserve"> руководителя муниципального учреждения «Управление обслуживания социальной сферы»;</w:t>
            </w:r>
          </w:p>
          <w:p w:rsidR="009707CB" w:rsidRPr="001C60C1" w:rsidRDefault="009707CB" w:rsidP="00CA67E6">
            <w:pPr>
              <w:ind w:left="176"/>
              <w:jc w:val="both"/>
              <w:rPr>
                <w:sz w:val="10"/>
                <w:szCs w:val="10"/>
              </w:rPr>
            </w:pPr>
          </w:p>
        </w:tc>
      </w:tr>
      <w:tr w:rsidR="001C60C1" w:rsidRPr="001C60C1" w:rsidTr="000337F0">
        <w:tc>
          <w:tcPr>
            <w:tcW w:w="3085" w:type="dxa"/>
          </w:tcPr>
          <w:p w:rsidR="00CD49CA" w:rsidRPr="001C60C1" w:rsidRDefault="00CD49CA" w:rsidP="008F3191">
            <w:pPr>
              <w:rPr>
                <w:sz w:val="28"/>
                <w:szCs w:val="28"/>
              </w:rPr>
            </w:pPr>
            <w:proofErr w:type="spellStart"/>
            <w:r w:rsidRPr="001C60C1">
              <w:rPr>
                <w:sz w:val="28"/>
                <w:szCs w:val="28"/>
              </w:rPr>
              <w:t>Нецветову</w:t>
            </w:r>
            <w:proofErr w:type="spellEnd"/>
            <w:r w:rsidRPr="001C60C1">
              <w:rPr>
                <w:sz w:val="28"/>
                <w:szCs w:val="28"/>
              </w:rPr>
              <w:t xml:space="preserve"> Владимиру Владимировичу</w:t>
            </w:r>
          </w:p>
        </w:tc>
        <w:tc>
          <w:tcPr>
            <w:tcW w:w="6379" w:type="dxa"/>
          </w:tcPr>
          <w:p w:rsidR="00CD49CA" w:rsidRPr="001C60C1" w:rsidRDefault="00CD49CA" w:rsidP="00CD49CA">
            <w:pPr>
              <w:numPr>
                <w:ilvl w:val="0"/>
                <w:numId w:val="7"/>
              </w:numPr>
              <w:ind w:left="176" w:hanging="176"/>
              <w:jc w:val="both"/>
              <w:rPr>
                <w:sz w:val="28"/>
                <w:szCs w:val="28"/>
              </w:rPr>
            </w:pPr>
            <w:r w:rsidRPr="001C60C1">
              <w:rPr>
                <w:sz w:val="28"/>
                <w:szCs w:val="28"/>
              </w:rPr>
              <w:t xml:space="preserve"> водителю муниципального унитарного предприятия «Водоканал-Сервис»;</w:t>
            </w:r>
          </w:p>
          <w:p w:rsidR="00461F84" w:rsidRPr="001C60C1" w:rsidRDefault="00461F84" w:rsidP="00461F84">
            <w:pPr>
              <w:ind w:left="176"/>
              <w:jc w:val="both"/>
              <w:rPr>
                <w:sz w:val="10"/>
                <w:szCs w:val="10"/>
              </w:rPr>
            </w:pPr>
          </w:p>
        </w:tc>
      </w:tr>
      <w:tr w:rsidR="001C60C1" w:rsidRPr="001C60C1" w:rsidTr="000337F0">
        <w:tc>
          <w:tcPr>
            <w:tcW w:w="3085" w:type="dxa"/>
          </w:tcPr>
          <w:p w:rsidR="007F7DCF" w:rsidRPr="001C60C1" w:rsidRDefault="00195263" w:rsidP="008F3191">
            <w:pPr>
              <w:rPr>
                <w:sz w:val="28"/>
                <w:szCs w:val="28"/>
              </w:rPr>
            </w:pPr>
            <w:proofErr w:type="spellStart"/>
            <w:r w:rsidRPr="001C60C1">
              <w:rPr>
                <w:sz w:val="28"/>
                <w:szCs w:val="28"/>
              </w:rPr>
              <w:t>Осмоловскому</w:t>
            </w:r>
            <w:proofErr w:type="spellEnd"/>
            <w:r w:rsidRPr="001C60C1">
              <w:rPr>
                <w:sz w:val="28"/>
                <w:szCs w:val="28"/>
              </w:rPr>
              <w:t xml:space="preserve"> Николаю Васильевичу</w:t>
            </w:r>
          </w:p>
        </w:tc>
        <w:tc>
          <w:tcPr>
            <w:tcW w:w="6379" w:type="dxa"/>
          </w:tcPr>
          <w:p w:rsidR="007F7DCF" w:rsidRPr="001C60C1" w:rsidRDefault="00195263" w:rsidP="0054215E">
            <w:pPr>
              <w:numPr>
                <w:ilvl w:val="0"/>
                <w:numId w:val="7"/>
              </w:numPr>
              <w:ind w:left="176" w:hanging="176"/>
              <w:jc w:val="both"/>
              <w:rPr>
                <w:sz w:val="28"/>
                <w:szCs w:val="28"/>
              </w:rPr>
            </w:pPr>
            <w:r w:rsidRPr="001C60C1">
              <w:rPr>
                <w:sz w:val="28"/>
                <w:szCs w:val="28"/>
              </w:rPr>
              <w:t xml:space="preserve"> рабочему по комплексному обслуживанию и ремонту зданий </w:t>
            </w:r>
            <w:r w:rsidR="0054215E" w:rsidRPr="001C60C1">
              <w:rPr>
                <w:sz w:val="28"/>
                <w:szCs w:val="28"/>
              </w:rPr>
              <w:t xml:space="preserve">5 разряда </w:t>
            </w:r>
            <w:r w:rsidRPr="001C60C1">
              <w:rPr>
                <w:sz w:val="28"/>
                <w:szCs w:val="28"/>
              </w:rPr>
              <w:t xml:space="preserve">общества с ограниченной ответственностью «Управляющая компания </w:t>
            </w:r>
            <w:r w:rsidR="0054215E" w:rsidRPr="001C60C1">
              <w:rPr>
                <w:sz w:val="28"/>
                <w:szCs w:val="28"/>
              </w:rPr>
              <w:t>«Дар</w:t>
            </w:r>
            <w:r w:rsidRPr="001C60C1">
              <w:rPr>
                <w:sz w:val="28"/>
                <w:szCs w:val="28"/>
              </w:rPr>
              <w:t>»;</w:t>
            </w:r>
          </w:p>
          <w:p w:rsidR="00461F84" w:rsidRPr="001C60C1" w:rsidRDefault="00461F84" w:rsidP="00461F84">
            <w:pPr>
              <w:ind w:left="176"/>
              <w:jc w:val="both"/>
              <w:rPr>
                <w:sz w:val="10"/>
                <w:szCs w:val="10"/>
              </w:rPr>
            </w:pPr>
          </w:p>
        </w:tc>
      </w:tr>
      <w:tr w:rsidR="001C60C1" w:rsidRPr="001C60C1" w:rsidTr="000337F0">
        <w:tc>
          <w:tcPr>
            <w:tcW w:w="3085" w:type="dxa"/>
          </w:tcPr>
          <w:p w:rsidR="00CC5E62" w:rsidRPr="001C60C1" w:rsidRDefault="00CC5E62" w:rsidP="008F3191">
            <w:pPr>
              <w:rPr>
                <w:sz w:val="28"/>
                <w:szCs w:val="28"/>
              </w:rPr>
            </w:pPr>
            <w:r w:rsidRPr="001C60C1">
              <w:rPr>
                <w:sz w:val="28"/>
                <w:szCs w:val="28"/>
              </w:rPr>
              <w:t>Поповой Ольге Викторовне</w:t>
            </w:r>
          </w:p>
        </w:tc>
        <w:tc>
          <w:tcPr>
            <w:tcW w:w="6379" w:type="dxa"/>
          </w:tcPr>
          <w:p w:rsidR="00CC5E62" w:rsidRPr="001C60C1" w:rsidRDefault="00A6682A" w:rsidP="008F3191">
            <w:pPr>
              <w:numPr>
                <w:ilvl w:val="0"/>
                <w:numId w:val="7"/>
              </w:numPr>
              <w:ind w:left="176" w:hanging="176"/>
              <w:jc w:val="both"/>
              <w:rPr>
                <w:sz w:val="28"/>
                <w:szCs w:val="28"/>
              </w:rPr>
            </w:pPr>
            <w:r w:rsidRPr="001C60C1">
              <w:rPr>
                <w:sz w:val="28"/>
                <w:szCs w:val="28"/>
              </w:rPr>
              <w:t>с</w:t>
            </w:r>
            <w:r w:rsidR="00CC5E62" w:rsidRPr="001C60C1">
              <w:rPr>
                <w:sz w:val="28"/>
                <w:szCs w:val="28"/>
              </w:rPr>
              <w:t xml:space="preserve">торожу участка по эксплуатации магистральных тепловых сетей </w:t>
            </w:r>
            <w:r w:rsidRPr="001C60C1">
              <w:rPr>
                <w:sz w:val="28"/>
                <w:szCs w:val="28"/>
              </w:rPr>
              <w:t>муниципального унитарного предприятия «Саянское теплоэнергетическое предприятие»;</w:t>
            </w:r>
          </w:p>
          <w:p w:rsidR="00461F84" w:rsidRPr="001C60C1" w:rsidRDefault="00461F84" w:rsidP="00461F84">
            <w:pPr>
              <w:ind w:left="176"/>
              <w:jc w:val="both"/>
              <w:rPr>
                <w:sz w:val="10"/>
                <w:szCs w:val="10"/>
              </w:rPr>
            </w:pPr>
          </w:p>
        </w:tc>
      </w:tr>
      <w:tr w:rsidR="001C60C1" w:rsidRPr="001C60C1" w:rsidTr="000337F0">
        <w:tc>
          <w:tcPr>
            <w:tcW w:w="3085" w:type="dxa"/>
          </w:tcPr>
          <w:p w:rsidR="00A6682A" w:rsidRPr="001C60C1" w:rsidRDefault="00A6682A" w:rsidP="008F3191">
            <w:pPr>
              <w:rPr>
                <w:sz w:val="28"/>
                <w:szCs w:val="28"/>
              </w:rPr>
            </w:pPr>
            <w:r w:rsidRPr="001C60C1">
              <w:rPr>
                <w:sz w:val="28"/>
                <w:szCs w:val="28"/>
              </w:rPr>
              <w:t>Примак Татьяне Яковлевне</w:t>
            </w:r>
          </w:p>
        </w:tc>
        <w:tc>
          <w:tcPr>
            <w:tcW w:w="6379" w:type="dxa"/>
          </w:tcPr>
          <w:p w:rsidR="00A6682A" w:rsidRPr="001C60C1" w:rsidRDefault="00A6682A" w:rsidP="008F3191">
            <w:pPr>
              <w:numPr>
                <w:ilvl w:val="0"/>
                <w:numId w:val="7"/>
              </w:numPr>
              <w:ind w:left="176" w:hanging="176"/>
              <w:jc w:val="both"/>
              <w:rPr>
                <w:sz w:val="28"/>
                <w:szCs w:val="28"/>
              </w:rPr>
            </w:pPr>
            <w:r w:rsidRPr="001C60C1">
              <w:rPr>
                <w:sz w:val="28"/>
                <w:szCs w:val="28"/>
              </w:rPr>
              <w:t>главному бухгалтеру муниципального унитарного предприятия «Саянское теплоэнергетическое предприятие»;</w:t>
            </w:r>
          </w:p>
          <w:p w:rsidR="00461F84" w:rsidRPr="001C60C1" w:rsidRDefault="00461F84" w:rsidP="00461F84">
            <w:pPr>
              <w:ind w:left="176"/>
              <w:jc w:val="both"/>
              <w:rPr>
                <w:sz w:val="10"/>
                <w:szCs w:val="10"/>
              </w:rPr>
            </w:pPr>
          </w:p>
        </w:tc>
      </w:tr>
      <w:tr w:rsidR="001C60C1" w:rsidRPr="001C60C1" w:rsidTr="000337F0">
        <w:tc>
          <w:tcPr>
            <w:tcW w:w="3085" w:type="dxa"/>
          </w:tcPr>
          <w:p w:rsidR="001B6620" w:rsidRPr="001C60C1" w:rsidRDefault="001B6620" w:rsidP="008F3191">
            <w:pPr>
              <w:rPr>
                <w:sz w:val="28"/>
                <w:szCs w:val="28"/>
              </w:rPr>
            </w:pPr>
            <w:proofErr w:type="spellStart"/>
            <w:r w:rsidRPr="001C60C1">
              <w:rPr>
                <w:sz w:val="28"/>
                <w:szCs w:val="28"/>
              </w:rPr>
              <w:t>Плющеву</w:t>
            </w:r>
            <w:proofErr w:type="spellEnd"/>
            <w:r w:rsidRPr="001C60C1">
              <w:rPr>
                <w:sz w:val="28"/>
                <w:szCs w:val="28"/>
              </w:rPr>
              <w:t xml:space="preserve"> Леониду Дмитриевичу</w:t>
            </w:r>
          </w:p>
        </w:tc>
        <w:tc>
          <w:tcPr>
            <w:tcW w:w="6379" w:type="dxa"/>
          </w:tcPr>
          <w:p w:rsidR="001B6620" w:rsidRPr="001C60C1" w:rsidRDefault="001B6620" w:rsidP="001B6620">
            <w:pPr>
              <w:numPr>
                <w:ilvl w:val="0"/>
                <w:numId w:val="7"/>
              </w:numPr>
              <w:ind w:left="176" w:hanging="176"/>
              <w:jc w:val="both"/>
              <w:rPr>
                <w:sz w:val="28"/>
                <w:szCs w:val="28"/>
              </w:rPr>
            </w:pPr>
            <w:r w:rsidRPr="001C60C1">
              <w:rPr>
                <w:sz w:val="28"/>
                <w:szCs w:val="28"/>
              </w:rPr>
              <w:t>водителю общества с ограниченной ответственностью «Радуга»;</w:t>
            </w:r>
          </w:p>
          <w:p w:rsidR="001B6620" w:rsidRPr="001C60C1" w:rsidRDefault="001B6620" w:rsidP="001B6620">
            <w:pPr>
              <w:ind w:left="176"/>
              <w:jc w:val="both"/>
              <w:rPr>
                <w:sz w:val="10"/>
                <w:szCs w:val="10"/>
              </w:rPr>
            </w:pPr>
          </w:p>
        </w:tc>
      </w:tr>
      <w:tr w:rsidR="001C60C1" w:rsidRPr="001C60C1" w:rsidTr="000337F0">
        <w:tc>
          <w:tcPr>
            <w:tcW w:w="3085" w:type="dxa"/>
          </w:tcPr>
          <w:p w:rsidR="00702632" w:rsidRPr="001C60C1" w:rsidRDefault="00702632" w:rsidP="008F3191">
            <w:pPr>
              <w:rPr>
                <w:sz w:val="28"/>
                <w:szCs w:val="28"/>
              </w:rPr>
            </w:pPr>
            <w:proofErr w:type="spellStart"/>
            <w:r w:rsidRPr="001C60C1">
              <w:rPr>
                <w:sz w:val="28"/>
                <w:szCs w:val="28"/>
              </w:rPr>
              <w:t>Рябикову</w:t>
            </w:r>
            <w:proofErr w:type="spellEnd"/>
            <w:r w:rsidRPr="001C60C1">
              <w:rPr>
                <w:sz w:val="28"/>
                <w:szCs w:val="28"/>
              </w:rPr>
              <w:t xml:space="preserve"> Роману Андреевичу</w:t>
            </w:r>
          </w:p>
        </w:tc>
        <w:tc>
          <w:tcPr>
            <w:tcW w:w="6379" w:type="dxa"/>
          </w:tcPr>
          <w:p w:rsidR="00702632" w:rsidRPr="001C60C1" w:rsidRDefault="00702632" w:rsidP="007D7328">
            <w:pPr>
              <w:numPr>
                <w:ilvl w:val="0"/>
                <w:numId w:val="7"/>
              </w:numPr>
              <w:ind w:left="176" w:hanging="176"/>
              <w:jc w:val="both"/>
              <w:rPr>
                <w:sz w:val="28"/>
                <w:szCs w:val="28"/>
              </w:rPr>
            </w:pPr>
            <w:r w:rsidRPr="001C60C1">
              <w:rPr>
                <w:sz w:val="28"/>
                <w:szCs w:val="28"/>
              </w:rPr>
              <w:t xml:space="preserve">слесарю по обслуживанию тепловых сетей 5 разряда участка по эксплуатации </w:t>
            </w:r>
            <w:r w:rsidR="007D7328" w:rsidRPr="001C60C1">
              <w:rPr>
                <w:sz w:val="28"/>
                <w:szCs w:val="28"/>
              </w:rPr>
              <w:t>городских</w:t>
            </w:r>
            <w:r w:rsidRPr="001C60C1">
              <w:rPr>
                <w:sz w:val="28"/>
                <w:szCs w:val="28"/>
              </w:rPr>
              <w:t xml:space="preserve"> тепловых сетей муниципального унитарного предприятия «Саянское теплоэнергетическое предприятие»;</w:t>
            </w:r>
          </w:p>
        </w:tc>
      </w:tr>
      <w:tr w:rsidR="001C60C1" w:rsidRPr="001C60C1" w:rsidTr="000337F0">
        <w:tc>
          <w:tcPr>
            <w:tcW w:w="3085" w:type="dxa"/>
          </w:tcPr>
          <w:p w:rsidR="008F3191" w:rsidRPr="001C60C1" w:rsidRDefault="008F3191" w:rsidP="008F3191">
            <w:pPr>
              <w:rPr>
                <w:sz w:val="28"/>
                <w:szCs w:val="28"/>
              </w:rPr>
            </w:pPr>
            <w:r w:rsidRPr="001C60C1">
              <w:rPr>
                <w:sz w:val="28"/>
                <w:szCs w:val="28"/>
              </w:rPr>
              <w:lastRenderedPageBreak/>
              <w:t>Степановой Наталье Павловне</w:t>
            </w:r>
          </w:p>
        </w:tc>
        <w:tc>
          <w:tcPr>
            <w:tcW w:w="6379" w:type="dxa"/>
          </w:tcPr>
          <w:p w:rsidR="008F3191" w:rsidRPr="001C60C1" w:rsidRDefault="005B7FA1" w:rsidP="005E7945">
            <w:pPr>
              <w:numPr>
                <w:ilvl w:val="0"/>
                <w:numId w:val="7"/>
              </w:numPr>
              <w:ind w:left="176" w:hanging="176"/>
              <w:jc w:val="both"/>
              <w:rPr>
                <w:sz w:val="28"/>
                <w:szCs w:val="28"/>
              </w:rPr>
            </w:pPr>
            <w:r w:rsidRPr="001C60C1">
              <w:rPr>
                <w:sz w:val="28"/>
                <w:szCs w:val="28"/>
              </w:rPr>
              <w:t>и</w:t>
            </w:r>
            <w:r w:rsidR="008F3191" w:rsidRPr="001C60C1">
              <w:rPr>
                <w:sz w:val="28"/>
                <w:szCs w:val="28"/>
              </w:rPr>
              <w:t>нженеру по организации эксплуатации и ремонту зданий и сооружений общества с ограниченной ответственностью «Управляющая компания Уют»;</w:t>
            </w:r>
          </w:p>
          <w:p w:rsidR="005E7945" w:rsidRPr="001C60C1" w:rsidRDefault="005E7945" w:rsidP="005E7945">
            <w:pPr>
              <w:ind w:left="176"/>
              <w:jc w:val="both"/>
              <w:rPr>
                <w:sz w:val="10"/>
                <w:szCs w:val="10"/>
              </w:rPr>
            </w:pPr>
          </w:p>
        </w:tc>
      </w:tr>
      <w:tr w:rsidR="001C60C1" w:rsidRPr="001C60C1" w:rsidTr="000337F0">
        <w:tc>
          <w:tcPr>
            <w:tcW w:w="3085" w:type="dxa"/>
          </w:tcPr>
          <w:p w:rsidR="008803BC" w:rsidRPr="001C60C1" w:rsidRDefault="00934115" w:rsidP="008F3191">
            <w:pPr>
              <w:rPr>
                <w:sz w:val="28"/>
                <w:szCs w:val="28"/>
              </w:rPr>
            </w:pPr>
            <w:r>
              <w:rPr>
                <w:sz w:val="28"/>
                <w:szCs w:val="28"/>
              </w:rPr>
              <w:t>Хлопковой Евгении</w:t>
            </w:r>
            <w:r w:rsidR="008803BC" w:rsidRPr="001C60C1">
              <w:rPr>
                <w:sz w:val="28"/>
                <w:szCs w:val="28"/>
              </w:rPr>
              <w:t xml:space="preserve"> Владимировне</w:t>
            </w:r>
          </w:p>
        </w:tc>
        <w:tc>
          <w:tcPr>
            <w:tcW w:w="6379" w:type="dxa"/>
          </w:tcPr>
          <w:p w:rsidR="006E2763" w:rsidRPr="001C60C1" w:rsidRDefault="006E2763" w:rsidP="006E2763">
            <w:pPr>
              <w:numPr>
                <w:ilvl w:val="0"/>
                <w:numId w:val="7"/>
              </w:numPr>
              <w:ind w:left="176" w:hanging="176"/>
              <w:jc w:val="both"/>
              <w:rPr>
                <w:sz w:val="28"/>
                <w:szCs w:val="28"/>
              </w:rPr>
            </w:pPr>
            <w:r w:rsidRPr="001C60C1">
              <w:rPr>
                <w:sz w:val="28"/>
                <w:szCs w:val="28"/>
              </w:rPr>
              <w:t>бухгалтеру общества с ограниченной ответственнос</w:t>
            </w:r>
            <w:r w:rsidR="00461F84" w:rsidRPr="001C60C1">
              <w:rPr>
                <w:sz w:val="28"/>
                <w:szCs w:val="28"/>
              </w:rPr>
              <w:t>тью «Управляющая компания «Дар».</w:t>
            </w:r>
            <w:r w:rsidRPr="001C60C1">
              <w:rPr>
                <w:sz w:val="28"/>
                <w:szCs w:val="28"/>
              </w:rPr>
              <w:t xml:space="preserve"> </w:t>
            </w:r>
          </w:p>
          <w:p w:rsidR="008803BC" w:rsidRPr="001C60C1" w:rsidRDefault="008803BC" w:rsidP="005B7FA1">
            <w:pPr>
              <w:ind w:left="176"/>
              <w:jc w:val="both"/>
              <w:rPr>
                <w:sz w:val="10"/>
                <w:szCs w:val="10"/>
              </w:rPr>
            </w:pPr>
          </w:p>
        </w:tc>
      </w:tr>
    </w:tbl>
    <w:p w:rsidR="008044C6" w:rsidRPr="001C60C1" w:rsidRDefault="008044C6" w:rsidP="000337F0">
      <w:pPr>
        <w:ind w:firstLine="709"/>
        <w:jc w:val="both"/>
        <w:rPr>
          <w:sz w:val="16"/>
          <w:szCs w:val="16"/>
        </w:rPr>
      </w:pPr>
    </w:p>
    <w:p w:rsidR="00CB4C5C" w:rsidRPr="001C60C1" w:rsidRDefault="00CB4C5C" w:rsidP="000337F0">
      <w:pPr>
        <w:ind w:firstLine="709"/>
        <w:jc w:val="both"/>
        <w:rPr>
          <w:sz w:val="28"/>
          <w:szCs w:val="28"/>
        </w:rPr>
      </w:pPr>
      <w:r w:rsidRPr="001C60C1">
        <w:rPr>
          <w:sz w:val="28"/>
          <w:szCs w:val="28"/>
        </w:rPr>
        <w:t xml:space="preserve">2. Опубликовать настоящее </w:t>
      </w:r>
      <w:r w:rsidR="00205C63" w:rsidRPr="001C60C1">
        <w:rPr>
          <w:sz w:val="28"/>
          <w:szCs w:val="28"/>
        </w:rPr>
        <w:t>п</w:t>
      </w:r>
      <w:r w:rsidRPr="001C60C1">
        <w:rPr>
          <w:sz w:val="28"/>
          <w:szCs w:val="28"/>
        </w:rPr>
        <w:t>остановление в газете «Саянские зори» и разместить на официальном сайте администрации городского округа муниципального образования «город</w:t>
      </w:r>
      <w:r w:rsidRPr="001C60C1">
        <w:rPr>
          <w:sz w:val="28"/>
        </w:rPr>
        <w:t xml:space="preserve"> Саянск» в информационно-телекоммуникационной сети </w:t>
      </w:r>
      <w:r w:rsidR="00205C63" w:rsidRPr="001C60C1">
        <w:rPr>
          <w:sz w:val="28"/>
        </w:rPr>
        <w:t>«</w:t>
      </w:r>
      <w:r w:rsidRPr="001C60C1">
        <w:rPr>
          <w:sz w:val="28"/>
        </w:rPr>
        <w:t>Интернет</w:t>
      </w:r>
      <w:r w:rsidR="00205C63" w:rsidRPr="001C60C1">
        <w:rPr>
          <w:sz w:val="28"/>
        </w:rPr>
        <w:t>»</w:t>
      </w:r>
      <w:r w:rsidRPr="001C60C1">
        <w:rPr>
          <w:sz w:val="28"/>
          <w:szCs w:val="28"/>
        </w:rPr>
        <w:t>.</w:t>
      </w:r>
    </w:p>
    <w:p w:rsidR="00905CDF" w:rsidRPr="001C60C1" w:rsidRDefault="00905CDF" w:rsidP="00905CDF">
      <w:pPr>
        <w:rPr>
          <w:sz w:val="28"/>
          <w:szCs w:val="28"/>
        </w:rPr>
      </w:pPr>
    </w:p>
    <w:p w:rsidR="001A38D9" w:rsidRPr="001C60C1" w:rsidRDefault="001A38D9" w:rsidP="00905CDF">
      <w:pPr>
        <w:rPr>
          <w:sz w:val="28"/>
          <w:szCs w:val="28"/>
        </w:rPr>
      </w:pPr>
    </w:p>
    <w:p w:rsidR="00A95E01" w:rsidRPr="001C60C1" w:rsidRDefault="00DA1930" w:rsidP="001F002B">
      <w:pPr>
        <w:pStyle w:val="a5"/>
        <w:tabs>
          <w:tab w:val="left" w:pos="709"/>
        </w:tabs>
        <w:rPr>
          <w:szCs w:val="28"/>
        </w:rPr>
      </w:pPr>
      <w:r w:rsidRPr="001C60C1">
        <w:rPr>
          <w:szCs w:val="28"/>
        </w:rPr>
        <w:t>М</w:t>
      </w:r>
      <w:r w:rsidR="00AA6854" w:rsidRPr="001C60C1">
        <w:rPr>
          <w:szCs w:val="28"/>
        </w:rPr>
        <w:t>эр</w:t>
      </w:r>
      <w:r w:rsidR="00C44AD5" w:rsidRPr="001C60C1">
        <w:rPr>
          <w:szCs w:val="28"/>
        </w:rPr>
        <w:t xml:space="preserve"> </w:t>
      </w:r>
      <w:r w:rsidR="00AA6854" w:rsidRPr="001C60C1">
        <w:rPr>
          <w:szCs w:val="28"/>
        </w:rPr>
        <w:t xml:space="preserve">городского округа муниципального </w:t>
      </w:r>
    </w:p>
    <w:p w:rsidR="00AA6854" w:rsidRPr="001C60C1" w:rsidRDefault="00AA6854" w:rsidP="001F002B">
      <w:pPr>
        <w:pStyle w:val="a5"/>
        <w:tabs>
          <w:tab w:val="left" w:pos="709"/>
        </w:tabs>
        <w:rPr>
          <w:szCs w:val="28"/>
        </w:rPr>
      </w:pPr>
      <w:r w:rsidRPr="001C60C1">
        <w:rPr>
          <w:szCs w:val="28"/>
        </w:rPr>
        <w:t>образования</w:t>
      </w:r>
      <w:r w:rsidR="00A95E01" w:rsidRPr="001C60C1">
        <w:rPr>
          <w:szCs w:val="28"/>
        </w:rPr>
        <w:t xml:space="preserve"> </w:t>
      </w:r>
      <w:r w:rsidRPr="001C60C1">
        <w:rPr>
          <w:szCs w:val="28"/>
        </w:rPr>
        <w:t>«город Саянск»</w:t>
      </w:r>
      <w:r w:rsidR="00D467EF" w:rsidRPr="001C60C1">
        <w:rPr>
          <w:szCs w:val="28"/>
        </w:rPr>
        <w:tab/>
      </w:r>
      <w:r w:rsidR="00D467EF" w:rsidRPr="001C60C1">
        <w:rPr>
          <w:szCs w:val="28"/>
        </w:rPr>
        <w:tab/>
      </w:r>
      <w:r w:rsidR="00D467EF" w:rsidRPr="001C60C1">
        <w:rPr>
          <w:szCs w:val="28"/>
        </w:rPr>
        <w:tab/>
      </w:r>
      <w:r w:rsidRPr="001C60C1">
        <w:rPr>
          <w:szCs w:val="28"/>
        </w:rPr>
        <w:tab/>
      </w:r>
      <w:r w:rsidRPr="001C60C1">
        <w:rPr>
          <w:szCs w:val="28"/>
        </w:rPr>
        <w:tab/>
      </w:r>
      <w:r w:rsidRPr="001C60C1">
        <w:rPr>
          <w:szCs w:val="28"/>
        </w:rPr>
        <w:tab/>
      </w:r>
      <w:proofErr w:type="spellStart"/>
      <w:r w:rsidR="001C60C1">
        <w:rPr>
          <w:szCs w:val="28"/>
        </w:rPr>
        <w:t>О.В.Боровский</w:t>
      </w:r>
      <w:proofErr w:type="spellEnd"/>
    </w:p>
    <w:p w:rsidR="00F22B24" w:rsidRPr="001C60C1" w:rsidRDefault="00F22B24"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A35248" w:rsidRPr="001C60C1" w:rsidRDefault="004845B3" w:rsidP="001F002B">
      <w:pPr>
        <w:pStyle w:val="a5"/>
        <w:tabs>
          <w:tab w:val="left" w:pos="709"/>
        </w:tabs>
        <w:rPr>
          <w:szCs w:val="28"/>
        </w:rPr>
      </w:pPr>
      <w:r w:rsidRPr="001C60C1">
        <w:rPr>
          <w:szCs w:val="28"/>
        </w:rPr>
        <w:t>Васильева С.К.</w:t>
      </w:r>
    </w:p>
    <w:p w:rsidR="00A35248" w:rsidRPr="001C60C1" w:rsidRDefault="00A35248" w:rsidP="001F002B">
      <w:pPr>
        <w:pStyle w:val="a5"/>
        <w:tabs>
          <w:tab w:val="left" w:pos="709"/>
        </w:tabs>
        <w:rPr>
          <w:szCs w:val="28"/>
        </w:rPr>
      </w:pPr>
      <w:r w:rsidRPr="001C60C1">
        <w:rPr>
          <w:szCs w:val="28"/>
        </w:rPr>
        <w:t>тел.5-6</w:t>
      </w:r>
      <w:r w:rsidR="00AA6854" w:rsidRPr="001C60C1">
        <w:rPr>
          <w:szCs w:val="28"/>
        </w:rPr>
        <w:t>8</w:t>
      </w:r>
      <w:r w:rsidRPr="001C60C1">
        <w:rPr>
          <w:szCs w:val="28"/>
        </w:rPr>
        <w:t>-</w:t>
      </w:r>
      <w:r w:rsidR="00AA6854" w:rsidRPr="001C60C1">
        <w:rPr>
          <w:szCs w:val="28"/>
        </w:rPr>
        <w:t>11</w:t>
      </w:r>
    </w:p>
    <w:p w:rsidR="002623A4" w:rsidRPr="001C60C1" w:rsidRDefault="002623A4" w:rsidP="00A35248">
      <w:pPr>
        <w:rPr>
          <w:sz w:val="28"/>
          <w:szCs w:val="28"/>
        </w:rPr>
      </w:pPr>
    </w:p>
    <w:p w:rsidR="004845B3" w:rsidRPr="001C60C1" w:rsidRDefault="004845B3" w:rsidP="00A35248">
      <w:pPr>
        <w:rPr>
          <w:sz w:val="26"/>
          <w:szCs w:val="26"/>
        </w:rPr>
      </w:pPr>
    </w:p>
    <w:sectPr w:rsidR="004845B3" w:rsidRPr="001C60C1" w:rsidSect="008044C6">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2D" w:rsidRDefault="00E21B2D">
      <w:r>
        <w:separator/>
      </w:r>
    </w:p>
  </w:endnote>
  <w:endnote w:type="continuationSeparator" w:id="0">
    <w:p w:rsidR="00E21B2D" w:rsidRDefault="00E2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2D" w:rsidRDefault="00E21B2D">
      <w:r>
        <w:separator/>
      </w:r>
    </w:p>
  </w:footnote>
  <w:footnote w:type="continuationSeparator" w:id="0">
    <w:p w:rsidR="00E21B2D" w:rsidRDefault="00E21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1985"/>
        </w:tabs>
        <w:ind w:left="1985"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1EFF"/>
    <w:rsid w:val="0000498A"/>
    <w:rsid w:val="00005818"/>
    <w:rsid w:val="00007432"/>
    <w:rsid w:val="00010E27"/>
    <w:rsid w:val="000337F0"/>
    <w:rsid w:val="00040B24"/>
    <w:rsid w:val="000573C4"/>
    <w:rsid w:val="00061A87"/>
    <w:rsid w:val="00061C20"/>
    <w:rsid w:val="0006603D"/>
    <w:rsid w:val="00072EC7"/>
    <w:rsid w:val="00084983"/>
    <w:rsid w:val="00087FB7"/>
    <w:rsid w:val="00090A08"/>
    <w:rsid w:val="000940B7"/>
    <w:rsid w:val="000C21CF"/>
    <w:rsid w:val="000C512F"/>
    <w:rsid w:val="000D14A2"/>
    <w:rsid w:val="000E5095"/>
    <w:rsid w:val="000F047F"/>
    <w:rsid w:val="000F7EEE"/>
    <w:rsid w:val="00105F54"/>
    <w:rsid w:val="001171CF"/>
    <w:rsid w:val="00120C68"/>
    <w:rsid w:val="00127449"/>
    <w:rsid w:val="0013214E"/>
    <w:rsid w:val="00146505"/>
    <w:rsid w:val="00150740"/>
    <w:rsid w:val="00153DB7"/>
    <w:rsid w:val="00157FB5"/>
    <w:rsid w:val="0016149A"/>
    <w:rsid w:val="0016406F"/>
    <w:rsid w:val="001675A8"/>
    <w:rsid w:val="00172DA6"/>
    <w:rsid w:val="00173E8C"/>
    <w:rsid w:val="001941DC"/>
    <w:rsid w:val="00195263"/>
    <w:rsid w:val="001957E0"/>
    <w:rsid w:val="001A38D9"/>
    <w:rsid w:val="001A761D"/>
    <w:rsid w:val="001B5415"/>
    <w:rsid w:val="001B6620"/>
    <w:rsid w:val="001B7167"/>
    <w:rsid w:val="001C60C1"/>
    <w:rsid w:val="001F002B"/>
    <w:rsid w:val="00203558"/>
    <w:rsid w:val="00203928"/>
    <w:rsid w:val="00205C63"/>
    <w:rsid w:val="002070E1"/>
    <w:rsid w:val="002101A2"/>
    <w:rsid w:val="002226BE"/>
    <w:rsid w:val="002415A9"/>
    <w:rsid w:val="00243F5F"/>
    <w:rsid w:val="00247147"/>
    <w:rsid w:val="00260474"/>
    <w:rsid w:val="002623A4"/>
    <w:rsid w:val="00280B9B"/>
    <w:rsid w:val="00285C23"/>
    <w:rsid w:val="002A20BD"/>
    <w:rsid w:val="002C58B7"/>
    <w:rsid w:val="002D0F63"/>
    <w:rsid w:val="002E0173"/>
    <w:rsid w:val="002E2B68"/>
    <w:rsid w:val="002F1285"/>
    <w:rsid w:val="002F1393"/>
    <w:rsid w:val="002F15EA"/>
    <w:rsid w:val="002F661B"/>
    <w:rsid w:val="002F6D97"/>
    <w:rsid w:val="0030218E"/>
    <w:rsid w:val="00305D5F"/>
    <w:rsid w:val="003124A1"/>
    <w:rsid w:val="00325ADC"/>
    <w:rsid w:val="00343D3B"/>
    <w:rsid w:val="00351298"/>
    <w:rsid w:val="00353154"/>
    <w:rsid w:val="00354DA5"/>
    <w:rsid w:val="00363924"/>
    <w:rsid w:val="00363D49"/>
    <w:rsid w:val="003816D1"/>
    <w:rsid w:val="003970A7"/>
    <w:rsid w:val="003A181C"/>
    <w:rsid w:val="003A4C1D"/>
    <w:rsid w:val="003A5059"/>
    <w:rsid w:val="003A59D7"/>
    <w:rsid w:val="003A72E1"/>
    <w:rsid w:val="003D5C05"/>
    <w:rsid w:val="003E2765"/>
    <w:rsid w:val="003E2F8E"/>
    <w:rsid w:val="003F3FC9"/>
    <w:rsid w:val="00427892"/>
    <w:rsid w:val="00436244"/>
    <w:rsid w:val="0044144C"/>
    <w:rsid w:val="00461F84"/>
    <w:rsid w:val="004726DC"/>
    <w:rsid w:val="00480E93"/>
    <w:rsid w:val="004845B3"/>
    <w:rsid w:val="00486D73"/>
    <w:rsid w:val="004A3210"/>
    <w:rsid w:val="004C6233"/>
    <w:rsid w:val="004C6F6B"/>
    <w:rsid w:val="004D2C78"/>
    <w:rsid w:val="004E6507"/>
    <w:rsid w:val="004F423D"/>
    <w:rsid w:val="0050058F"/>
    <w:rsid w:val="00501DF2"/>
    <w:rsid w:val="00512BC6"/>
    <w:rsid w:val="00514489"/>
    <w:rsid w:val="00515A1B"/>
    <w:rsid w:val="0053186D"/>
    <w:rsid w:val="00531D54"/>
    <w:rsid w:val="005369E7"/>
    <w:rsid w:val="0054215E"/>
    <w:rsid w:val="00542FF4"/>
    <w:rsid w:val="00543EAB"/>
    <w:rsid w:val="0056115E"/>
    <w:rsid w:val="00574A25"/>
    <w:rsid w:val="00575014"/>
    <w:rsid w:val="00576C5A"/>
    <w:rsid w:val="0058156E"/>
    <w:rsid w:val="00582224"/>
    <w:rsid w:val="005862E4"/>
    <w:rsid w:val="005867B9"/>
    <w:rsid w:val="005B1C24"/>
    <w:rsid w:val="005B5F50"/>
    <w:rsid w:val="005B7FA1"/>
    <w:rsid w:val="005C4AE9"/>
    <w:rsid w:val="005C6473"/>
    <w:rsid w:val="005D06FC"/>
    <w:rsid w:val="005E5107"/>
    <w:rsid w:val="005E5758"/>
    <w:rsid w:val="005E7945"/>
    <w:rsid w:val="0060762F"/>
    <w:rsid w:val="006078C6"/>
    <w:rsid w:val="00612EDC"/>
    <w:rsid w:val="00622E37"/>
    <w:rsid w:val="00650DB2"/>
    <w:rsid w:val="00655E1C"/>
    <w:rsid w:val="00663933"/>
    <w:rsid w:val="00663D34"/>
    <w:rsid w:val="00663DBA"/>
    <w:rsid w:val="006826E8"/>
    <w:rsid w:val="006B0D60"/>
    <w:rsid w:val="006B2C1B"/>
    <w:rsid w:val="006B2F55"/>
    <w:rsid w:val="006B6BC1"/>
    <w:rsid w:val="006B711A"/>
    <w:rsid w:val="006D0AE8"/>
    <w:rsid w:val="006D375B"/>
    <w:rsid w:val="006D5CD5"/>
    <w:rsid w:val="006D7A38"/>
    <w:rsid w:val="006E2763"/>
    <w:rsid w:val="00702632"/>
    <w:rsid w:val="00707D91"/>
    <w:rsid w:val="0072084C"/>
    <w:rsid w:val="007301FE"/>
    <w:rsid w:val="0073167C"/>
    <w:rsid w:val="00745B8D"/>
    <w:rsid w:val="00746881"/>
    <w:rsid w:val="00746C4D"/>
    <w:rsid w:val="00754527"/>
    <w:rsid w:val="007545D5"/>
    <w:rsid w:val="007558A4"/>
    <w:rsid w:val="00756C5B"/>
    <w:rsid w:val="00763A09"/>
    <w:rsid w:val="00782961"/>
    <w:rsid w:val="007841EC"/>
    <w:rsid w:val="007A6A70"/>
    <w:rsid w:val="007B2105"/>
    <w:rsid w:val="007C7B5E"/>
    <w:rsid w:val="007D0F0D"/>
    <w:rsid w:val="007D164D"/>
    <w:rsid w:val="007D37D8"/>
    <w:rsid w:val="007D7328"/>
    <w:rsid w:val="007F3FA3"/>
    <w:rsid w:val="007F7DCF"/>
    <w:rsid w:val="007F7ED7"/>
    <w:rsid w:val="00800347"/>
    <w:rsid w:val="008044C6"/>
    <w:rsid w:val="00820322"/>
    <w:rsid w:val="008219C1"/>
    <w:rsid w:val="00840BAA"/>
    <w:rsid w:val="00853986"/>
    <w:rsid w:val="008563B9"/>
    <w:rsid w:val="0085674C"/>
    <w:rsid w:val="00872A48"/>
    <w:rsid w:val="008803BC"/>
    <w:rsid w:val="00881296"/>
    <w:rsid w:val="008A2A1B"/>
    <w:rsid w:val="008A554A"/>
    <w:rsid w:val="008C15D4"/>
    <w:rsid w:val="008C3801"/>
    <w:rsid w:val="008C6F20"/>
    <w:rsid w:val="008F0923"/>
    <w:rsid w:val="008F3191"/>
    <w:rsid w:val="008F5522"/>
    <w:rsid w:val="009005A1"/>
    <w:rsid w:val="00905CDF"/>
    <w:rsid w:val="0091460C"/>
    <w:rsid w:val="00915F8A"/>
    <w:rsid w:val="00920C8F"/>
    <w:rsid w:val="00930470"/>
    <w:rsid w:val="00931D3B"/>
    <w:rsid w:val="00934115"/>
    <w:rsid w:val="00937440"/>
    <w:rsid w:val="0094670B"/>
    <w:rsid w:val="00952CA0"/>
    <w:rsid w:val="00955A70"/>
    <w:rsid w:val="00967133"/>
    <w:rsid w:val="009707CB"/>
    <w:rsid w:val="00975BA2"/>
    <w:rsid w:val="00976D26"/>
    <w:rsid w:val="009903E5"/>
    <w:rsid w:val="00995FBF"/>
    <w:rsid w:val="009A1683"/>
    <w:rsid w:val="009A4A32"/>
    <w:rsid w:val="009A4AEE"/>
    <w:rsid w:val="009B4634"/>
    <w:rsid w:val="009C4B83"/>
    <w:rsid w:val="009E0F50"/>
    <w:rsid w:val="009E1EA2"/>
    <w:rsid w:val="009E44CB"/>
    <w:rsid w:val="009F52E2"/>
    <w:rsid w:val="00A02E6E"/>
    <w:rsid w:val="00A05979"/>
    <w:rsid w:val="00A070A4"/>
    <w:rsid w:val="00A30CFC"/>
    <w:rsid w:val="00A31D44"/>
    <w:rsid w:val="00A31F26"/>
    <w:rsid w:val="00A330AD"/>
    <w:rsid w:val="00A33741"/>
    <w:rsid w:val="00A35248"/>
    <w:rsid w:val="00A40813"/>
    <w:rsid w:val="00A42CF4"/>
    <w:rsid w:val="00A444F0"/>
    <w:rsid w:val="00A513E2"/>
    <w:rsid w:val="00A55EDF"/>
    <w:rsid w:val="00A6682A"/>
    <w:rsid w:val="00A66A23"/>
    <w:rsid w:val="00A75676"/>
    <w:rsid w:val="00A942FB"/>
    <w:rsid w:val="00A95E01"/>
    <w:rsid w:val="00A97644"/>
    <w:rsid w:val="00AA6854"/>
    <w:rsid w:val="00AB4978"/>
    <w:rsid w:val="00AD3487"/>
    <w:rsid w:val="00AD49E8"/>
    <w:rsid w:val="00B011AA"/>
    <w:rsid w:val="00B05778"/>
    <w:rsid w:val="00B0774E"/>
    <w:rsid w:val="00B126EE"/>
    <w:rsid w:val="00B1327B"/>
    <w:rsid w:val="00B25A7B"/>
    <w:rsid w:val="00B317F3"/>
    <w:rsid w:val="00B324FB"/>
    <w:rsid w:val="00B37668"/>
    <w:rsid w:val="00B47659"/>
    <w:rsid w:val="00B6666C"/>
    <w:rsid w:val="00B85082"/>
    <w:rsid w:val="00BA1645"/>
    <w:rsid w:val="00BB2A26"/>
    <w:rsid w:val="00BC7FE4"/>
    <w:rsid w:val="00BD00A7"/>
    <w:rsid w:val="00BD73A9"/>
    <w:rsid w:val="00BE46AE"/>
    <w:rsid w:val="00BE6AEE"/>
    <w:rsid w:val="00BF2C6A"/>
    <w:rsid w:val="00BF3758"/>
    <w:rsid w:val="00BF3CDE"/>
    <w:rsid w:val="00C01C7C"/>
    <w:rsid w:val="00C13D7F"/>
    <w:rsid w:val="00C1713E"/>
    <w:rsid w:val="00C24E64"/>
    <w:rsid w:val="00C27237"/>
    <w:rsid w:val="00C40911"/>
    <w:rsid w:val="00C41385"/>
    <w:rsid w:val="00C44AD5"/>
    <w:rsid w:val="00C508C2"/>
    <w:rsid w:val="00C732FB"/>
    <w:rsid w:val="00C77958"/>
    <w:rsid w:val="00C853FD"/>
    <w:rsid w:val="00C9424A"/>
    <w:rsid w:val="00CA3C13"/>
    <w:rsid w:val="00CB1D92"/>
    <w:rsid w:val="00CB4C5C"/>
    <w:rsid w:val="00CC5E62"/>
    <w:rsid w:val="00CD49CA"/>
    <w:rsid w:val="00CE2495"/>
    <w:rsid w:val="00CE32AC"/>
    <w:rsid w:val="00D0486B"/>
    <w:rsid w:val="00D051BF"/>
    <w:rsid w:val="00D11260"/>
    <w:rsid w:val="00D13D0B"/>
    <w:rsid w:val="00D45705"/>
    <w:rsid w:val="00D467EF"/>
    <w:rsid w:val="00D53685"/>
    <w:rsid w:val="00D62BC7"/>
    <w:rsid w:val="00D635CF"/>
    <w:rsid w:val="00D70FBD"/>
    <w:rsid w:val="00D74026"/>
    <w:rsid w:val="00D76BCC"/>
    <w:rsid w:val="00D84D86"/>
    <w:rsid w:val="00D93D8E"/>
    <w:rsid w:val="00DA1930"/>
    <w:rsid w:val="00DA51AD"/>
    <w:rsid w:val="00DA5A8B"/>
    <w:rsid w:val="00DB0566"/>
    <w:rsid w:val="00DB3BA2"/>
    <w:rsid w:val="00DB3F24"/>
    <w:rsid w:val="00DC28E1"/>
    <w:rsid w:val="00DD3C89"/>
    <w:rsid w:val="00DD7661"/>
    <w:rsid w:val="00DF68CA"/>
    <w:rsid w:val="00E06FB0"/>
    <w:rsid w:val="00E21B2D"/>
    <w:rsid w:val="00E55085"/>
    <w:rsid w:val="00E613FC"/>
    <w:rsid w:val="00E6615E"/>
    <w:rsid w:val="00E74792"/>
    <w:rsid w:val="00E74FAE"/>
    <w:rsid w:val="00E8479F"/>
    <w:rsid w:val="00E94EB7"/>
    <w:rsid w:val="00E95C85"/>
    <w:rsid w:val="00EA402F"/>
    <w:rsid w:val="00EC7ACF"/>
    <w:rsid w:val="00F05CB9"/>
    <w:rsid w:val="00F1529C"/>
    <w:rsid w:val="00F22B24"/>
    <w:rsid w:val="00F37161"/>
    <w:rsid w:val="00F70682"/>
    <w:rsid w:val="00F74436"/>
    <w:rsid w:val="00F822D2"/>
    <w:rsid w:val="00F90B79"/>
    <w:rsid w:val="00F90E7D"/>
    <w:rsid w:val="00FA433F"/>
    <w:rsid w:val="00FB0D50"/>
    <w:rsid w:val="00FC0380"/>
    <w:rsid w:val="00FD6199"/>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 w:type="paragraph" w:styleId="ac">
    <w:name w:val="List Paragraph"/>
    <w:basedOn w:val="a"/>
    <w:uiPriority w:val="34"/>
    <w:qFormat/>
    <w:rsid w:val="002E0173"/>
    <w:pPr>
      <w:ind w:left="720"/>
      <w:contextualSpacing/>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56115E"/>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 w:type="paragraph" w:styleId="ac">
    <w:name w:val="List Paragraph"/>
    <w:basedOn w:val="a"/>
    <w:uiPriority w:val="34"/>
    <w:qFormat/>
    <w:rsid w:val="002E0173"/>
    <w:pPr>
      <w:ind w:left="720"/>
      <w:contextualSpacing/>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56115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AF51B-A366-4408-822D-6428D6EA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9</TotalTime>
  <Pages>1</Pages>
  <Words>846</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4</cp:revision>
  <cp:lastPrinted>2021-03-16T06:15:00Z</cp:lastPrinted>
  <dcterms:created xsi:type="dcterms:W3CDTF">2021-03-16T06:08:00Z</dcterms:created>
  <dcterms:modified xsi:type="dcterms:W3CDTF">2021-03-16T06:42:00Z</dcterms:modified>
</cp:coreProperties>
</file>