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273B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02.11.2018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Default="00273B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110-37-1200-18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4858B8" w:rsidRPr="004858B8" w:rsidRDefault="004858B8" w:rsidP="00C23A0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5260A0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внесении изменений в </w:t>
            </w:r>
            <w:r w:rsidR="00295D03">
              <w:rPr>
                <w:rFonts w:eastAsiaTheme="minorHAnsi"/>
                <w:lang w:eastAsia="en-US"/>
              </w:rPr>
              <w:t>А</w:t>
            </w:r>
            <w:r w:rsidR="00E62A16">
              <w:rPr>
                <w:rFonts w:eastAsiaTheme="minorHAnsi"/>
                <w:lang w:eastAsia="en-US"/>
              </w:rPr>
              <w:t>дминистративн</w:t>
            </w:r>
            <w:r w:rsidR="00295D03">
              <w:rPr>
                <w:rFonts w:eastAsiaTheme="minorHAnsi"/>
                <w:lang w:eastAsia="en-US"/>
              </w:rPr>
              <w:t>ый</w:t>
            </w:r>
            <w:r w:rsidR="00E62A16">
              <w:rPr>
                <w:rFonts w:eastAsiaTheme="minorHAnsi"/>
                <w:lang w:eastAsia="en-US"/>
              </w:rPr>
              <w:t xml:space="preserve"> регламент предоставления муниципальной услуги </w:t>
            </w:r>
            <w:r w:rsidR="005260A0">
              <w:rPr>
                <w:rFonts w:eastAsiaTheme="minorHAnsi"/>
                <w:lang w:eastAsia="en-US"/>
              </w:rPr>
              <w:t>«П</w:t>
            </w:r>
            <w:r w:rsidR="00D23289" w:rsidRPr="004E3CAB">
              <w:rPr>
                <w:rFonts w:eastAsiaTheme="minorHAnsi"/>
                <w:lang w:eastAsia="en-US"/>
              </w:rPr>
              <w:t>редоставлени</w:t>
            </w:r>
            <w:r w:rsidR="005260A0">
              <w:rPr>
                <w:rFonts w:eastAsiaTheme="minorHAnsi"/>
                <w:lang w:eastAsia="en-US"/>
              </w:rPr>
              <w:t>е</w:t>
            </w:r>
            <w:r w:rsidR="00D23289" w:rsidRPr="004E3CAB">
              <w:rPr>
                <w:rFonts w:eastAsiaTheme="minorHAnsi"/>
                <w:lang w:eastAsia="en-US"/>
              </w:rPr>
      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5260A0">
              <w:rPr>
                <w:rFonts w:eastAsiaTheme="minorHAnsi"/>
                <w:lang w:eastAsia="en-US"/>
              </w:rPr>
              <w:t>»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86CE7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4BB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C23A0B">
        <w:rPr>
          <w:sz w:val="28"/>
          <w:szCs w:val="28"/>
        </w:rPr>
        <w:t xml:space="preserve">, </w:t>
      </w:r>
      <w:r w:rsidR="00787AF1">
        <w:rPr>
          <w:sz w:val="28"/>
          <w:szCs w:val="28"/>
        </w:rPr>
        <w:t xml:space="preserve">руководствуясь </w:t>
      </w:r>
      <w:r w:rsidR="00816257">
        <w:rPr>
          <w:sz w:val="28"/>
          <w:szCs w:val="28"/>
        </w:rPr>
        <w:t xml:space="preserve">Федеральным законом от </w:t>
      </w:r>
      <w:r w:rsidR="00D62EB7">
        <w:rPr>
          <w:sz w:val="28"/>
          <w:szCs w:val="28"/>
        </w:rPr>
        <w:t xml:space="preserve">27 июля </w:t>
      </w:r>
      <w:r w:rsidR="00816257">
        <w:rPr>
          <w:sz w:val="28"/>
          <w:szCs w:val="28"/>
        </w:rPr>
        <w:t xml:space="preserve">2010 </w:t>
      </w:r>
      <w:r w:rsidR="00D62EB7">
        <w:rPr>
          <w:sz w:val="28"/>
          <w:szCs w:val="28"/>
        </w:rPr>
        <w:t xml:space="preserve">года </w:t>
      </w:r>
      <w:r w:rsidR="00816257">
        <w:rPr>
          <w:sz w:val="28"/>
          <w:szCs w:val="28"/>
        </w:rPr>
        <w:t>№</w:t>
      </w:r>
      <w:r w:rsidR="00D62EB7">
        <w:rPr>
          <w:sz w:val="28"/>
          <w:szCs w:val="28"/>
        </w:rPr>
        <w:t xml:space="preserve"> </w:t>
      </w:r>
      <w:r w:rsidR="00816257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="00905A42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>постановление</w:t>
      </w:r>
      <w:r w:rsidR="0097203F">
        <w:rPr>
          <w:sz w:val="28"/>
          <w:szCs w:val="28"/>
        </w:rPr>
        <w:t>м</w:t>
      </w:r>
      <w:r w:rsidR="0097203F"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D62EB7">
        <w:rPr>
          <w:sz w:val="28"/>
          <w:szCs w:val="28"/>
        </w:rPr>
        <w:t xml:space="preserve">5 августа </w:t>
      </w:r>
      <w:r w:rsidR="0097203F" w:rsidRPr="005B7FCA">
        <w:rPr>
          <w:sz w:val="28"/>
          <w:szCs w:val="28"/>
        </w:rPr>
        <w:t>201</w:t>
      </w:r>
      <w:r w:rsidR="00250A0A">
        <w:rPr>
          <w:sz w:val="28"/>
          <w:szCs w:val="28"/>
        </w:rPr>
        <w:t>5</w:t>
      </w:r>
      <w:r w:rsidR="0097203F" w:rsidRPr="005B7FCA">
        <w:rPr>
          <w:sz w:val="28"/>
          <w:szCs w:val="28"/>
        </w:rPr>
        <w:t xml:space="preserve"> </w:t>
      </w:r>
      <w:r w:rsidR="00D62EB7">
        <w:rPr>
          <w:sz w:val="28"/>
          <w:szCs w:val="28"/>
        </w:rPr>
        <w:t xml:space="preserve">года </w:t>
      </w:r>
      <w:r w:rsidR="00250A0A">
        <w:rPr>
          <w:sz w:val="28"/>
          <w:szCs w:val="28"/>
        </w:rPr>
        <w:t>№</w:t>
      </w:r>
      <w:r w:rsidR="00D62EB7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 xml:space="preserve">110-37-709-15 «Об утверждении Правил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 4,</w:t>
      </w:r>
      <w:r w:rsidR="00983E31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32, 38 Устава муниципального</w:t>
      </w:r>
      <w:proofErr w:type="gramEnd"/>
      <w:r w:rsidR="00C23A0B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206C0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913" w:rsidRPr="009B6913">
        <w:rPr>
          <w:sz w:val="28"/>
          <w:szCs w:val="28"/>
        </w:rPr>
        <w:t xml:space="preserve">. </w:t>
      </w:r>
      <w:proofErr w:type="gramStart"/>
      <w:r w:rsidR="0015726D" w:rsidRPr="009B6913">
        <w:rPr>
          <w:sz w:val="28"/>
          <w:szCs w:val="28"/>
        </w:rPr>
        <w:t>В</w:t>
      </w:r>
      <w:r w:rsidR="00C23A0B" w:rsidRPr="009B6913">
        <w:rPr>
          <w:sz w:val="28"/>
          <w:szCs w:val="28"/>
        </w:rPr>
        <w:t xml:space="preserve">нести в </w:t>
      </w:r>
      <w:r w:rsidR="00295D03">
        <w:rPr>
          <w:color w:val="000000"/>
          <w:sz w:val="28"/>
          <w:szCs w:val="28"/>
        </w:rPr>
        <w:t>А</w:t>
      </w:r>
      <w:r w:rsidR="006C587B" w:rsidRPr="009B6913">
        <w:rPr>
          <w:sz w:val="28"/>
          <w:szCs w:val="28"/>
        </w:rPr>
        <w:t>дминистративн</w:t>
      </w:r>
      <w:r w:rsidR="00295D03">
        <w:rPr>
          <w:sz w:val="28"/>
          <w:szCs w:val="28"/>
        </w:rPr>
        <w:t>ый</w:t>
      </w:r>
      <w:r w:rsidR="006C587B" w:rsidRPr="009B6913">
        <w:rPr>
          <w:sz w:val="28"/>
          <w:szCs w:val="28"/>
        </w:rPr>
        <w:t xml:space="preserve"> регламент</w:t>
      </w:r>
      <w:r w:rsidR="00295D03">
        <w:rPr>
          <w:sz w:val="28"/>
          <w:szCs w:val="28"/>
        </w:rPr>
        <w:t xml:space="preserve"> 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5260A0">
        <w:rPr>
          <w:rFonts w:eastAsiaTheme="minorHAnsi"/>
          <w:sz w:val="28"/>
          <w:szCs w:val="28"/>
          <w:lang w:eastAsia="en-US"/>
        </w:rPr>
        <w:t>«П</w:t>
      </w:r>
      <w:r w:rsidR="0015726D" w:rsidRPr="009B6913">
        <w:rPr>
          <w:rFonts w:eastAsiaTheme="minorHAnsi"/>
          <w:sz w:val="28"/>
          <w:szCs w:val="28"/>
          <w:lang w:eastAsia="en-US"/>
        </w:rPr>
        <w:t>редоставлени</w:t>
      </w:r>
      <w:r w:rsidR="005260A0">
        <w:rPr>
          <w:rFonts w:eastAsiaTheme="minorHAnsi"/>
          <w:sz w:val="28"/>
          <w:szCs w:val="28"/>
          <w:lang w:eastAsia="en-US"/>
        </w:rPr>
        <w:t>е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5260A0">
        <w:rPr>
          <w:rFonts w:eastAsiaTheme="minorHAnsi"/>
          <w:sz w:val="28"/>
          <w:szCs w:val="28"/>
          <w:lang w:eastAsia="en-US"/>
        </w:rPr>
        <w:t>»</w:t>
      </w:r>
      <w:r w:rsidR="00295D03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295D03" w:rsidRPr="009B6913">
        <w:rPr>
          <w:sz w:val="28"/>
          <w:szCs w:val="28"/>
        </w:rPr>
        <w:t>постановление</w:t>
      </w:r>
      <w:r w:rsidR="00295D03">
        <w:rPr>
          <w:sz w:val="28"/>
          <w:szCs w:val="28"/>
        </w:rPr>
        <w:t>м</w:t>
      </w:r>
      <w:r w:rsidR="00295D03" w:rsidRPr="009B6913">
        <w:rPr>
          <w:sz w:val="28"/>
          <w:szCs w:val="28"/>
        </w:rPr>
        <w:t xml:space="preserve"> </w:t>
      </w:r>
      <w:r w:rsidR="00295D03"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</w:t>
      </w:r>
      <w:r w:rsidR="00D62EB7">
        <w:rPr>
          <w:color w:val="000000"/>
          <w:sz w:val="28"/>
          <w:szCs w:val="28"/>
        </w:rPr>
        <w:t xml:space="preserve"> июля </w:t>
      </w:r>
      <w:r w:rsidR="00295D03" w:rsidRPr="009B6913">
        <w:rPr>
          <w:color w:val="000000"/>
          <w:sz w:val="28"/>
          <w:szCs w:val="28"/>
        </w:rPr>
        <w:t>2017</w:t>
      </w:r>
      <w:r w:rsidR="00D62EB7">
        <w:rPr>
          <w:color w:val="000000"/>
          <w:sz w:val="28"/>
          <w:szCs w:val="28"/>
        </w:rPr>
        <w:t xml:space="preserve"> года</w:t>
      </w:r>
      <w:r w:rsidR="00295D03" w:rsidRPr="009B6913">
        <w:rPr>
          <w:color w:val="000000"/>
          <w:sz w:val="28"/>
          <w:szCs w:val="28"/>
        </w:rPr>
        <w:t xml:space="preserve"> №</w:t>
      </w:r>
      <w:r w:rsidR="00295D03" w:rsidRPr="009B6913">
        <w:rPr>
          <w:sz w:val="28"/>
          <w:szCs w:val="28"/>
          <w:lang w:eastAsia="en-US"/>
        </w:rPr>
        <w:t>110-37-742-17</w:t>
      </w:r>
      <w:r w:rsidR="006C587B" w:rsidRPr="009B6913">
        <w:rPr>
          <w:sz w:val="28"/>
          <w:szCs w:val="28"/>
        </w:rPr>
        <w:t xml:space="preserve">, </w:t>
      </w:r>
      <w:r w:rsidR="0094461A" w:rsidRPr="009B6913">
        <w:rPr>
          <w:sz w:val="28"/>
          <w:szCs w:val="28"/>
        </w:rPr>
        <w:t xml:space="preserve">(далее </w:t>
      </w:r>
      <w:r w:rsidR="00295D03">
        <w:rPr>
          <w:sz w:val="28"/>
          <w:szCs w:val="28"/>
        </w:rPr>
        <w:t>–</w:t>
      </w:r>
      <w:r w:rsidR="0094461A" w:rsidRPr="009B6913">
        <w:rPr>
          <w:sz w:val="28"/>
          <w:szCs w:val="28"/>
        </w:rPr>
        <w:t xml:space="preserve"> </w:t>
      </w:r>
      <w:r w:rsidR="00295D03">
        <w:rPr>
          <w:sz w:val="28"/>
          <w:szCs w:val="28"/>
        </w:rPr>
        <w:t>Административный регламент</w:t>
      </w:r>
      <w:r w:rsidR="0094461A" w:rsidRPr="009B6913">
        <w:rPr>
          <w:sz w:val="28"/>
          <w:szCs w:val="28"/>
        </w:rPr>
        <w:t xml:space="preserve">), </w:t>
      </w:r>
      <w:r w:rsidR="00C23A0B" w:rsidRPr="009B6913">
        <w:rPr>
          <w:sz w:val="28"/>
          <w:szCs w:val="28"/>
        </w:rPr>
        <w:t>опубликован</w:t>
      </w:r>
      <w:r w:rsidR="006C587B" w:rsidRPr="009B6913">
        <w:rPr>
          <w:sz w:val="28"/>
          <w:szCs w:val="28"/>
        </w:rPr>
        <w:t xml:space="preserve"> в газете «Саянские зори» от </w:t>
      </w:r>
      <w:r w:rsidR="00110B36" w:rsidRPr="009B6913">
        <w:rPr>
          <w:sz w:val="28"/>
          <w:szCs w:val="28"/>
        </w:rPr>
        <w:t>20.07.2017</w:t>
      </w:r>
      <w:proofErr w:type="gramEnd"/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proofErr w:type="gramStart"/>
      <w:r w:rsidR="00110B36" w:rsidRPr="009B6913">
        <w:rPr>
          <w:sz w:val="28"/>
          <w:szCs w:val="28"/>
        </w:rPr>
        <w:t>28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4</w:t>
      </w:r>
      <w:r w:rsidR="00C23A0B" w:rsidRPr="009B6913">
        <w:rPr>
          <w:sz w:val="28"/>
          <w:szCs w:val="28"/>
        </w:rPr>
        <w:t>;</w:t>
      </w:r>
      <w:r w:rsidR="0094461A" w:rsidRPr="009B6913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 xml:space="preserve">от </w:t>
      </w:r>
      <w:r w:rsidR="00110B36" w:rsidRPr="009B6913">
        <w:rPr>
          <w:sz w:val="28"/>
          <w:szCs w:val="28"/>
        </w:rPr>
        <w:t>27</w:t>
      </w:r>
      <w:r w:rsidR="006C587B" w:rsidRPr="009B6913">
        <w:rPr>
          <w:sz w:val="28"/>
          <w:szCs w:val="28"/>
        </w:rPr>
        <w:t>.07.201</w:t>
      </w:r>
      <w:r w:rsidR="00110B36" w:rsidRPr="009B6913">
        <w:rPr>
          <w:sz w:val="28"/>
          <w:szCs w:val="28"/>
        </w:rPr>
        <w:t>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>2</w:t>
      </w:r>
      <w:r w:rsidR="00110B36" w:rsidRPr="009B6913">
        <w:rPr>
          <w:sz w:val="28"/>
          <w:szCs w:val="28"/>
        </w:rPr>
        <w:t>9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1,</w:t>
      </w:r>
      <w:r w:rsidR="00C23A0B" w:rsidRPr="009B6913">
        <w:rPr>
          <w:sz w:val="28"/>
          <w:szCs w:val="28"/>
        </w:rPr>
        <w:t xml:space="preserve"> </w:t>
      </w:r>
      <w:r w:rsidR="002F40EF">
        <w:rPr>
          <w:sz w:val="28"/>
          <w:szCs w:val="28"/>
        </w:rPr>
        <w:t xml:space="preserve">от 25.01.2018 № 3, вкладыш «Официальная информация», стр. 4, 5, </w:t>
      </w:r>
      <w:r w:rsidR="00E228DB">
        <w:rPr>
          <w:sz w:val="28"/>
          <w:szCs w:val="28"/>
        </w:rPr>
        <w:t>от 29.03.2018 №</w:t>
      </w:r>
      <w:r w:rsidR="00B0137E">
        <w:rPr>
          <w:sz w:val="28"/>
          <w:szCs w:val="28"/>
        </w:rPr>
        <w:t xml:space="preserve"> </w:t>
      </w:r>
      <w:r w:rsidR="00E228DB">
        <w:rPr>
          <w:sz w:val="28"/>
          <w:szCs w:val="28"/>
        </w:rPr>
        <w:t xml:space="preserve">12, вкладыш «Официальная информация», стр. 8, от 05.04.2018 № 13, вкладыш «Официальная информация», стр. 1, </w:t>
      </w:r>
      <w:r w:rsidR="00E769FB">
        <w:rPr>
          <w:sz w:val="28"/>
          <w:szCs w:val="28"/>
        </w:rPr>
        <w:t xml:space="preserve">от 19.07.2018 № 28, вкладыш «Официальная информация», стр. 1, 2, </w:t>
      </w:r>
      <w:r w:rsidR="00C23A0B" w:rsidRPr="009B6913">
        <w:rPr>
          <w:sz w:val="28"/>
          <w:szCs w:val="28"/>
        </w:rPr>
        <w:t>следующие изменения:</w:t>
      </w:r>
      <w:proofErr w:type="gramEnd"/>
    </w:p>
    <w:p w:rsidR="003A4901" w:rsidRDefault="0056192C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5789">
        <w:rPr>
          <w:sz w:val="28"/>
          <w:szCs w:val="28"/>
        </w:rPr>
        <w:t>.1.</w:t>
      </w:r>
      <w:r w:rsidR="00A41495">
        <w:rPr>
          <w:sz w:val="28"/>
          <w:szCs w:val="28"/>
        </w:rPr>
        <w:t xml:space="preserve"> </w:t>
      </w:r>
      <w:r w:rsidR="004D39C5">
        <w:rPr>
          <w:sz w:val="28"/>
          <w:szCs w:val="28"/>
        </w:rPr>
        <w:t>П</w:t>
      </w:r>
      <w:r w:rsidR="003A4901">
        <w:rPr>
          <w:sz w:val="28"/>
          <w:szCs w:val="28"/>
        </w:rPr>
        <w:t>одпункты 1 и 2 пункта 21 главы 4 раздела 2 Административного регламента изложить в следующей редакции: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«1) субсидирование части затрат,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 (далее –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1);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 xml:space="preserve">субсидирование части затрат,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Подуслуга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2);».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4D39C5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1 пункта 41 главы 9 раздела 2 Административного регламента </w:t>
      </w:r>
      <w:r w:rsidR="00881844">
        <w:rPr>
          <w:rFonts w:eastAsiaTheme="minorHAnsi"/>
          <w:sz w:val="28"/>
          <w:szCs w:val="28"/>
          <w:lang w:eastAsia="en-US"/>
        </w:rPr>
        <w:t>после слов «</w:t>
      </w:r>
      <w:proofErr w:type="gramStart"/>
      <w:r w:rsidR="00881844">
        <w:rPr>
          <w:rFonts w:eastAsiaTheme="minorHAnsi"/>
          <w:sz w:val="28"/>
          <w:szCs w:val="28"/>
          <w:lang w:eastAsia="en-US"/>
        </w:rPr>
        <w:t>заверенную</w:t>
      </w:r>
      <w:proofErr w:type="gramEnd"/>
      <w:r w:rsidR="00881844">
        <w:rPr>
          <w:rFonts w:eastAsiaTheme="minorHAnsi"/>
          <w:sz w:val="28"/>
          <w:szCs w:val="28"/>
          <w:lang w:eastAsia="en-US"/>
        </w:rPr>
        <w:t xml:space="preserve"> заявителем» дополнить словами «и банком</w:t>
      </w:r>
      <w:r>
        <w:rPr>
          <w:rFonts w:eastAsiaTheme="minorHAnsi"/>
          <w:sz w:val="28"/>
          <w:szCs w:val="28"/>
          <w:lang w:eastAsia="en-US"/>
        </w:rPr>
        <w:t>;».</w:t>
      </w:r>
    </w:p>
    <w:p w:rsidR="003A4901" w:rsidRPr="003A4901" w:rsidRDefault="003A4901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4901">
        <w:rPr>
          <w:rFonts w:eastAsiaTheme="minorHAnsi"/>
          <w:sz w:val="28"/>
          <w:szCs w:val="28"/>
          <w:lang w:eastAsia="en-US"/>
        </w:rPr>
        <w:t xml:space="preserve">1.3. </w:t>
      </w:r>
      <w:r w:rsidR="004D39C5">
        <w:rPr>
          <w:sz w:val="28"/>
          <w:szCs w:val="28"/>
        </w:rPr>
        <w:t>П</w:t>
      </w:r>
      <w:r w:rsidRPr="003A4901">
        <w:rPr>
          <w:sz w:val="28"/>
          <w:szCs w:val="28"/>
        </w:rPr>
        <w:t xml:space="preserve">одпункт 3 пункта 41 главы 9 раздела 2 Административного регламента </w:t>
      </w:r>
      <w:r w:rsidRPr="003A4901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3A4901" w:rsidRDefault="003A4901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 документы, подтверждающие осуществление расходов по уплате процентов по кредиту, в том числе платежные поручения, инкассовые поручения, платежные требования, платежные ордера, заверенные банком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sz w:val="28"/>
          <w:szCs w:val="28"/>
        </w:rPr>
        <w:t>П</w:t>
      </w:r>
      <w:r w:rsidRPr="003A4901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>5</w:t>
      </w:r>
      <w:r w:rsidRPr="003A4901">
        <w:rPr>
          <w:sz w:val="28"/>
          <w:szCs w:val="28"/>
        </w:rPr>
        <w:t xml:space="preserve"> пункта 41 главы 9 раздела 2 Административного регламента </w:t>
      </w:r>
      <w:r w:rsidRPr="003A490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«5) расчет размера субсидии по форме согласно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5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>
        <w:rPr>
          <w:sz w:val="28"/>
          <w:szCs w:val="28"/>
        </w:rPr>
        <w:t xml:space="preserve">Подпункт 1 пункта 42 главы 9 раздела 2 Административного регламента </w:t>
      </w:r>
      <w:r w:rsidR="00881844">
        <w:rPr>
          <w:rFonts w:eastAsiaTheme="minorHAnsi"/>
          <w:sz w:val="28"/>
          <w:szCs w:val="28"/>
          <w:lang w:eastAsia="en-US"/>
        </w:rPr>
        <w:t>после слов «</w:t>
      </w:r>
      <w:proofErr w:type="gramStart"/>
      <w:r w:rsidR="00881844">
        <w:rPr>
          <w:rFonts w:eastAsiaTheme="minorHAnsi"/>
          <w:sz w:val="28"/>
          <w:szCs w:val="28"/>
          <w:lang w:eastAsia="en-US"/>
        </w:rPr>
        <w:t>заверенную</w:t>
      </w:r>
      <w:proofErr w:type="gramEnd"/>
      <w:r w:rsidR="00881844">
        <w:rPr>
          <w:rFonts w:eastAsiaTheme="minorHAnsi"/>
          <w:sz w:val="28"/>
          <w:szCs w:val="28"/>
          <w:lang w:eastAsia="en-US"/>
        </w:rPr>
        <w:t xml:space="preserve"> заявителем» </w:t>
      </w:r>
      <w:r>
        <w:rPr>
          <w:rFonts w:eastAsiaTheme="minorHAnsi"/>
          <w:sz w:val="28"/>
          <w:szCs w:val="28"/>
          <w:lang w:eastAsia="en-US"/>
        </w:rPr>
        <w:t>дополнить словами «и лизингодателем;».</w:t>
      </w:r>
    </w:p>
    <w:p w:rsidR="00B52081" w:rsidRDefault="004D39C5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52081">
        <w:rPr>
          <w:sz w:val="28"/>
          <w:szCs w:val="28"/>
        </w:rPr>
        <w:t>Наименование главы 11 раздела 2 Административного регламента изложить в следующей редакции: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417C7">
        <w:rPr>
          <w:sz w:val="28"/>
          <w:szCs w:val="28"/>
        </w:rPr>
        <w:t>Г</w:t>
      </w:r>
      <w:r>
        <w:rPr>
          <w:sz w:val="28"/>
          <w:szCs w:val="28"/>
        </w:rPr>
        <w:t xml:space="preserve">лава 11. </w:t>
      </w:r>
      <w:r w:rsidRPr="00B52081">
        <w:rPr>
          <w:rFonts w:eastAsiaTheme="minorHAnsi"/>
          <w:bCs/>
          <w:sz w:val="28"/>
          <w:szCs w:val="28"/>
          <w:lang w:eastAsia="en-US"/>
        </w:rPr>
        <w:t>Требования к взаимодействию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52081">
        <w:rPr>
          <w:rFonts w:eastAsiaTheme="minorHAnsi"/>
          <w:bCs/>
          <w:sz w:val="28"/>
          <w:szCs w:val="28"/>
          <w:lang w:eastAsia="en-US"/>
        </w:rPr>
        <w:t>с заявителем при предоставлении муниципальн</w:t>
      </w:r>
      <w:r w:rsidR="00881844">
        <w:rPr>
          <w:rFonts w:eastAsiaTheme="minorHAnsi"/>
          <w:bCs/>
          <w:sz w:val="28"/>
          <w:szCs w:val="28"/>
          <w:lang w:eastAsia="en-US"/>
        </w:rPr>
        <w:t>ой</w:t>
      </w:r>
      <w:r w:rsidRPr="00B52081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881844"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4D39C5">
        <w:rPr>
          <w:rFonts w:eastAsiaTheme="minorHAnsi"/>
          <w:bCs/>
          <w:sz w:val="28"/>
          <w:szCs w:val="28"/>
          <w:lang w:eastAsia="en-US"/>
        </w:rPr>
        <w:t>7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ункт 46 </w:t>
      </w:r>
      <w:r>
        <w:rPr>
          <w:sz w:val="28"/>
          <w:szCs w:val="28"/>
        </w:rPr>
        <w:t>главы 11 раздела 2 Административного регламента дополнить подпунктом 4 следующего содержания: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«4) </w:t>
      </w: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8E17B2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при первоначальном отказе в приеме документов, необходимых для предоставления муниципальной услуги, о чем в письменном виде за подписью руководителя </w:t>
      </w:r>
      <w:r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8E17B2">
        <w:rPr>
          <w:rFonts w:eastAsiaTheme="minorHAnsi"/>
          <w:sz w:val="28"/>
          <w:szCs w:val="28"/>
          <w:lang w:eastAsia="en-US"/>
        </w:rPr>
        <w:t xml:space="preserve">органа, </w:t>
      </w:r>
      <w:r>
        <w:rPr>
          <w:rFonts w:eastAsiaTheme="minorHAnsi"/>
          <w:sz w:val="28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="000832F3">
        <w:rPr>
          <w:rFonts w:eastAsiaTheme="minorHAnsi"/>
          <w:sz w:val="28"/>
          <w:szCs w:val="28"/>
          <w:lang w:eastAsia="en-US"/>
        </w:rPr>
        <w:t>.»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451F7" w:rsidRDefault="000832F3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В</w:t>
      </w:r>
      <w:r w:rsidR="00C451F7">
        <w:rPr>
          <w:rFonts w:eastAsiaTheme="minorHAnsi"/>
          <w:sz w:val="28"/>
          <w:szCs w:val="28"/>
          <w:lang w:eastAsia="en-US"/>
        </w:rPr>
        <w:t xml:space="preserve"> подпункте «а» пункта 136 главы 35 раздела 5 Административного регламента слова «заявления заявителя» заменить словом «запроса».</w:t>
      </w:r>
    </w:p>
    <w:p w:rsidR="002C541F" w:rsidRDefault="00C451F7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В</w:t>
      </w:r>
      <w:r w:rsidR="000832F3">
        <w:rPr>
          <w:rFonts w:eastAsiaTheme="minorHAnsi"/>
          <w:sz w:val="28"/>
          <w:szCs w:val="28"/>
          <w:lang w:eastAsia="en-US"/>
        </w:rPr>
        <w:t xml:space="preserve"> подпункте «в» пункта 136 главы 35 раздела 5 Административного регламента</w:t>
      </w:r>
      <w:r w:rsidR="002C541F">
        <w:rPr>
          <w:rFonts w:eastAsiaTheme="minorHAnsi"/>
          <w:sz w:val="28"/>
          <w:szCs w:val="28"/>
          <w:lang w:eastAsia="en-US"/>
        </w:rPr>
        <w:t>:</w:t>
      </w:r>
    </w:p>
    <w:p w:rsidR="002C541F" w:rsidRDefault="000832F3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r w:rsidR="002C541F">
        <w:rPr>
          <w:rFonts w:eastAsiaTheme="minorHAnsi"/>
          <w:sz w:val="28"/>
          <w:szCs w:val="28"/>
          <w:lang w:eastAsia="en-US"/>
        </w:rPr>
        <w:t>;</w:t>
      </w:r>
    </w:p>
    <w:p w:rsidR="000832F3" w:rsidRDefault="002C541F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</w:t>
      </w:r>
      <w:r w:rsidRPr="0024701A">
        <w:rPr>
          <w:sz w:val="28"/>
          <w:szCs w:val="28"/>
        </w:rPr>
        <w:t>настоящим административным регламентом</w:t>
      </w:r>
      <w:r>
        <w:rPr>
          <w:sz w:val="28"/>
          <w:szCs w:val="28"/>
        </w:rPr>
        <w:t>» исключить</w:t>
      </w:r>
      <w:r w:rsidR="004675D0">
        <w:rPr>
          <w:rFonts w:eastAsiaTheme="minorHAnsi"/>
          <w:sz w:val="28"/>
          <w:szCs w:val="28"/>
          <w:lang w:eastAsia="en-US"/>
        </w:rPr>
        <w:t>.</w:t>
      </w:r>
    </w:p>
    <w:p w:rsidR="004675D0" w:rsidRDefault="004675D0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136 главы 35 раздела 5 Административного регламента дополнить подпунктами «з»</w:t>
      </w:r>
      <w:r w:rsidR="002C541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«и»</w:t>
      </w:r>
      <w:r w:rsidR="002C541F">
        <w:rPr>
          <w:rFonts w:eastAsiaTheme="minorHAnsi"/>
          <w:sz w:val="28"/>
          <w:szCs w:val="28"/>
          <w:lang w:eastAsia="en-US"/>
        </w:rPr>
        <w:t>, «к»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C541F" w:rsidRDefault="004675D0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«з) </w:t>
      </w:r>
      <w:r w:rsidR="002C541F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4675D0" w:rsidRDefault="002C541F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и) </w:t>
      </w:r>
      <w:r w:rsidR="004675D0" w:rsidRPr="004675D0">
        <w:rPr>
          <w:rFonts w:eastAsiaTheme="minorHAnsi"/>
          <w:bCs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675D0">
        <w:rPr>
          <w:rFonts w:eastAsiaTheme="minorHAnsi"/>
          <w:bCs/>
          <w:sz w:val="28"/>
          <w:szCs w:val="28"/>
          <w:lang w:eastAsia="en-US"/>
        </w:rPr>
        <w:t>Иркутской области</w:t>
      </w:r>
      <w:r w:rsidR="004675D0" w:rsidRPr="004675D0">
        <w:rPr>
          <w:rFonts w:eastAsiaTheme="minorHAnsi"/>
          <w:bCs/>
          <w:sz w:val="28"/>
          <w:szCs w:val="28"/>
          <w:lang w:eastAsia="en-US"/>
        </w:rPr>
        <w:t>, муниципальными правовыми актами</w:t>
      </w:r>
      <w:r w:rsidR="004675D0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</w:p>
    <w:p w:rsidR="004675D0" w:rsidRDefault="002C541F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="004675D0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4675D0">
        <w:rPr>
          <w:rFonts w:eastAsiaTheme="minorHAnsi"/>
          <w:sz w:val="28"/>
          <w:szCs w:val="28"/>
          <w:lang w:eastAsia="en-US"/>
        </w:rPr>
        <w:t xml:space="preserve">требование у заявителя </w:t>
      </w:r>
      <w:r w:rsidR="00C32A95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</w:t>
      </w:r>
      <w:r w:rsidR="004675D0">
        <w:rPr>
          <w:rFonts w:eastAsiaTheme="minorHAnsi"/>
          <w:sz w:val="28"/>
          <w:szCs w:val="28"/>
          <w:lang w:eastAsia="en-US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="00E73848">
        <w:rPr>
          <w:rFonts w:eastAsiaTheme="minorHAnsi"/>
          <w:sz w:val="28"/>
          <w:szCs w:val="28"/>
          <w:lang w:eastAsia="en-US"/>
        </w:rPr>
        <w:t xml:space="preserve">подпунктом 4 </w:t>
      </w:r>
      <w:r w:rsidR="004675D0">
        <w:rPr>
          <w:rFonts w:eastAsiaTheme="minorHAnsi"/>
          <w:sz w:val="28"/>
          <w:szCs w:val="28"/>
          <w:lang w:eastAsia="en-US"/>
        </w:rPr>
        <w:t>пункт</w:t>
      </w:r>
      <w:r w:rsidR="00E73848">
        <w:rPr>
          <w:rFonts w:eastAsiaTheme="minorHAnsi"/>
          <w:sz w:val="28"/>
          <w:szCs w:val="28"/>
          <w:lang w:eastAsia="en-US"/>
        </w:rPr>
        <w:t>а</w:t>
      </w:r>
      <w:r w:rsidR="004675D0">
        <w:rPr>
          <w:rFonts w:eastAsiaTheme="minorHAnsi"/>
          <w:sz w:val="28"/>
          <w:szCs w:val="28"/>
          <w:lang w:eastAsia="en-US"/>
        </w:rPr>
        <w:t xml:space="preserve"> 4</w:t>
      </w:r>
      <w:r w:rsidR="00E73848">
        <w:rPr>
          <w:rFonts w:eastAsiaTheme="minorHAnsi"/>
          <w:sz w:val="28"/>
          <w:szCs w:val="28"/>
          <w:lang w:eastAsia="en-US"/>
        </w:rPr>
        <w:t>6</w:t>
      </w:r>
      <w:r w:rsidR="004675D0">
        <w:rPr>
          <w:rFonts w:eastAsiaTheme="minorHAnsi"/>
          <w:sz w:val="28"/>
          <w:szCs w:val="28"/>
          <w:lang w:eastAsia="en-US"/>
        </w:rPr>
        <w:t xml:space="preserve"> </w:t>
      </w:r>
      <w:r w:rsidR="00E73848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proofErr w:type="gramStart"/>
      <w:r w:rsidR="004675D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675D0" w:rsidRDefault="00C32A95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4D39C5">
        <w:rPr>
          <w:rFonts w:eastAsiaTheme="minorHAnsi"/>
          <w:bCs/>
          <w:sz w:val="28"/>
          <w:szCs w:val="28"/>
          <w:lang w:eastAsia="en-US"/>
        </w:rPr>
        <w:t>11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bCs/>
          <w:sz w:val="28"/>
          <w:szCs w:val="28"/>
          <w:lang w:eastAsia="en-US"/>
        </w:rPr>
        <w:t>Г</w:t>
      </w:r>
      <w:r>
        <w:rPr>
          <w:rFonts w:eastAsiaTheme="minorHAnsi"/>
          <w:bCs/>
          <w:sz w:val="28"/>
          <w:szCs w:val="28"/>
          <w:lang w:eastAsia="en-US"/>
        </w:rPr>
        <w:t xml:space="preserve">лаву </w:t>
      </w:r>
      <w:r w:rsidR="00432199">
        <w:rPr>
          <w:rFonts w:eastAsiaTheme="minorHAnsi"/>
          <w:bCs/>
          <w:sz w:val="28"/>
          <w:szCs w:val="28"/>
          <w:lang w:eastAsia="en-US"/>
        </w:rPr>
        <w:t>40</w:t>
      </w:r>
      <w:r>
        <w:rPr>
          <w:rFonts w:eastAsiaTheme="minorHAnsi"/>
          <w:bCs/>
          <w:sz w:val="28"/>
          <w:szCs w:val="28"/>
          <w:lang w:eastAsia="en-US"/>
        </w:rPr>
        <w:t xml:space="preserve"> раздела </w:t>
      </w:r>
      <w:r w:rsidR="00432199">
        <w:rPr>
          <w:rFonts w:eastAsiaTheme="minorHAnsi"/>
          <w:bCs/>
          <w:sz w:val="28"/>
          <w:szCs w:val="28"/>
          <w:lang w:eastAsia="en-US"/>
        </w:rPr>
        <w:t>5 Административного регламента дополнить пунктами 152.1 и 152.2 следующего содержания:</w:t>
      </w:r>
    </w:p>
    <w:p w:rsidR="00432199" w:rsidRDefault="00432199" w:rsidP="004321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«151.1 </w:t>
      </w:r>
      <w:r>
        <w:rPr>
          <w:rFonts w:eastAsiaTheme="minorHAnsi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150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432199" w:rsidRDefault="00432199" w:rsidP="00DC6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151.2. В случае признания </w:t>
      </w:r>
      <w:proofErr w:type="gramStart"/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150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BA3705" w:rsidRDefault="00A059F9" w:rsidP="00E275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1.1</w:t>
      </w:r>
      <w:r w:rsidR="00DC67A8">
        <w:rPr>
          <w:sz w:val="28"/>
          <w:szCs w:val="28"/>
        </w:rPr>
        <w:t>2</w:t>
      </w:r>
      <w:r w:rsidR="00A9718B">
        <w:rPr>
          <w:sz w:val="28"/>
          <w:szCs w:val="28"/>
        </w:rPr>
        <w:t xml:space="preserve">. </w:t>
      </w:r>
      <w:r w:rsidR="00BA3705" w:rsidRPr="00A9718B">
        <w:rPr>
          <w:sz w:val="28"/>
          <w:szCs w:val="28"/>
        </w:rPr>
        <w:t xml:space="preserve">Приложение </w:t>
      </w:r>
      <w:r w:rsidR="004D39C5">
        <w:rPr>
          <w:sz w:val="28"/>
          <w:szCs w:val="28"/>
        </w:rPr>
        <w:t>5</w:t>
      </w:r>
      <w:r w:rsidR="00BA3705" w:rsidRPr="00A9718B">
        <w:rPr>
          <w:sz w:val="28"/>
          <w:szCs w:val="28"/>
        </w:rPr>
        <w:t xml:space="preserve"> к </w:t>
      </w:r>
      <w:r w:rsidR="002D1370">
        <w:rPr>
          <w:sz w:val="28"/>
          <w:szCs w:val="28"/>
        </w:rPr>
        <w:t>А</w:t>
      </w:r>
      <w:r w:rsidR="00BA3705" w:rsidRPr="00A9718B">
        <w:rPr>
          <w:sz w:val="28"/>
          <w:szCs w:val="28"/>
        </w:rPr>
        <w:t>дминистративном</w:t>
      </w:r>
      <w:r w:rsidR="00A9718B">
        <w:rPr>
          <w:sz w:val="28"/>
          <w:szCs w:val="28"/>
        </w:rPr>
        <w:t>у</w:t>
      </w:r>
      <w:r w:rsidR="00BA3705" w:rsidRPr="00A9718B">
        <w:rPr>
          <w:sz w:val="28"/>
          <w:szCs w:val="28"/>
        </w:rPr>
        <w:t xml:space="preserve"> регламенту </w:t>
      </w:r>
      <w:r w:rsidR="00BA3705" w:rsidRPr="00A9718B">
        <w:rPr>
          <w:rFonts w:eastAsiaTheme="minorHAnsi"/>
          <w:sz w:val="28"/>
          <w:szCs w:val="28"/>
          <w:lang w:eastAsia="en-US"/>
        </w:rPr>
        <w:t xml:space="preserve">изложить в новой редакции согласно </w:t>
      </w:r>
      <w:hyperlink r:id="rId10" w:history="1">
        <w:r w:rsidR="00BA3705" w:rsidRPr="00A9718B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BA3705" w:rsidRPr="00A9718B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72756B" w:rsidRDefault="0072756B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4858B8" w:rsidRDefault="004858B8" w:rsidP="00114698">
      <w:pPr>
        <w:pStyle w:val="ConsPlusNormal"/>
        <w:spacing w:line="276" w:lineRule="auto"/>
        <w:ind w:left="5529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58B8" w:rsidRDefault="004858B8" w:rsidP="00114698">
      <w:pPr>
        <w:pStyle w:val="ConsPlusNormal"/>
        <w:spacing w:line="276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858B8" w:rsidRDefault="004858B8" w:rsidP="00114698">
      <w:pPr>
        <w:pStyle w:val="ConsPlusNormal"/>
        <w:spacing w:line="276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14698">
        <w:rPr>
          <w:rFonts w:ascii="Times New Roman" w:hAnsi="Times New Roman" w:cs="Times New Roman"/>
          <w:sz w:val="24"/>
          <w:szCs w:val="24"/>
        </w:rPr>
        <w:t>02.11.2018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14698">
        <w:rPr>
          <w:rFonts w:ascii="Times New Roman" w:hAnsi="Times New Roman" w:cs="Times New Roman"/>
          <w:sz w:val="24"/>
          <w:szCs w:val="24"/>
        </w:rPr>
        <w:t>110-37-1200-18</w:t>
      </w:r>
    </w:p>
    <w:p w:rsidR="004858B8" w:rsidRPr="00576DD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39C5">
        <w:rPr>
          <w:rFonts w:ascii="Times New Roman" w:hAnsi="Times New Roman" w:cs="Times New Roman"/>
          <w:sz w:val="24"/>
          <w:szCs w:val="24"/>
        </w:rPr>
        <w:t>5</w:t>
      </w:r>
    </w:p>
    <w:p w:rsidR="004858B8" w:rsidRPr="006543A1" w:rsidRDefault="004858B8" w:rsidP="004858B8">
      <w:pPr>
        <w:ind w:left="5387"/>
        <w:jc w:val="both"/>
        <w:rPr>
          <w:color w:val="000000"/>
        </w:rPr>
      </w:pPr>
      <w:r w:rsidRPr="00576DD6">
        <w:t xml:space="preserve">к </w:t>
      </w:r>
      <w:r>
        <w:t>административному регламенту</w:t>
      </w:r>
      <w:r w:rsidRPr="00576DD6">
        <w:t xml:space="preserve"> </w:t>
      </w:r>
      <w:r w:rsidRPr="00CF2632">
        <w:rPr>
          <w:color w:val="000000"/>
        </w:rPr>
        <w:t>по предоставлению</w:t>
      </w:r>
      <w:r>
        <w:rPr>
          <w:color w:val="000000"/>
        </w:rPr>
        <w:t xml:space="preserve"> </w:t>
      </w:r>
      <w:r w:rsidRPr="00CF2632">
        <w:rPr>
          <w:color w:val="000000"/>
        </w:rPr>
        <w:t>муниципальной услуги</w:t>
      </w:r>
      <w:r>
        <w:rPr>
          <w:color w:val="000000"/>
        </w:rPr>
        <w:t xml:space="preserve"> </w:t>
      </w:r>
      <w:r w:rsidRPr="00A4029D">
        <w:rPr>
          <w:color w:val="000000"/>
        </w:rPr>
        <w:t>«</w:t>
      </w:r>
      <w:r>
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Pr="006543A1">
        <w:rPr>
          <w:color w:val="000000"/>
        </w:rPr>
        <w:t>»</w:t>
      </w:r>
    </w:p>
    <w:p w:rsidR="004D39C5" w:rsidRDefault="004D39C5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D39C5" w:rsidRPr="00AF4803" w:rsidRDefault="004D39C5" w:rsidP="004D39C5">
      <w:pPr>
        <w:jc w:val="center"/>
      </w:pPr>
      <w:r w:rsidRPr="00AF4803">
        <w:t xml:space="preserve">РАСЧЕТ РАЗМЕРА СУБСИДИИ </w:t>
      </w:r>
    </w:p>
    <w:p w:rsidR="004D39C5" w:rsidRPr="00AF4803" w:rsidRDefault="004D39C5" w:rsidP="004D39C5">
      <w:pPr>
        <w:jc w:val="center"/>
      </w:pPr>
      <w:r w:rsidRPr="00AF4803">
        <w:t>на возмещение части затрат,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</w:r>
    </w:p>
    <w:p w:rsidR="004D39C5" w:rsidRPr="00AF4803" w:rsidRDefault="004D39C5" w:rsidP="004D39C5">
      <w:pPr>
        <w:rPr>
          <w:sz w:val="28"/>
          <w:szCs w:val="28"/>
        </w:rPr>
      </w:pPr>
    </w:p>
    <w:p w:rsidR="004D39C5" w:rsidRDefault="004D39C5" w:rsidP="004D39C5">
      <w:r w:rsidRPr="00810EF9">
        <w:t xml:space="preserve">Наименование субъекта малого или среднего предпринимательства: </w:t>
      </w:r>
      <w:r>
        <w:t>__________________</w:t>
      </w:r>
    </w:p>
    <w:p w:rsidR="004D39C5" w:rsidRPr="00810EF9" w:rsidRDefault="004D39C5" w:rsidP="004D39C5">
      <w:pPr>
        <w:jc w:val="center"/>
        <w:rPr>
          <w:sz w:val="20"/>
          <w:szCs w:val="20"/>
        </w:rPr>
      </w:pPr>
      <w:r>
        <w:t>_____________________________________________________________________________</w:t>
      </w:r>
      <w:r w:rsidRPr="00810EF9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0EF9">
        <w:rPr>
          <w:sz w:val="20"/>
          <w:szCs w:val="20"/>
        </w:rPr>
        <w:t xml:space="preserve">         (полное наименование)</w:t>
      </w:r>
    </w:p>
    <w:p w:rsidR="004D39C5" w:rsidRDefault="004D39C5" w:rsidP="004D39C5">
      <w:r w:rsidRPr="00810EF9">
        <w:t>ИНН: __</w:t>
      </w:r>
      <w:r>
        <w:t xml:space="preserve">__________________. </w:t>
      </w:r>
    </w:p>
    <w:p w:rsidR="004D39C5" w:rsidRDefault="004D39C5" w:rsidP="004D39C5">
      <w:r>
        <w:t>Д</w:t>
      </w:r>
      <w:r w:rsidRPr="00810EF9">
        <w:t>ата</w:t>
      </w:r>
      <w:r>
        <w:t>, номер</w:t>
      </w:r>
      <w:r w:rsidRPr="00810EF9">
        <w:t xml:space="preserve"> кредитного договора ___________________________</w:t>
      </w:r>
      <w:r>
        <w:t xml:space="preserve">, </w:t>
      </w:r>
      <w:proofErr w:type="gramStart"/>
      <w:r>
        <w:t>в</w:t>
      </w:r>
      <w:proofErr w:type="gramEnd"/>
      <w:r>
        <w:t xml:space="preserve">  __________________</w:t>
      </w:r>
    </w:p>
    <w:p w:rsidR="004D39C5" w:rsidRDefault="004D39C5" w:rsidP="004D39C5">
      <w:pPr>
        <w:jc w:val="center"/>
        <w:rPr>
          <w:sz w:val="20"/>
          <w:szCs w:val="20"/>
        </w:rPr>
      </w:pPr>
      <w:r>
        <w:t xml:space="preserve">_____________________________________________________________________________                                                                                               </w:t>
      </w:r>
      <w:r>
        <w:rPr>
          <w:sz w:val="20"/>
          <w:szCs w:val="20"/>
        </w:rPr>
        <w:t>(наименование банка)</w:t>
      </w:r>
    </w:p>
    <w:p w:rsidR="004D39C5" w:rsidRDefault="004D39C5" w:rsidP="004D39C5">
      <w:r>
        <w:t>Цель получения кредита ________________________________________</w:t>
      </w:r>
      <w:r w:rsidR="00DC67A8">
        <w:t>_________________</w:t>
      </w:r>
    </w:p>
    <w:p w:rsidR="004D39C5" w:rsidRDefault="004D39C5" w:rsidP="004D39C5">
      <w:r w:rsidRPr="00810EF9">
        <w:t xml:space="preserve">Сумма </w:t>
      </w:r>
      <w:r>
        <w:t>полученного кредита (рублей)</w:t>
      </w:r>
      <w:r w:rsidRPr="00810EF9">
        <w:t xml:space="preserve"> __________________________.</w:t>
      </w:r>
      <w:r>
        <w:t xml:space="preserve">  </w:t>
      </w:r>
    </w:p>
    <w:p w:rsidR="004D39C5" w:rsidRPr="00810EF9" w:rsidRDefault="004D39C5" w:rsidP="004D39C5">
      <w:r w:rsidRPr="00810EF9">
        <w:t xml:space="preserve">Процентная ставка по </w:t>
      </w:r>
      <w:r>
        <w:t>кредиту</w:t>
      </w:r>
      <w:r w:rsidRPr="00810EF9">
        <w:t xml:space="preserve"> ____________________________</w:t>
      </w:r>
      <w:r>
        <w:t>___</w:t>
      </w:r>
      <w:r w:rsidRPr="00810EF9">
        <w:t>.</w:t>
      </w:r>
    </w:p>
    <w:p w:rsidR="004D39C5" w:rsidRDefault="004D39C5" w:rsidP="004D39C5">
      <w:r>
        <w:t>Дата предоставления кредита</w:t>
      </w:r>
      <w:r w:rsidRPr="00810EF9">
        <w:t xml:space="preserve"> ___</w:t>
      </w:r>
      <w:r>
        <w:t>______________________________</w:t>
      </w:r>
      <w:r w:rsidRPr="00810EF9">
        <w:t>.</w:t>
      </w:r>
      <w:r>
        <w:t xml:space="preserve"> </w:t>
      </w:r>
    </w:p>
    <w:p w:rsidR="004D39C5" w:rsidRPr="00810EF9" w:rsidRDefault="004D39C5" w:rsidP="004D39C5">
      <w:r>
        <w:t>Срок погашения кредита по кредитному договору _________________</w:t>
      </w:r>
    </w:p>
    <w:p w:rsidR="004D39C5" w:rsidRPr="00AF4803" w:rsidRDefault="004D39C5" w:rsidP="004D39C5">
      <w:pPr>
        <w:jc w:val="both"/>
        <w:rPr>
          <w:sz w:val="20"/>
          <w:szCs w:val="20"/>
        </w:rPr>
      </w:pPr>
      <w:r>
        <w:t xml:space="preserve">За период </w:t>
      </w:r>
      <w:r>
        <w:rPr>
          <w:sz w:val="20"/>
          <w:szCs w:val="20"/>
        </w:rPr>
        <w:t>с «____» _______________________  по «_____» _____________________________________</w:t>
      </w:r>
    </w:p>
    <w:p w:rsidR="004D39C5" w:rsidRDefault="004D39C5" w:rsidP="004D39C5"/>
    <w:tbl>
      <w:tblPr>
        <w:tblW w:w="9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7"/>
        <w:gridCol w:w="2268"/>
        <w:gridCol w:w="1602"/>
      </w:tblGrid>
      <w:tr w:rsidR="004D39C5" w:rsidRPr="0036322A" w:rsidTr="008D4566">
        <w:trPr>
          <w:trHeight w:val="1500"/>
        </w:trPr>
        <w:tc>
          <w:tcPr>
            <w:tcW w:w="1560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Сумма основного долга на начало периода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Количество дней пользования кредитом в расчетном периоде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Ключевая ставка Банка России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Сумма процентов, уплаченная СМСП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36322A">
              <w:rPr>
                <w:bCs/>
                <w:color w:val="000000"/>
              </w:rPr>
              <w:t>азмер субсидии</w:t>
            </w:r>
            <w:r>
              <w:rPr>
                <w:bCs/>
                <w:color w:val="000000"/>
              </w:rPr>
              <w:t xml:space="preserve"> </w:t>
            </w:r>
            <w:r w:rsidRPr="00BF33FF">
              <w:rPr>
                <w:bCs/>
                <w:color w:val="000000"/>
                <w:sz w:val="22"/>
                <w:szCs w:val="22"/>
                <w:u w:val="single"/>
              </w:rPr>
              <w:t>гр.1 х гр.2 х 3/4гр 3</w:t>
            </w:r>
            <w:r w:rsidRPr="00BF33FF">
              <w:rPr>
                <w:bCs/>
                <w:color w:val="000000"/>
                <w:sz w:val="22"/>
                <w:szCs w:val="22"/>
                <w:u w:val="single"/>
              </w:rPr>
              <w:br/>
            </w:r>
            <w:r w:rsidRPr="00BF33FF">
              <w:rPr>
                <w:bCs/>
                <w:color w:val="000000"/>
                <w:sz w:val="22"/>
                <w:szCs w:val="22"/>
              </w:rPr>
              <w:t>100% х 365(366</w:t>
            </w:r>
            <w:r w:rsidRPr="0036322A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дн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4D39C5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36322A">
              <w:rPr>
                <w:bCs/>
                <w:color w:val="000000"/>
              </w:rPr>
              <w:t>азмер субсидии</w:t>
            </w:r>
            <w:r>
              <w:rPr>
                <w:bCs/>
                <w:color w:val="000000"/>
              </w:rPr>
              <w:t xml:space="preserve">  </w:t>
            </w:r>
          </w:p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гр. 4 *0,7</w:t>
            </w:r>
          </w:p>
        </w:tc>
      </w:tr>
      <w:tr w:rsidR="004D39C5" w:rsidRPr="0036322A" w:rsidTr="008D4566">
        <w:trPr>
          <w:trHeight w:val="300"/>
        </w:trPr>
        <w:tc>
          <w:tcPr>
            <w:tcW w:w="1560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</w:tbl>
    <w:p w:rsidR="004D39C5" w:rsidRDefault="004D39C5" w:rsidP="004D39C5">
      <w:r>
        <w:t>Размер субсидии _____________________ рублей (минимальная величина из графы 5 или 6)</w:t>
      </w:r>
    </w:p>
    <w:p w:rsidR="004D39C5" w:rsidRDefault="004D39C5" w:rsidP="004D39C5">
      <w:pPr>
        <w:ind w:firstLine="567"/>
      </w:pPr>
    </w:p>
    <w:p w:rsidR="004D39C5" w:rsidRPr="00576DD6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 </w:t>
      </w:r>
      <w:r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4D39C5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D3C99">
        <w:rPr>
          <w:rFonts w:ascii="Times New Roman" w:hAnsi="Times New Roman" w:cs="Times New Roman"/>
        </w:rPr>
        <w:t xml:space="preserve">(подпись руководителя) </w:t>
      </w:r>
      <w:r>
        <w:rPr>
          <w:rFonts w:ascii="Times New Roman" w:hAnsi="Times New Roman" w:cs="Times New Roman"/>
        </w:rPr>
        <w:t xml:space="preserve">  </w:t>
      </w:r>
      <w:r w:rsidR="00DC67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8D3C99">
        <w:rPr>
          <w:rFonts w:ascii="Times New Roman" w:hAnsi="Times New Roman" w:cs="Times New Roman"/>
        </w:rPr>
        <w:t>(расшифровка подписи)</w:t>
      </w:r>
    </w:p>
    <w:p w:rsidR="004D39C5" w:rsidRPr="00576DD6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0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</w:rPr>
        <w:t xml:space="preserve">       </w:t>
      </w:r>
      <w:r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4D39C5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3C99">
        <w:rPr>
          <w:rFonts w:ascii="Times New Roman" w:hAnsi="Times New Roman" w:cs="Times New Roman"/>
        </w:rPr>
        <w:t xml:space="preserve">(подпись руководителя) </w:t>
      </w:r>
      <w:r>
        <w:rPr>
          <w:rFonts w:ascii="Times New Roman" w:hAnsi="Times New Roman" w:cs="Times New Roman"/>
        </w:rPr>
        <w:t xml:space="preserve"> </w:t>
      </w:r>
      <w:r w:rsidR="00DC67A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8D3C99">
        <w:rPr>
          <w:rFonts w:ascii="Times New Roman" w:hAnsi="Times New Roman" w:cs="Times New Roman"/>
        </w:rPr>
        <w:t>(расшифровка подписи)</w:t>
      </w:r>
    </w:p>
    <w:p w:rsidR="00A059F9" w:rsidRDefault="004D39C5" w:rsidP="00DC67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 20___г</w:t>
      </w:r>
    </w:p>
    <w:sectPr w:rsidR="00A059F9" w:rsidSect="00881844">
      <w:pgSz w:w="11906" w:h="16838"/>
      <w:pgMar w:top="964" w:right="851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28" w:rsidRDefault="004B5E28" w:rsidP="00C736B0">
      <w:r>
        <w:separator/>
      </w:r>
    </w:p>
  </w:endnote>
  <w:endnote w:type="continuationSeparator" w:id="0">
    <w:p w:rsidR="004B5E28" w:rsidRDefault="004B5E28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28" w:rsidRDefault="004B5E28" w:rsidP="00C736B0">
      <w:r>
        <w:separator/>
      </w:r>
    </w:p>
  </w:footnote>
  <w:footnote w:type="continuationSeparator" w:id="0">
    <w:p w:rsidR="004B5E28" w:rsidRDefault="004B5E28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044F98"/>
    <w:multiLevelType w:val="multilevel"/>
    <w:tmpl w:val="A0009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FD1170"/>
    <w:multiLevelType w:val="multilevel"/>
    <w:tmpl w:val="2FD454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1E6844"/>
    <w:multiLevelType w:val="multilevel"/>
    <w:tmpl w:val="9AE27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7EB123F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00A0F"/>
    <w:rsid w:val="00003D36"/>
    <w:rsid w:val="000361B9"/>
    <w:rsid w:val="0007250D"/>
    <w:rsid w:val="00080EBD"/>
    <w:rsid w:val="000832F3"/>
    <w:rsid w:val="000954D0"/>
    <w:rsid w:val="000B3D8F"/>
    <w:rsid w:val="000B7C8A"/>
    <w:rsid w:val="000D3F01"/>
    <w:rsid w:val="000F42BB"/>
    <w:rsid w:val="00110B36"/>
    <w:rsid w:val="00114698"/>
    <w:rsid w:val="001206C0"/>
    <w:rsid w:val="00132369"/>
    <w:rsid w:val="00136B4A"/>
    <w:rsid w:val="0015726D"/>
    <w:rsid w:val="00180954"/>
    <w:rsid w:val="00186926"/>
    <w:rsid w:val="00201999"/>
    <w:rsid w:val="0022110E"/>
    <w:rsid w:val="00231511"/>
    <w:rsid w:val="00250A0A"/>
    <w:rsid w:val="00254EBF"/>
    <w:rsid w:val="00267896"/>
    <w:rsid w:val="00273B15"/>
    <w:rsid w:val="00292B76"/>
    <w:rsid w:val="00295D03"/>
    <w:rsid w:val="002B1900"/>
    <w:rsid w:val="002C541F"/>
    <w:rsid w:val="002D1370"/>
    <w:rsid w:val="002F40EF"/>
    <w:rsid w:val="0031546A"/>
    <w:rsid w:val="003511F5"/>
    <w:rsid w:val="00396AD3"/>
    <w:rsid w:val="003A1D5E"/>
    <w:rsid w:val="003A4901"/>
    <w:rsid w:val="003C78AE"/>
    <w:rsid w:val="003E6B63"/>
    <w:rsid w:val="003F14A0"/>
    <w:rsid w:val="003F701A"/>
    <w:rsid w:val="00432199"/>
    <w:rsid w:val="00436479"/>
    <w:rsid w:val="004675D0"/>
    <w:rsid w:val="004765EC"/>
    <w:rsid w:val="004858B8"/>
    <w:rsid w:val="00494532"/>
    <w:rsid w:val="004A1BFA"/>
    <w:rsid w:val="004B5E0C"/>
    <w:rsid w:val="004B5E28"/>
    <w:rsid w:val="004D2C03"/>
    <w:rsid w:val="004D39C5"/>
    <w:rsid w:val="004E3CAB"/>
    <w:rsid w:val="004E551E"/>
    <w:rsid w:val="004F5057"/>
    <w:rsid w:val="005001AE"/>
    <w:rsid w:val="00500F7F"/>
    <w:rsid w:val="005011EB"/>
    <w:rsid w:val="00501FC2"/>
    <w:rsid w:val="00505116"/>
    <w:rsid w:val="005260A0"/>
    <w:rsid w:val="00541110"/>
    <w:rsid w:val="0055019E"/>
    <w:rsid w:val="0056192C"/>
    <w:rsid w:val="00573F71"/>
    <w:rsid w:val="005866B2"/>
    <w:rsid w:val="005954E6"/>
    <w:rsid w:val="005A62A9"/>
    <w:rsid w:val="005D2127"/>
    <w:rsid w:val="00602676"/>
    <w:rsid w:val="00620403"/>
    <w:rsid w:val="00624EEB"/>
    <w:rsid w:val="006B59D7"/>
    <w:rsid w:val="006C04BC"/>
    <w:rsid w:val="006C2D09"/>
    <w:rsid w:val="006C5176"/>
    <w:rsid w:val="006C587B"/>
    <w:rsid w:val="006D45DF"/>
    <w:rsid w:val="006E30B1"/>
    <w:rsid w:val="00703B2D"/>
    <w:rsid w:val="0072756B"/>
    <w:rsid w:val="00734FAE"/>
    <w:rsid w:val="007363CD"/>
    <w:rsid w:val="00741B36"/>
    <w:rsid w:val="00787AF1"/>
    <w:rsid w:val="00795DB0"/>
    <w:rsid w:val="007A4C9E"/>
    <w:rsid w:val="00816257"/>
    <w:rsid w:val="008417C7"/>
    <w:rsid w:val="00841C9C"/>
    <w:rsid w:val="00875775"/>
    <w:rsid w:val="00881844"/>
    <w:rsid w:val="00882389"/>
    <w:rsid w:val="0089439E"/>
    <w:rsid w:val="008967D2"/>
    <w:rsid w:val="008A5789"/>
    <w:rsid w:val="008B22EE"/>
    <w:rsid w:val="008D7E85"/>
    <w:rsid w:val="008E4FF6"/>
    <w:rsid w:val="008F082C"/>
    <w:rsid w:val="00900845"/>
    <w:rsid w:val="00905A42"/>
    <w:rsid w:val="00915A94"/>
    <w:rsid w:val="00925ABF"/>
    <w:rsid w:val="0094461A"/>
    <w:rsid w:val="009702DF"/>
    <w:rsid w:val="0097203F"/>
    <w:rsid w:val="0097308E"/>
    <w:rsid w:val="00981140"/>
    <w:rsid w:val="00983E31"/>
    <w:rsid w:val="0098477D"/>
    <w:rsid w:val="00986CE7"/>
    <w:rsid w:val="00993D80"/>
    <w:rsid w:val="0099615F"/>
    <w:rsid w:val="009B6913"/>
    <w:rsid w:val="009C16D9"/>
    <w:rsid w:val="009E26AB"/>
    <w:rsid w:val="009F0105"/>
    <w:rsid w:val="009F2538"/>
    <w:rsid w:val="00A059F9"/>
    <w:rsid w:val="00A132B0"/>
    <w:rsid w:val="00A178A0"/>
    <w:rsid w:val="00A41495"/>
    <w:rsid w:val="00A51287"/>
    <w:rsid w:val="00A9718B"/>
    <w:rsid w:val="00AB20AF"/>
    <w:rsid w:val="00AF4381"/>
    <w:rsid w:val="00B0137E"/>
    <w:rsid w:val="00B0329F"/>
    <w:rsid w:val="00B25CB6"/>
    <w:rsid w:val="00B52081"/>
    <w:rsid w:val="00B6735E"/>
    <w:rsid w:val="00B74BCF"/>
    <w:rsid w:val="00B93365"/>
    <w:rsid w:val="00BA03B3"/>
    <w:rsid w:val="00BA3705"/>
    <w:rsid w:val="00BC3F62"/>
    <w:rsid w:val="00BD21F3"/>
    <w:rsid w:val="00C00D75"/>
    <w:rsid w:val="00C2212B"/>
    <w:rsid w:val="00C23A0B"/>
    <w:rsid w:val="00C2460F"/>
    <w:rsid w:val="00C32A95"/>
    <w:rsid w:val="00C406D5"/>
    <w:rsid w:val="00C451F7"/>
    <w:rsid w:val="00C61333"/>
    <w:rsid w:val="00C674F9"/>
    <w:rsid w:val="00C713B3"/>
    <w:rsid w:val="00C71FC1"/>
    <w:rsid w:val="00C736B0"/>
    <w:rsid w:val="00C90383"/>
    <w:rsid w:val="00CB06BB"/>
    <w:rsid w:val="00CD1DDF"/>
    <w:rsid w:val="00CF0863"/>
    <w:rsid w:val="00D051F1"/>
    <w:rsid w:val="00D1168F"/>
    <w:rsid w:val="00D1512C"/>
    <w:rsid w:val="00D23289"/>
    <w:rsid w:val="00D62EB7"/>
    <w:rsid w:val="00D74223"/>
    <w:rsid w:val="00D8495F"/>
    <w:rsid w:val="00DA1683"/>
    <w:rsid w:val="00DA48DD"/>
    <w:rsid w:val="00DC67A8"/>
    <w:rsid w:val="00E036E7"/>
    <w:rsid w:val="00E1044E"/>
    <w:rsid w:val="00E132E7"/>
    <w:rsid w:val="00E16AC7"/>
    <w:rsid w:val="00E202B3"/>
    <w:rsid w:val="00E228DB"/>
    <w:rsid w:val="00E25B14"/>
    <w:rsid w:val="00E275DC"/>
    <w:rsid w:val="00E4191D"/>
    <w:rsid w:val="00E62A16"/>
    <w:rsid w:val="00E73848"/>
    <w:rsid w:val="00E75F06"/>
    <w:rsid w:val="00E769FB"/>
    <w:rsid w:val="00E958DB"/>
    <w:rsid w:val="00E962F8"/>
    <w:rsid w:val="00EB27EF"/>
    <w:rsid w:val="00EC1256"/>
    <w:rsid w:val="00EC12B6"/>
    <w:rsid w:val="00EC1E82"/>
    <w:rsid w:val="00ED1CE1"/>
    <w:rsid w:val="00ED7EC3"/>
    <w:rsid w:val="00F20B99"/>
    <w:rsid w:val="00F352B5"/>
    <w:rsid w:val="00F35B4F"/>
    <w:rsid w:val="00F519A9"/>
    <w:rsid w:val="00F52D0D"/>
    <w:rsid w:val="00F55376"/>
    <w:rsid w:val="00F55E33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  <w:style w:type="character" w:styleId="ad">
    <w:name w:val="annotation reference"/>
    <w:basedOn w:val="a0"/>
    <w:uiPriority w:val="99"/>
    <w:semiHidden/>
    <w:unhideWhenUsed/>
    <w:rsid w:val="00B520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208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20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  <w:style w:type="character" w:styleId="ad">
    <w:name w:val="annotation reference"/>
    <w:basedOn w:val="a0"/>
    <w:uiPriority w:val="99"/>
    <w:semiHidden/>
    <w:unhideWhenUsed/>
    <w:rsid w:val="00B520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208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20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F79783084151A0DAB0A4859B5672C8BC5F8BA228E3D7F55B87E6F038D1B2792006EAB5B1C73C7AD8DCC4V53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5AC2C6253854AA030381A6552B124258749C7D4C4BC77A41F389508BE71C99173A28F5A9BD8CEA51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BB6E-532A-46F5-B3B5-D3A94A0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2018-09-14T01:46:00Z</cp:lastPrinted>
  <dcterms:created xsi:type="dcterms:W3CDTF">2018-11-06T01:06:00Z</dcterms:created>
  <dcterms:modified xsi:type="dcterms:W3CDTF">2018-11-06T01:06:00Z</dcterms:modified>
</cp:coreProperties>
</file>