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E31E69" w:rsidP="00FA3A77">
            <w:r>
              <w:t>17.12.2018</w:t>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E31E69" w:rsidP="0010626F">
            <w:r>
              <w:t>110-37-1393-18</w:t>
            </w:r>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hideMark/>
          </w:tcPr>
          <w:p w:rsidR="00402024" w:rsidRDefault="00402024" w:rsidP="0010626F">
            <w:pPr>
              <w:rPr>
                <w:lang w:val="en-US"/>
              </w:rPr>
            </w:pPr>
            <w:r>
              <w:rPr>
                <w:lang w:val="en-US"/>
              </w:rPr>
              <w:sym w:font="Symbol" w:char="00E9"/>
            </w:r>
          </w:p>
        </w:tc>
        <w:tc>
          <w:tcPr>
            <w:tcW w:w="9810" w:type="dxa"/>
            <w:hideMark/>
          </w:tcPr>
          <w:p w:rsidR="00402024" w:rsidRDefault="0051508A" w:rsidP="007A508E">
            <w:pPr>
              <w:autoSpaceDE w:val="0"/>
              <w:autoSpaceDN w:val="0"/>
              <w:adjustRightInd w:val="0"/>
              <w:ind w:left="1"/>
              <w:jc w:val="both"/>
            </w:pPr>
            <w:r w:rsidRPr="0051508A">
              <w:rPr>
                <w:rFonts w:eastAsiaTheme="minorHAnsi"/>
                <w:lang w:eastAsia="en-US"/>
              </w:rPr>
              <w:t xml:space="preserve">«Об утверждении административного регламента предоставления муниципальной услуги </w:t>
            </w:r>
            <w:r w:rsidR="009135E6" w:rsidRPr="0051508A">
              <w:rPr>
                <w:rFonts w:eastAsiaTheme="minorHAnsi"/>
                <w:lang w:eastAsia="en-US"/>
              </w:rPr>
              <w:t>«Выдача разрешений на строительство (за исключением случаев, предусмотренных Градостроительным кодексом Российской</w:t>
            </w:r>
            <w:r w:rsidR="009135E6">
              <w:rPr>
                <w:rFonts w:eastAsiaTheme="minorHAnsi"/>
                <w:lang w:eastAsia="en-US"/>
              </w:rPr>
              <w:t xml:space="preserve">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tc>
        <w:tc>
          <w:tcPr>
            <w:tcW w:w="170" w:type="dxa"/>
            <w:hideMark/>
          </w:tcPr>
          <w:p w:rsidR="00402024" w:rsidRDefault="00402024" w:rsidP="0010626F">
            <w:pPr>
              <w:jc w:val="right"/>
              <w:rPr>
                <w:lang w:val="en-US"/>
              </w:rPr>
            </w:pPr>
            <w:r>
              <w:rPr>
                <w:lang w:val="en-US"/>
              </w:rPr>
              <w:sym w:font="Symbol" w:char="00F9"/>
            </w: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FA3A77" w:rsidRDefault="00FA3A77" w:rsidP="00402024">
      <w:pPr>
        <w:autoSpaceDE w:val="0"/>
        <w:autoSpaceDN w:val="0"/>
        <w:adjustRightInd w:val="0"/>
        <w:ind w:firstLine="540"/>
        <w:jc w:val="both"/>
        <w:rPr>
          <w:rFonts w:eastAsiaTheme="minorHAnsi"/>
          <w:sz w:val="28"/>
          <w:szCs w:val="28"/>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sidR="00FA3A77">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065063" w:rsidRDefault="001F628E" w:rsidP="00065063">
      <w:pPr>
        <w:pStyle w:val="a3"/>
        <w:numPr>
          <w:ilvl w:val="0"/>
          <w:numId w:val="4"/>
        </w:numPr>
        <w:autoSpaceDE w:val="0"/>
        <w:autoSpaceDN w:val="0"/>
        <w:adjustRightInd w:val="0"/>
        <w:ind w:left="426"/>
        <w:jc w:val="both"/>
        <w:rPr>
          <w:rFonts w:eastAsiaTheme="minorHAnsi"/>
          <w:sz w:val="28"/>
          <w:szCs w:val="28"/>
          <w:lang w:eastAsia="en-US"/>
        </w:rPr>
      </w:pPr>
      <w:r>
        <w:rPr>
          <w:rFonts w:eastAsiaTheme="minorHAnsi"/>
          <w:sz w:val="28"/>
          <w:szCs w:val="28"/>
          <w:lang w:eastAsia="en-US"/>
        </w:rPr>
        <w:t>У</w:t>
      </w:r>
      <w:r w:rsidR="0051508A" w:rsidRPr="0051508A">
        <w:rPr>
          <w:rFonts w:eastAsiaTheme="minorHAnsi"/>
          <w:sz w:val="28"/>
          <w:szCs w:val="28"/>
          <w:lang w:eastAsia="en-US"/>
        </w:rPr>
        <w:t>тверди</w:t>
      </w:r>
      <w:r w:rsidR="00065063">
        <w:rPr>
          <w:rFonts w:eastAsiaTheme="minorHAnsi"/>
          <w:sz w:val="28"/>
          <w:szCs w:val="28"/>
          <w:lang w:eastAsia="en-US"/>
        </w:rPr>
        <w:t>ть</w:t>
      </w:r>
      <w:r w:rsidR="0051508A" w:rsidRPr="0051508A">
        <w:rPr>
          <w:rFonts w:eastAsiaTheme="minorHAnsi"/>
          <w:sz w:val="28"/>
          <w:szCs w:val="28"/>
          <w:lang w:eastAsia="en-US"/>
        </w:rPr>
        <w:t xml:space="preserve"> 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837735">
        <w:rPr>
          <w:rFonts w:eastAsiaTheme="minorHAnsi"/>
          <w:sz w:val="28"/>
          <w:szCs w:val="28"/>
          <w:lang w:eastAsia="en-US"/>
        </w:rPr>
        <w:t xml:space="preserve"> согласно приложению к настоящему постановлению</w:t>
      </w:r>
      <w:r w:rsidR="00487401">
        <w:rPr>
          <w:rFonts w:eastAsiaTheme="minorHAnsi"/>
          <w:sz w:val="28"/>
          <w:szCs w:val="28"/>
          <w:lang w:eastAsia="en-US"/>
        </w:rPr>
        <w:t>.</w:t>
      </w:r>
    </w:p>
    <w:p w:rsidR="00487401" w:rsidRDefault="00487401" w:rsidP="00065063">
      <w:pPr>
        <w:pStyle w:val="a3"/>
        <w:numPr>
          <w:ilvl w:val="0"/>
          <w:numId w:val="4"/>
        </w:numPr>
        <w:autoSpaceDE w:val="0"/>
        <w:autoSpaceDN w:val="0"/>
        <w:adjustRightInd w:val="0"/>
        <w:ind w:left="426"/>
        <w:jc w:val="both"/>
        <w:rPr>
          <w:rFonts w:eastAsiaTheme="minorHAnsi"/>
          <w:sz w:val="28"/>
          <w:szCs w:val="28"/>
          <w:lang w:eastAsia="en-US"/>
        </w:rPr>
      </w:pPr>
      <w:r>
        <w:rPr>
          <w:rFonts w:eastAsiaTheme="minorHAnsi"/>
          <w:sz w:val="28"/>
          <w:szCs w:val="28"/>
          <w:lang w:eastAsia="en-US"/>
        </w:rPr>
        <w:t>Признать утратившими силу</w:t>
      </w:r>
      <w:r w:rsidR="00142CB9">
        <w:rPr>
          <w:rFonts w:eastAsiaTheme="minorHAnsi"/>
          <w:sz w:val="28"/>
          <w:szCs w:val="28"/>
          <w:lang w:eastAsia="en-US"/>
        </w:rPr>
        <w:t>:</w:t>
      </w:r>
    </w:p>
    <w:p w:rsidR="00142CB9" w:rsidRDefault="009F0CF5" w:rsidP="009F0CF5">
      <w:pPr>
        <w:pStyle w:val="a3"/>
        <w:autoSpaceDE w:val="0"/>
        <w:autoSpaceDN w:val="0"/>
        <w:adjustRightInd w:val="0"/>
        <w:ind w:left="426"/>
        <w:jc w:val="both"/>
        <w:rPr>
          <w:rFonts w:eastAsiaTheme="minorHAnsi"/>
          <w:sz w:val="28"/>
          <w:szCs w:val="28"/>
          <w:lang w:eastAsia="en-US"/>
        </w:rPr>
      </w:pPr>
      <w:r>
        <w:rPr>
          <w:rFonts w:eastAsiaTheme="minorHAnsi"/>
          <w:sz w:val="28"/>
          <w:szCs w:val="28"/>
          <w:lang w:eastAsia="en-US"/>
        </w:rPr>
        <w:t>Постановление от 06.03.2015 № 110-37-248-15 «</w:t>
      </w:r>
      <w:r w:rsidRPr="009F0CF5">
        <w:rPr>
          <w:rFonts w:eastAsiaTheme="minorHAnsi"/>
          <w:sz w:val="28"/>
          <w:szCs w:val="28"/>
          <w:lang w:eastAsia="en-US"/>
        </w:rPr>
        <w:t>Об утверждении административного регламента</w:t>
      </w:r>
      <w:r>
        <w:rPr>
          <w:rFonts w:eastAsiaTheme="minorHAnsi"/>
          <w:sz w:val="28"/>
          <w:szCs w:val="28"/>
          <w:lang w:eastAsia="en-US"/>
        </w:rPr>
        <w:t xml:space="preserve"> </w:t>
      </w:r>
      <w:r w:rsidRPr="009F0CF5">
        <w:rPr>
          <w:rFonts w:eastAsiaTheme="minorHAnsi"/>
          <w:sz w:val="28"/>
          <w:szCs w:val="28"/>
          <w:lang w:eastAsia="en-US"/>
        </w:rPr>
        <w:t>предоставления муниципальной услуги «Выдача</w:t>
      </w:r>
      <w:r>
        <w:rPr>
          <w:rFonts w:eastAsiaTheme="minorHAnsi"/>
          <w:sz w:val="28"/>
          <w:szCs w:val="28"/>
          <w:lang w:eastAsia="en-US"/>
        </w:rPr>
        <w:t xml:space="preserve"> </w:t>
      </w:r>
      <w:r w:rsidRPr="009F0CF5">
        <w:rPr>
          <w:rFonts w:eastAsiaTheme="minorHAnsi"/>
          <w:sz w:val="28"/>
          <w:szCs w:val="28"/>
          <w:lang w:eastAsia="en-US"/>
        </w:rPr>
        <w:t>разрешений на строительство (за исключением случаев,</w:t>
      </w:r>
      <w:r>
        <w:rPr>
          <w:rFonts w:eastAsiaTheme="minorHAnsi"/>
          <w:sz w:val="28"/>
          <w:szCs w:val="28"/>
          <w:lang w:eastAsia="en-US"/>
        </w:rPr>
        <w:t xml:space="preserve"> </w:t>
      </w:r>
      <w:r w:rsidRPr="009F0CF5">
        <w:rPr>
          <w:rFonts w:eastAsiaTheme="minorHAnsi"/>
          <w:sz w:val="28"/>
          <w:szCs w:val="28"/>
          <w:lang w:eastAsia="en-US"/>
        </w:rPr>
        <w:t>предусмотренных Градостроительным кодексом</w:t>
      </w:r>
      <w:r>
        <w:rPr>
          <w:rFonts w:eastAsiaTheme="minorHAnsi"/>
          <w:sz w:val="28"/>
          <w:szCs w:val="28"/>
          <w:lang w:eastAsia="en-US"/>
        </w:rPr>
        <w:t xml:space="preserve"> </w:t>
      </w:r>
      <w:r w:rsidRPr="009F0CF5">
        <w:rPr>
          <w:rFonts w:eastAsiaTheme="minorHAnsi"/>
          <w:sz w:val="28"/>
          <w:szCs w:val="28"/>
          <w:lang w:eastAsia="en-US"/>
        </w:rPr>
        <w:t>Российской Федерации, иными федеральными</w:t>
      </w:r>
      <w:r>
        <w:rPr>
          <w:rFonts w:eastAsiaTheme="minorHAnsi"/>
          <w:sz w:val="28"/>
          <w:szCs w:val="28"/>
          <w:lang w:eastAsia="en-US"/>
        </w:rPr>
        <w:t xml:space="preserve"> </w:t>
      </w:r>
      <w:r w:rsidRPr="009F0CF5">
        <w:rPr>
          <w:rFonts w:eastAsiaTheme="minorHAnsi"/>
          <w:sz w:val="28"/>
          <w:szCs w:val="28"/>
          <w:lang w:eastAsia="en-US"/>
        </w:rPr>
        <w:t>законами) объектов капитального строительства,</w:t>
      </w:r>
      <w:r>
        <w:rPr>
          <w:rFonts w:eastAsiaTheme="minorHAnsi"/>
          <w:sz w:val="28"/>
          <w:szCs w:val="28"/>
          <w:lang w:eastAsia="en-US"/>
        </w:rPr>
        <w:t xml:space="preserve"> </w:t>
      </w:r>
      <w:r w:rsidRPr="009F0CF5">
        <w:rPr>
          <w:rFonts w:eastAsiaTheme="minorHAnsi"/>
          <w:sz w:val="28"/>
          <w:szCs w:val="28"/>
          <w:lang w:eastAsia="en-US"/>
        </w:rPr>
        <w:t>расположенных на территории городского округа</w:t>
      </w:r>
      <w:r>
        <w:rPr>
          <w:rFonts w:eastAsiaTheme="minorHAnsi"/>
          <w:sz w:val="28"/>
          <w:szCs w:val="28"/>
          <w:lang w:eastAsia="en-US"/>
        </w:rPr>
        <w:t xml:space="preserve"> </w:t>
      </w:r>
      <w:r w:rsidRPr="009F0CF5">
        <w:rPr>
          <w:rFonts w:eastAsiaTheme="minorHAnsi"/>
          <w:sz w:val="28"/>
          <w:szCs w:val="28"/>
          <w:lang w:eastAsia="en-US"/>
        </w:rPr>
        <w:t>муниципального образования «город Саянск»</w:t>
      </w:r>
      <w:r w:rsidR="00762017">
        <w:rPr>
          <w:rFonts w:eastAsiaTheme="minorHAnsi"/>
          <w:sz w:val="28"/>
          <w:szCs w:val="28"/>
          <w:lang w:eastAsia="en-US"/>
        </w:rPr>
        <w:t>;</w:t>
      </w:r>
    </w:p>
    <w:p w:rsidR="00EF1A59" w:rsidRDefault="00EF1A59" w:rsidP="00EF1A59">
      <w:pPr>
        <w:pStyle w:val="a3"/>
        <w:autoSpaceDE w:val="0"/>
        <w:autoSpaceDN w:val="0"/>
        <w:adjustRightInd w:val="0"/>
        <w:ind w:left="426"/>
        <w:jc w:val="both"/>
        <w:rPr>
          <w:rFonts w:eastAsiaTheme="minorHAnsi"/>
          <w:sz w:val="28"/>
          <w:szCs w:val="28"/>
          <w:lang w:eastAsia="en-US"/>
        </w:rPr>
      </w:pPr>
      <w:proofErr w:type="gramStart"/>
      <w:r>
        <w:rPr>
          <w:rFonts w:eastAsiaTheme="minorHAnsi"/>
          <w:sz w:val="28"/>
          <w:szCs w:val="28"/>
          <w:lang w:eastAsia="en-US"/>
        </w:rPr>
        <w:t>Постановление от 11.09.2015 № 110-37-843-15 «</w:t>
      </w:r>
      <w:r w:rsidRPr="00EF1A59">
        <w:rPr>
          <w:rFonts w:eastAsiaTheme="minorHAnsi"/>
          <w:sz w:val="28"/>
          <w:szCs w:val="28"/>
          <w:lang w:eastAsia="en-US"/>
        </w:rPr>
        <w:t>О внесении изменений в постановление</w:t>
      </w:r>
      <w:r>
        <w:rPr>
          <w:rFonts w:eastAsiaTheme="minorHAnsi"/>
          <w:sz w:val="28"/>
          <w:szCs w:val="28"/>
          <w:lang w:eastAsia="en-US"/>
        </w:rPr>
        <w:t xml:space="preserve"> </w:t>
      </w:r>
      <w:r w:rsidRPr="00EF1A59">
        <w:rPr>
          <w:rFonts w:eastAsiaTheme="minorHAnsi"/>
          <w:sz w:val="28"/>
          <w:szCs w:val="28"/>
          <w:lang w:eastAsia="en-US"/>
        </w:rPr>
        <w:t>администрации городского округа</w:t>
      </w:r>
      <w:r>
        <w:rPr>
          <w:rFonts w:eastAsiaTheme="minorHAnsi"/>
          <w:sz w:val="28"/>
          <w:szCs w:val="28"/>
          <w:lang w:eastAsia="en-US"/>
        </w:rPr>
        <w:t xml:space="preserve"> </w:t>
      </w:r>
      <w:r w:rsidRPr="00EF1A59">
        <w:rPr>
          <w:rFonts w:eastAsiaTheme="minorHAnsi"/>
          <w:sz w:val="28"/>
          <w:szCs w:val="28"/>
          <w:lang w:eastAsia="en-US"/>
        </w:rPr>
        <w:t>муниципального образования «город Саянск» от</w:t>
      </w:r>
      <w:r>
        <w:rPr>
          <w:rFonts w:eastAsiaTheme="minorHAnsi"/>
          <w:sz w:val="28"/>
          <w:szCs w:val="28"/>
          <w:lang w:eastAsia="en-US"/>
        </w:rPr>
        <w:t xml:space="preserve"> </w:t>
      </w:r>
      <w:r w:rsidRPr="00EF1A59">
        <w:rPr>
          <w:rFonts w:eastAsiaTheme="minorHAnsi"/>
          <w:sz w:val="28"/>
          <w:szCs w:val="28"/>
          <w:lang w:eastAsia="en-US"/>
        </w:rPr>
        <w:t>06.03.2015 № 110-37-248-15 «Об утверждении</w:t>
      </w:r>
      <w:r>
        <w:rPr>
          <w:rFonts w:eastAsiaTheme="minorHAnsi"/>
          <w:sz w:val="28"/>
          <w:szCs w:val="28"/>
          <w:lang w:eastAsia="en-US"/>
        </w:rPr>
        <w:t xml:space="preserve"> </w:t>
      </w:r>
      <w:r w:rsidRPr="00EF1A59">
        <w:rPr>
          <w:rFonts w:eastAsiaTheme="minorHAnsi"/>
          <w:sz w:val="28"/>
          <w:szCs w:val="28"/>
          <w:lang w:eastAsia="en-US"/>
        </w:rPr>
        <w:lastRenderedPageBreak/>
        <w:t>административного регламента по</w:t>
      </w:r>
      <w:r>
        <w:rPr>
          <w:rFonts w:eastAsiaTheme="minorHAnsi"/>
          <w:sz w:val="28"/>
          <w:szCs w:val="28"/>
          <w:lang w:eastAsia="en-US"/>
        </w:rPr>
        <w:t xml:space="preserve"> </w:t>
      </w:r>
      <w:r w:rsidRPr="00EF1A59">
        <w:rPr>
          <w:rFonts w:eastAsiaTheme="minorHAnsi"/>
          <w:sz w:val="28"/>
          <w:szCs w:val="28"/>
          <w:lang w:eastAsia="en-US"/>
        </w:rPr>
        <w:t>предоставлению муниципальной услуги</w:t>
      </w:r>
      <w:r>
        <w:rPr>
          <w:rFonts w:eastAsiaTheme="minorHAnsi"/>
          <w:sz w:val="28"/>
          <w:szCs w:val="28"/>
          <w:lang w:eastAsia="en-US"/>
        </w:rPr>
        <w:t xml:space="preserve"> </w:t>
      </w:r>
      <w:r w:rsidRPr="00EF1A59">
        <w:rPr>
          <w:rFonts w:eastAsiaTheme="minorHAnsi"/>
          <w:sz w:val="28"/>
          <w:szCs w:val="28"/>
          <w:lang w:eastAsia="en-US"/>
        </w:rPr>
        <w:t>«Выдача разрешений на строительство (за</w:t>
      </w:r>
      <w:r>
        <w:rPr>
          <w:rFonts w:eastAsiaTheme="minorHAnsi"/>
          <w:sz w:val="28"/>
          <w:szCs w:val="28"/>
          <w:lang w:eastAsia="en-US"/>
        </w:rPr>
        <w:t xml:space="preserve"> </w:t>
      </w:r>
      <w:r w:rsidRPr="00EF1A59">
        <w:rPr>
          <w:rFonts w:eastAsiaTheme="minorHAnsi"/>
          <w:sz w:val="28"/>
          <w:szCs w:val="28"/>
          <w:lang w:eastAsia="en-US"/>
        </w:rPr>
        <w:t>исключением случаев, предусмотренных</w:t>
      </w:r>
      <w:r>
        <w:rPr>
          <w:rFonts w:eastAsiaTheme="minorHAnsi"/>
          <w:sz w:val="28"/>
          <w:szCs w:val="28"/>
          <w:lang w:eastAsia="en-US"/>
        </w:rPr>
        <w:t xml:space="preserve"> </w:t>
      </w:r>
      <w:r w:rsidRPr="00EF1A59">
        <w:rPr>
          <w:rFonts w:eastAsiaTheme="minorHAnsi"/>
          <w:sz w:val="28"/>
          <w:szCs w:val="28"/>
          <w:lang w:eastAsia="en-US"/>
        </w:rPr>
        <w:t>Градостроительным кодексом Российской</w:t>
      </w:r>
      <w:r>
        <w:rPr>
          <w:rFonts w:eastAsiaTheme="minorHAnsi"/>
          <w:sz w:val="28"/>
          <w:szCs w:val="28"/>
          <w:lang w:eastAsia="en-US"/>
        </w:rPr>
        <w:t xml:space="preserve"> </w:t>
      </w:r>
      <w:r w:rsidRPr="00EF1A59">
        <w:rPr>
          <w:rFonts w:eastAsiaTheme="minorHAnsi"/>
          <w:sz w:val="28"/>
          <w:szCs w:val="28"/>
          <w:lang w:eastAsia="en-US"/>
        </w:rPr>
        <w:t>Федерации, иными федеральными законами)</w:t>
      </w:r>
      <w:r>
        <w:rPr>
          <w:rFonts w:eastAsiaTheme="minorHAnsi"/>
          <w:sz w:val="28"/>
          <w:szCs w:val="28"/>
          <w:lang w:eastAsia="en-US"/>
        </w:rPr>
        <w:t xml:space="preserve"> </w:t>
      </w:r>
      <w:r w:rsidRPr="00EF1A59">
        <w:rPr>
          <w:rFonts w:eastAsiaTheme="minorHAnsi"/>
          <w:sz w:val="28"/>
          <w:szCs w:val="28"/>
          <w:lang w:eastAsia="en-US"/>
        </w:rPr>
        <w:t>объектов капитального строительства,</w:t>
      </w:r>
      <w:r>
        <w:rPr>
          <w:rFonts w:eastAsiaTheme="minorHAnsi"/>
          <w:sz w:val="28"/>
          <w:szCs w:val="28"/>
          <w:lang w:eastAsia="en-US"/>
        </w:rPr>
        <w:t xml:space="preserve"> </w:t>
      </w:r>
      <w:r w:rsidRPr="00EF1A59">
        <w:rPr>
          <w:rFonts w:eastAsiaTheme="minorHAnsi"/>
          <w:sz w:val="28"/>
          <w:szCs w:val="28"/>
          <w:lang w:eastAsia="en-US"/>
        </w:rPr>
        <w:t>расположенных на территории городского</w:t>
      </w:r>
      <w:r>
        <w:rPr>
          <w:rFonts w:eastAsiaTheme="minorHAnsi"/>
          <w:sz w:val="28"/>
          <w:szCs w:val="28"/>
          <w:lang w:eastAsia="en-US"/>
        </w:rPr>
        <w:t xml:space="preserve"> </w:t>
      </w:r>
      <w:r w:rsidRPr="00EF1A59">
        <w:rPr>
          <w:rFonts w:eastAsiaTheme="minorHAnsi"/>
          <w:sz w:val="28"/>
          <w:szCs w:val="28"/>
          <w:lang w:eastAsia="en-US"/>
        </w:rPr>
        <w:t>округа муниципального образования «город</w:t>
      </w:r>
      <w:r>
        <w:rPr>
          <w:rFonts w:eastAsiaTheme="minorHAnsi"/>
          <w:sz w:val="28"/>
          <w:szCs w:val="28"/>
          <w:lang w:eastAsia="en-US"/>
        </w:rPr>
        <w:t xml:space="preserve"> Саянск»;</w:t>
      </w:r>
      <w:proofErr w:type="gramEnd"/>
    </w:p>
    <w:p w:rsidR="00485E4F" w:rsidRDefault="00485E4F" w:rsidP="00485E4F">
      <w:pPr>
        <w:pStyle w:val="a3"/>
        <w:autoSpaceDE w:val="0"/>
        <w:autoSpaceDN w:val="0"/>
        <w:adjustRightInd w:val="0"/>
        <w:ind w:left="426"/>
        <w:jc w:val="both"/>
        <w:rPr>
          <w:rFonts w:eastAsiaTheme="minorHAnsi"/>
          <w:sz w:val="28"/>
          <w:szCs w:val="28"/>
          <w:lang w:eastAsia="en-US"/>
        </w:rPr>
      </w:pPr>
      <w:r>
        <w:rPr>
          <w:rFonts w:eastAsiaTheme="minorHAnsi"/>
          <w:sz w:val="28"/>
          <w:szCs w:val="28"/>
          <w:lang w:eastAsia="en-US"/>
        </w:rPr>
        <w:t>Постановление от 17.10.2016 № 110-37-1249-16 «</w:t>
      </w:r>
      <w:r w:rsidRPr="00485E4F">
        <w:rPr>
          <w:rFonts w:eastAsiaTheme="minorHAnsi"/>
          <w:sz w:val="28"/>
          <w:szCs w:val="28"/>
          <w:lang w:eastAsia="en-US"/>
        </w:rPr>
        <w:t xml:space="preserve">О внесении изменений в </w:t>
      </w:r>
      <w:proofErr w:type="gramStart"/>
      <w:r w:rsidRPr="00485E4F">
        <w:rPr>
          <w:rFonts w:eastAsiaTheme="minorHAnsi"/>
          <w:sz w:val="28"/>
          <w:szCs w:val="28"/>
          <w:lang w:eastAsia="en-US"/>
        </w:rPr>
        <w:t>административный</w:t>
      </w:r>
      <w:proofErr w:type="gramEnd"/>
      <w:r w:rsidRPr="00485E4F">
        <w:rPr>
          <w:rFonts w:eastAsiaTheme="minorHAnsi"/>
          <w:sz w:val="28"/>
          <w:szCs w:val="28"/>
          <w:lang w:eastAsia="en-US"/>
        </w:rPr>
        <w:t xml:space="preserve"> регламента предоставления муниципальной</w:t>
      </w:r>
      <w:r>
        <w:rPr>
          <w:rFonts w:eastAsiaTheme="minorHAnsi"/>
          <w:sz w:val="28"/>
          <w:szCs w:val="28"/>
          <w:lang w:eastAsia="en-US"/>
        </w:rPr>
        <w:t xml:space="preserve"> </w:t>
      </w:r>
      <w:r w:rsidRPr="00485E4F">
        <w:rPr>
          <w:rFonts w:eastAsiaTheme="minorHAnsi"/>
          <w:sz w:val="28"/>
          <w:szCs w:val="28"/>
          <w:lang w:eastAsia="en-US"/>
        </w:rPr>
        <w:t>услуги «Выдача разрешений на строительство (за исключением случаев,</w:t>
      </w:r>
      <w:r>
        <w:rPr>
          <w:rFonts w:eastAsiaTheme="minorHAnsi"/>
          <w:sz w:val="28"/>
          <w:szCs w:val="28"/>
          <w:lang w:eastAsia="en-US"/>
        </w:rPr>
        <w:t xml:space="preserve"> </w:t>
      </w:r>
      <w:r w:rsidRPr="00485E4F">
        <w:rPr>
          <w:rFonts w:eastAsiaTheme="minorHAnsi"/>
          <w:sz w:val="28"/>
          <w:szCs w:val="28"/>
          <w:lang w:eastAsia="en-US"/>
        </w:rPr>
        <w:t>предусмотренных Градостроительным кодексом Российской Федерации, иными</w:t>
      </w:r>
      <w:r>
        <w:rPr>
          <w:rFonts w:eastAsiaTheme="minorHAnsi"/>
          <w:sz w:val="28"/>
          <w:szCs w:val="28"/>
          <w:lang w:eastAsia="en-US"/>
        </w:rPr>
        <w:t xml:space="preserve"> </w:t>
      </w:r>
      <w:r w:rsidRPr="00485E4F">
        <w:rPr>
          <w:rFonts w:eastAsiaTheme="minorHAnsi"/>
          <w:sz w:val="28"/>
          <w:szCs w:val="28"/>
          <w:lang w:eastAsia="en-US"/>
        </w:rPr>
        <w:t>федеральными законами) объектов капитального строительства, расположенных на</w:t>
      </w:r>
      <w:r>
        <w:rPr>
          <w:rFonts w:eastAsiaTheme="minorHAnsi"/>
          <w:sz w:val="28"/>
          <w:szCs w:val="28"/>
          <w:lang w:eastAsia="en-US"/>
        </w:rPr>
        <w:t xml:space="preserve"> </w:t>
      </w:r>
      <w:r w:rsidRPr="00485E4F">
        <w:rPr>
          <w:rFonts w:eastAsiaTheme="minorHAnsi"/>
          <w:sz w:val="28"/>
          <w:szCs w:val="28"/>
          <w:lang w:eastAsia="en-US"/>
        </w:rPr>
        <w:t>территории городского округа муниципального образования «город Саянск»</w:t>
      </w:r>
      <w:r>
        <w:rPr>
          <w:rFonts w:eastAsiaTheme="minorHAnsi"/>
          <w:sz w:val="28"/>
          <w:szCs w:val="28"/>
          <w:lang w:eastAsia="en-US"/>
        </w:rPr>
        <w:t>;</w:t>
      </w:r>
    </w:p>
    <w:p w:rsidR="00A10178" w:rsidRPr="00065063" w:rsidRDefault="00AB092E" w:rsidP="00AB092E">
      <w:pPr>
        <w:pStyle w:val="a3"/>
        <w:autoSpaceDE w:val="0"/>
        <w:autoSpaceDN w:val="0"/>
        <w:adjustRightInd w:val="0"/>
        <w:ind w:left="426"/>
        <w:jc w:val="both"/>
        <w:rPr>
          <w:rFonts w:eastAsiaTheme="minorHAnsi"/>
          <w:sz w:val="28"/>
          <w:szCs w:val="28"/>
          <w:lang w:eastAsia="en-US"/>
        </w:rPr>
      </w:pPr>
      <w:r>
        <w:rPr>
          <w:rFonts w:eastAsiaTheme="minorHAnsi"/>
          <w:sz w:val="28"/>
          <w:szCs w:val="28"/>
          <w:lang w:eastAsia="en-US"/>
        </w:rPr>
        <w:t>Постановление от 10.04.2017 № 110-37-335-17 «</w:t>
      </w:r>
      <w:r w:rsidRPr="00AB092E">
        <w:rPr>
          <w:rFonts w:eastAsiaTheme="minorHAnsi"/>
          <w:sz w:val="28"/>
          <w:szCs w:val="28"/>
          <w:lang w:eastAsia="en-US"/>
        </w:rPr>
        <w:t>О внесении изменений в административный регламент предоставления</w:t>
      </w:r>
      <w:r>
        <w:rPr>
          <w:rFonts w:eastAsiaTheme="minorHAnsi"/>
          <w:sz w:val="28"/>
          <w:szCs w:val="28"/>
          <w:lang w:eastAsia="en-US"/>
        </w:rPr>
        <w:t xml:space="preserve"> </w:t>
      </w:r>
      <w:r w:rsidRPr="00AB092E">
        <w:rPr>
          <w:rFonts w:eastAsiaTheme="minorHAnsi"/>
          <w:sz w:val="28"/>
          <w:szCs w:val="28"/>
          <w:lang w:eastAsia="en-US"/>
        </w:rPr>
        <w:t>муниципальной услуги «Выдача разрешений на строительство (за исключением случаев,</w:t>
      </w:r>
      <w:r>
        <w:rPr>
          <w:rFonts w:eastAsiaTheme="minorHAnsi"/>
          <w:sz w:val="28"/>
          <w:szCs w:val="28"/>
          <w:lang w:eastAsia="en-US"/>
        </w:rPr>
        <w:t xml:space="preserve"> </w:t>
      </w:r>
      <w:r w:rsidRPr="00AB092E">
        <w:rPr>
          <w:rFonts w:eastAsiaTheme="minorHAnsi"/>
          <w:sz w:val="28"/>
          <w:szCs w:val="28"/>
          <w:lang w:eastAsia="en-US"/>
        </w:rPr>
        <w:t>предусмотренных Градостроительным кодексом Российской Федерации, иными</w:t>
      </w:r>
      <w:r>
        <w:rPr>
          <w:rFonts w:eastAsiaTheme="minorHAnsi"/>
          <w:sz w:val="28"/>
          <w:szCs w:val="28"/>
          <w:lang w:eastAsia="en-US"/>
        </w:rPr>
        <w:t xml:space="preserve"> </w:t>
      </w:r>
      <w:r w:rsidRPr="00AB092E">
        <w:rPr>
          <w:rFonts w:eastAsiaTheme="minorHAnsi"/>
          <w:sz w:val="28"/>
          <w:szCs w:val="28"/>
          <w:lang w:eastAsia="en-US"/>
        </w:rPr>
        <w:t>федеральными законами) объектов капитального строительства, расположенных на</w:t>
      </w:r>
      <w:r>
        <w:rPr>
          <w:rFonts w:eastAsiaTheme="minorHAnsi"/>
          <w:sz w:val="28"/>
          <w:szCs w:val="28"/>
          <w:lang w:eastAsia="en-US"/>
        </w:rPr>
        <w:t xml:space="preserve"> </w:t>
      </w:r>
      <w:r w:rsidRPr="00AB092E">
        <w:rPr>
          <w:rFonts w:eastAsiaTheme="minorHAnsi"/>
          <w:sz w:val="28"/>
          <w:szCs w:val="28"/>
          <w:lang w:eastAsia="en-US"/>
        </w:rPr>
        <w:t>территории городского округа муниципального образования «город Саянск»</w:t>
      </w:r>
      <w:r w:rsidR="001132C7">
        <w:rPr>
          <w:rFonts w:eastAsiaTheme="minorHAnsi"/>
          <w:sz w:val="28"/>
          <w:szCs w:val="28"/>
          <w:lang w:eastAsia="en-US"/>
        </w:rPr>
        <w:t>.</w:t>
      </w:r>
    </w:p>
    <w:p w:rsidR="002F1499" w:rsidRDefault="002F1499" w:rsidP="002F1499">
      <w:pPr>
        <w:pStyle w:val="a3"/>
        <w:numPr>
          <w:ilvl w:val="0"/>
          <w:numId w:val="4"/>
        </w:numPr>
        <w:autoSpaceDE w:val="0"/>
        <w:autoSpaceDN w:val="0"/>
        <w:adjustRightInd w:val="0"/>
        <w:ind w:left="426"/>
        <w:jc w:val="both"/>
        <w:rPr>
          <w:rFonts w:eastAsiaTheme="minorHAnsi"/>
          <w:sz w:val="28"/>
          <w:szCs w:val="28"/>
          <w:lang w:eastAsia="en-US"/>
        </w:rPr>
      </w:pPr>
      <w:r w:rsidRPr="00A766A1">
        <w:rPr>
          <w:rFonts w:eastAsiaTheme="minorHAnsi"/>
          <w:sz w:val="28"/>
          <w:szCs w:val="28"/>
        </w:rPr>
        <w:t>Опубликовать настоящее постановление в газете «Саянские зори» и разместить на официальном сайте администрации городского округа</w:t>
      </w:r>
      <w:r w:rsidRPr="002F1499">
        <w:rPr>
          <w:rFonts w:eastAsiaTheme="minorHAnsi"/>
          <w:sz w:val="28"/>
          <w:szCs w:val="28"/>
        </w:rPr>
        <w:t xml:space="preserve"> муниципального образования «город Саянск» в информационно-телекоммуникационной сети «Интернет».</w:t>
      </w:r>
    </w:p>
    <w:p w:rsidR="002F1499" w:rsidRPr="00C00E99" w:rsidRDefault="002F1499" w:rsidP="002F1499">
      <w:pPr>
        <w:pStyle w:val="a3"/>
        <w:numPr>
          <w:ilvl w:val="0"/>
          <w:numId w:val="4"/>
        </w:numPr>
        <w:autoSpaceDE w:val="0"/>
        <w:autoSpaceDN w:val="0"/>
        <w:adjustRightInd w:val="0"/>
        <w:ind w:left="426"/>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после дня его официального </w:t>
      </w:r>
      <w:r w:rsidRPr="00C00E99">
        <w:rPr>
          <w:rFonts w:eastAsiaTheme="minorHAnsi"/>
          <w:sz w:val="28"/>
          <w:szCs w:val="28"/>
        </w:rPr>
        <w:t>опубликования.</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402024">
      <w:pPr>
        <w:ind w:left="360" w:firstLine="348"/>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402024">
      <w:pPr>
        <w:ind w:left="360" w:firstLine="348"/>
        <w:rPr>
          <w:sz w:val="28"/>
          <w:szCs w:val="28"/>
        </w:rPr>
      </w:pPr>
      <w:r w:rsidRPr="00064A7D">
        <w:rPr>
          <w:sz w:val="28"/>
          <w:szCs w:val="28"/>
        </w:rPr>
        <w:t xml:space="preserve">муниципального образования </w:t>
      </w:r>
    </w:p>
    <w:p w:rsidR="00402024" w:rsidRPr="00064A7D" w:rsidRDefault="00402024" w:rsidP="00402024">
      <w:pPr>
        <w:ind w:left="360" w:firstLine="348"/>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Pr="001132C7" w:rsidRDefault="00402024" w:rsidP="00402024">
      <w:pPr>
        <w:ind w:right="-18"/>
        <w:jc w:val="both"/>
        <w:rPr>
          <w:sz w:val="20"/>
          <w:szCs w:val="26"/>
        </w:rPr>
      </w:pPr>
      <w:r w:rsidRPr="001132C7">
        <w:rPr>
          <w:sz w:val="20"/>
          <w:szCs w:val="26"/>
        </w:rPr>
        <w:t xml:space="preserve">Исп. </w:t>
      </w:r>
      <w:r w:rsidR="004741D5" w:rsidRPr="001132C7">
        <w:rPr>
          <w:sz w:val="20"/>
          <w:szCs w:val="26"/>
        </w:rPr>
        <w:t>Колькина Ю.В.</w:t>
      </w:r>
      <w:r w:rsidR="00E522B2">
        <w:rPr>
          <w:sz w:val="20"/>
          <w:szCs w:val="26"/>
        </w:rPr>
        <w:t xml:space="preserve">, </w:t>
      </w:r>
    </w:p>
    <w:p w:rsidR="00402024" w:rsidRDefault="004741D5" w:rsidP="00402024">
      <w:pPr>
        <w:ind w:right="-18"/>
        <w:jc w:val="both"/>
        <w:rPr>
          <w:sz w:val="20"/>
          <w:szCs w:val="26"/>
        </w:rPr>
      </w:pPr>
      <w:r w:rsidRPr="001132C7">
        <w:rPr>
          <w:sz w:val="20"/>
          <w:szCs w:val="26"/>
        </w:rPr>
        <w:t>Тел.52421</w:t>
      </w:r>
    </w:p>
    <w:p w:rsidR="00DB2129" w:rsidRDefault="00DB2129" w:rsidP="00402024">
      <w:pPr>
        <w:ind w:right="-18"/>
        <w:jc w:val="both"/>
        <w:rPr>
          <w:sz w:val="20"/>
          <w:szCs w:val="26"/>
        </w:rPr>
      </w:pPr>
    </w:p>
    <w:p w:rsidR="00DB2129" w:rsidRDefault="00DB2129" w:rsidP="00402024">
      <w:pPr>
        <w:ind w:right="-18"/>
        <w:jc w:val="both"/>
        <w:rPr>
          <w:sz w:val="20"/>
          <w:szCs w:val="26"/>
        </w:rPr>
      </w:pPr>
    </w:p>
    <w:p w:rsidR="00F16861" w:rsidRPr="00F16861" w:rsidRDefault="00F16861" w:rsidP="00F16861">
      <w:pPr>
        <w:ind w:right="-18"/>
        <w:jc w:val="both"/>
        <w:rPr>
          <w:sz w:val="20"/>
          <w:szCs w:val="26"/>
        </w:rPr>
      </w:pPr>
    </w:p>
    <w:p w:rsidR="00F56F91" w:rsidRDefault="00F16861" w:rsidP="00F16861">
      <w:pPr>
        <w:ind w:right="-18"/>
        <w:jc w:val="right"/>
      </w:pPr>
      <w:r w:rsidRPr="00F16861">
        <w:t xml:space="preserve">Утвержден </w:t>
      </w:r>
    </w:p>
    <w:p w:rsidR="00F16861" w:rsidRPr="00F16861" w:rsidRDefault="00F16861" w:rsidP="00F16861">
      <w:pPr>
        <w:ind w:right="-18"/>
        <w:jc w:val="right"/>
      </w:pPr>
      <w:r w:rsidRPr="00F16861">
        <w:t>постановлением администрации</w:t>
      </w:r>
    </w:p>
    <w:p w:rsidR="00F16861" w:rsidRDefault="00F16861" w:rsidP="00F16861">
      <w:pPr>
        <w:ind w:right="-18"/>
        <w:jc w:val="right"/>
      </w:pPr>
      <w:r w:rsidRPr="00F16861">
        <w:t xml:space="preserve"> городского округа муниципального</w:t>
      </w:r>
    </w:p>
    <w:p w:rsidR="00F16861" w:rsidRPr="00F16861" w:rsidRDefault="00F16861" w:rsidP="00F16861">
      <w:pPr>
        <w:ind w:right="-18"/>
        <w:jc w:val="right"/>
      </w:pPr>
      <w:r w:rsidRPr="00F16861">
        <w:t xml:space="preserve"> образования «город Саянск»</w:t>
      </w:r>
    </w:p>
    <w:p w:rsidR="00F16861" w:rsidRPr="00F16861" w:rsidRDefault="00F16861" w:rsidP="00F16861">
      <w:pPr>
        <w:ind w:right="-18"/>
        <w:jc w:val="right"/>
      </w:pPr>
      <w:r w:rsidRPr="00F16861">
        <w:t xml:space="preserve">от </w:t>
      </w:r>
      <w:r w:rsidR="00F56F91">
        <w:t>17.12.2018 № 110-37-1393</w:t>
      </w:r>
      <w:bookmarkStart w:id="0" w:name="_GoBack"/>
      <w:bookmarkEnd w:id="0"/>
      <w:r w:rsidR="00F56F91">
        <w:t>-18</w:t>
      </w:r>
    </w:p>
    <w:p w:rsidR="00F16861" w:rsidRPr="00F16861" w:rsidRDefault="00F16861" w:rsidP="00F16861">
      <w:pPr>
        <w:ind w:right="-18"/>
        <w:jc w:val="both"/>
      </w:pPr>
      <w:r w:rsidRPr="00F16861">
        <w:t xml:space="preserve"> </w:t>
      </w:r>
    </w:p>
    <w:p w:rsidR="00F16861" w:rsidRPr="00F16861" w:rsidRDefault="00F16861" w:rsidP="00F16861">
      <w:pPr>
        <w:ind w:right="-18"/>
        <w:jc w:val="both"/>
        <w:rPr>
          <w:sz w:val="20"/>
          <w:szCs w:val="26"/>
        </w:rPr>
      </w:pPr>
    </w:p>
    <w:p w:rsidR="00F16861" w:rsidRPr="00F16861" w:rsidRDefault="00F16861" w:rsidP="00F16861">
      <w:pPr>
        <w:ind w:right="-18"/>
        <w:jc w:val="center"/>
        <w:rPr>
          <w:sz w:val="28"/>
          <w:szCs w:val="28"/>
        </w:rPr>
      </w:pPr>
      <w:r w:rsidRPr="00F16861">
        <w:rPr>
          <w:sz w:val="28"/>
          <w:szCs w:val="28"/>
        </w:rPr>
        <w:t>Административный регламент</w:t>
      </w:r>
    </w:p>
    <w:p w:rsidR="00F16861" w:rsidRPr="00F16861" w:rsidRDefault="00F16861" w:rsidP="00F16861">
      <w:pPr>
        <w:ind w:right="-18"/>
        <w:jc w:val="center"/>
        <w:rPr>
          <w:sz w:val="28"/>
          <w:szCs w:val="28"/>
        </w:rPr>
      </w:pPr>
      <w:r w:rsidRPr="00F16861">
        <w:rPr>
          <w:sz w:val="28"/>
          <w:szCs w:val="28"/>
        </w:rPr>
        <w:t>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F16861" w:rsidRPr="00F16861" w:rsidRDefault="00F16861" w:rsidP="00F16861">
      <w:pPr>
        <w:ind w:right="-18"/>
        <w:jc w:val="both"/>
        <w:rPr>
          <w:sz w:val="28"/>
          <w:szCs w:val="28"/>
        </w:rPr>
      </w:pPr>
    </w:p>
    <w:p w:rsidR="00F16861" w:rsidRPr="00F16861" w:rsidRDefault="00F16861" w:rsidP="00F16861">
      <w:pPr>
        <w:ind w:right="-18" w:firstLine="709"/>
        <w:jc w:val="center"/>
        <w:rPr>
          <w:sz w:val="28"/>
          <w:szCs w:val="28"/>
        </w:rPr>
      </w:pPr>
      <w:r w:rsidRPr="00F16861">
        <w:rPr>
          <w:sz w:val="28"/>
          <w:szCs w:val="28"/>
        </w:rPr>
        <w:t>Раздел I. Общие положения</w:t>
      </w:r>
    </w:p>
    <w:p w:rsidR="00F16861" w:rsidRPr="00F16861" w:rsidRDefault="00F16861" w:rsidP="00F16861">
      <w:pPr>
        <w:ind w:right="-18" w:firstLine="709"/>
        <w:jc w:val="center"/>
        <w:rPr>
          <w:sz w:val="28"/>
          <w:szCs w:val="28"/>
        </w:rPr>
      </w:pPr>
    </w:p>
    <w:p w:rsidR="00F16861" w:rsidRPr="00F16861" w:rsidRDefault="00F16861" w:rsidP="00F16861">
      <w:pPr>
        <w:ind w:right="-18" w:firstLine="709"/>
        <w:jc w:val="center"/>
        <w:rPr>
          <w:sz w:val="28"/>
          <w:szCs w:val="28"/>
        </w:rPr>
      </w:pPr>
      <w:r w:rsidRPr="00F16861">
        <w:rPr>
          <w:sz w:val="28"/>
          <w:szCs w:val="28"/>
        </w:rPr>
        <w:t>Глава 1. Предмет регулирования административного регламента</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 xml:space="preserve">1. </w:t>
      </w:r>
      <w:proofErr w:type="gramStart"/>
      <w:r w:rsidRPr="00F16861">
        <w:rPr>
          <w:sz w:val="28"/>
          <w:szCs w:val="28"/>
        </w:rPr>
        <w:t>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(далее - административный регламент) разработан в целях повышения качества и доступности результатов предоставления муниципальной услуги на территории городского округа муниципального образования «город Саянск».</w:t>
      </w:r>
      <w:proofErr w:type="gramEnd"/>
    </w:p>
    <w:p w:rsidR="00F16861" w:rsidRPr="00F16861" w:rsidRDefault="00F16861" w:rsidP="00F16861">
      <w:pPr>
        <w:ind w:right="-18" w:firstLine="709"/>
        <w:jc w:val="both"/>
        <w:rPr>
          <w:sz w:val="28"/>
          <w:szCs w:val="28"/>
        </w:rPr>
      </w:pPr>
      <w:r w:rsidRPr="00F16861">
        <w:rPr>
          <w:sz w:val="28"/>
          <w:szCs w:val="28"/>
        </w:rPr>
        <w:t xml:space="preserve">2. </w:t>
      </w:r>
      <w:proofErr w:type="gramStart"/>
      <w:r w:rsidRPr="00F16861">
        <w:rPr>
          <w:sz w:val="28"/>
          <w:szCs w:val="28"/>
        </w:rPr>
        <w:t>Административный регламент определяет сроки, порядок и последовательность действий органа, осуществляющего предоставление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а также формы контроля за исполнением настоящего административного регламента, досудебный (внесудебный) порядок обжалования решений и действий (бездействия) органа, предоставляющего муниципальную</w:t>
      </w:r>
      <w:proofErr w:type="gramEnd"/>
      <w:r w:rsidRPr="00F16861">
        <w:rPr>
          <w:sz w:val="28"/>
          <w:szCs w:val="28"/>
        </w:rPr>
        <w:t xml:space="preserve"> услугу, его должностных лиц.</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2. Круг заявителей</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3. Муниципальная услуга предоставляется застройщику - физическому или юридическому лицу, обеспечивающему на принадлежащем ему земельном участке строительство, реконструкцию объектов капитального строительства.</w:t>
      </w:r>
    </w:p>
    <w:p w:rsidR="00F16861" w:rsidRPr="00F16861" w:rsidRDefault="00F16861" w:rsidP="00F16861">
      <w:pPr>
        <w:ind w:right="-18" w:firstLine="709"/>
        <w:jc w:val="both"/>
        <w:rPr>
          <w:sz w:val="28"/>
          <w:szCs w:val="28"/>
        </w:rPr>
      </w:pPr>
      <w:r w:rsidRPr="00F16861">
        <w:rPr>
          <w:sz w:val="28"/>
          <w:szCs w:val="28"/>
        </w:rPr>
        <w:t>4. Физические и юридические лица, указанные в пункте 3 настоящего административного регламента, далее именуются заявителями.</w:t>
      </w:r>
    </w:p>
    <w:p w:rsidR="00F16861" w:rsidRPr="00F16861" w:rsidRDefault="00F16861" w:rsidP="00F16861">
      <w:pPr>
        <w:ind w:right="-18" w:firstLine="709"/>
        <w:jc w:val="both"/>
        <w:rPr>
          <w:sz w:val="28"/>
          <w:szCs w:val="28"/>
        </w:rPr>
      </w:pPr>
      <w:r w:rsidRPr="00F16861">
        <w:rPr>
          <w:sz w:val="28"/>
          <w:szCs w:val="28"/>
        </w:rPr>
        <w:lastRenderedPageBreak/>
        <w:t>При обращении за получением муниципальной услуги от имени заявителей, взаимодействие с Комитетом по архитектуре и градостроительству администрации муниципального образования «город Саянск», вправе осуществлять их уполномоченные представители.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3. Требования к порядку информирования о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«город Саянск» (далее - уполномоченный орган).</w:t>
      </w:r>
    </w:p>
    <w:p w:rsidR="00F16861" w:rsidRPr="00F16861" w:rsidRDefault="00F16861" w:rsidP="00F16861">
      <w:pPr>
        <w:ind w:right="-18" w:firstLine="709"/>
        <w:jc w:val="both"/>
        <w:rPr>
          <w:sz w:val="28"/>
          <w:szCs w:val="28"/>
        </w:rPr>
      </w:pPr>
      <w:r w:rsidRPr="00F16861">
        <w:rPr>
          <w:sz w:val="28"/>
          <w:szCs w:val="28"/>
        </w:rPr>
        <w:t>6.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16861" w:rsidRPr="00F16861" w:rsidRDefault="00F16861" w:rsidP="00F16861">
      <w:pPr>
        <w:ind w:right="-18" w:firstLine="709"/>
        <w:jc w:val="both"/>
        <w:rPr>
          <w:sz w:val="28"/>
          <w:szCs w:val="28"/>
        </w:rPr>
      </w:pPr>
      <w:r w:rsidRPr="00F16861">
        <w:rPr>
          <w:sz w:val="28"/>
          <w:szCs w:val="28"/>
        </w:rPr>
        <w:t>7. Информация предоставляется:</w:t>
      </w:r>
    </w:p>
    <w:p w:rsidR="00F16861" w:rsidRPr="00F16861" w:rsidRDefault="00F16861" w:rsidP="00F16861">
      <w:pPr>
        <w:ind w:right="-18" w:firstLine="709"/>
        <w:jc w:val="both"/>
        <w:rPr>
          <w:sz w:val="28"/>
          <w:szCs w:val="28"/>
        </w:rPr>
      </w:pPr>
      <w:r w:rsidRPr="00F16861">
        <w:rPr>
          <w:sz w:val="28"/>
          <w:szCs w:val="28"/>
        </w:rPr>
        <w:t>а) при личном контакте с заявителями;</w:t>
      </w:r>
    </w:p>
    <w:p w:rsidR="00F16861" w:rsidRPr="00F16861" w:rsidRDefault="00F16861" w:rsidP="00F16861">
      <w:pPr>
        <w:ind w:right="-18" w:firstLine="709"/>
        <w:jc w:val="both"/>
        <w:rPr>
          <w:sz w:val="28"/>
          <w:szCs w:val="28"/>
        </w:rPr>
      </w:pPr>
      <w:r w:rsidRPr="00F16861">
        <w:rPr>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http://www.admsayansk.ru;</w:t>
      </w:r>
    </w:p>
    <w:p w:rsidR="00F16861" w:rsidRPr="00F16861" w:rsidRDefault="00F16861" w:rsidP="00F16861">
      <w:pPr>
        <w:ind w:right="-18" w:firstLine="709"/>
        <w:jc w:val="both"/>
        <w:rPr>
          <w:sz w:val="28"/>
          <w:szCs w:val="28"/>
        </w:rPr>
      </w:pPr>
      <w:proofErr w:type="gramStart"/>
      <w:r w:rsidRPr="00F16861">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F16861">
        <w:rPr>
          <w:sz w:val="28"/>
          <w:szCs w:val="28"/>
        </w:rPr>
        <w:t xml:space="preserve"> Федерации, регулирующими правоотношения в установленной сфере деятельности.</w:t>
      </w:r>
    </w:p>
    <w:p w:rsidR="00F16861" w:rsidRPr="00F16861" w:rsidRDefault="00F16861" w:rsidP="00F16861">
      <w:pPr>
        <w:ind w:right="-18" w:firstLine="709"/>
        <w:jc w:val="both"/>
        <w:rPr>
          <w:sz w:val="28"/>
          <w:szCs w:val="28"/>
        </w:rPr>
      </w:pPr>
      <w:proofErr w:type="gramStart"/>
      <w:r w:rsidRPr="00F16861">
        <w:rPr>
          <w:sz w:val="28"/>
          <w:szCs w:val="28"/>
        </w:rPr>
        <w:t>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F16861" w:rsidRPr="00F16861" w:rsidRDefault="00F16861" w:rsidP="00F16861">
      <w:pPr>
        <w:ind w:right="-18" w:firstLine="709"/>
        <w:jc w:val="both"/>
        <w:rPr>
          <w:sz w:val="28"/>
          <w:szCs w:val="28"/>
        </w:rPr>
      </w:pPr>
      <w:r w:rsidRPr="00F16861">
        <w:rPr>
          <w:sz w:val="28"/>
          <w:szCs w:val="28"/>
        </w:rPr>
        <w:t>г) в случае письменного обращения заявителя.</w:t>
      </w:r>
    </w:p>
    <w:p w:rsidR="00F16861" w:rsidRPr="00F16861" w:rsidRDefault="00F16861" w:rsidP="00F16861">
      <w:pPr>
        <w:ind w:right="-18" w:firstLine="709"/>
        <w:jc w:val="both"/>
        <w:rPr>
          <w:sz w:val="28"/>
          <w:szCs w:val="28"/>
        </w:rPr>
      </w:pPr>
      <w:r w:rsidRPr="00F16861">
        <w:rPr>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lastRenderedPageBreak/>
        <w:t>9. Должностные лица уполномоченного органа, предоставляют информацию по следующим вопросам:</w:t>
      </w:r>
    </w:p>
    <w:p w:rsidR="00F16861" w:rsidRPr="00F16861" w:rsidRDefault="00F16861" w:rsidP="00F16861">
      <w:pPr>
        <w:ind w:right="-18" w:firstLine="709"/>
        <w:jc w:val="both"/>
        <w:rPr>
          <w:sz w:val="28"/>
          <w:szCs w:val="28"/>
        </w:rPr>
      </w:pPr>
      <w:r w:rsidRPr="00F16861">
        <w:rPr>
          <w:sz w:val="28"/>
          <w:szCs w:val="28"/>
        </w:rPr>
        <w:t xml:space="preserve">а) об уполномоченном органе, </w:t>
      </w:r>
      <w:proofErr w:type="gramStart"/>
      <w:r w:rsidRPr="00F16861">
        <w:rPr>
          <w:sz w:val="28"/>
          <w:szCs w:val="28"/>
        </w:rPr>
        <w:t>осуществляющим</w:t>
      </w:r>
      <w:proofErr w:type="gramEnd"/>
      <w:r w:rsidRPr="00F16861">
        <w:rPr>
          <w:sz w:val="28"/>
          <w:szCs w:val="28"/>
        </w:rPr>
        <w:t xml:space="preserve"> предоставление муниципальной услуги, включая информацию о месте нахождения уполномоченного органа, графике работы, контактных телефонах;</w:t>
      </w:r>
    </w:p>
    <w:p w:rsidR="00F16861" w:rsidRPr="00F16861" w:rsidRDefault="00F16861" w:rsidP="00F16861">
      <w:pPr>
        <w:ind w:right="-18" w:firstLine="709"/>
        <w:jc w:val="both"/>
        <w:rPr>
          <w:sz w:val="28"/>
          <w:szCs w:val="28"/>
        </w:rPr>
      </w:pPr>
      <w:r w:rsidRPr="00F16861">
        <w:rPr>
          <w:sz w:val="28"/>
          <w:szCs w:val="28"/>
        </w:rPr>
        <w:t>б) о порядке предоставления муниципальной услуги и ходе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в) о перечне документов, необходимых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г) о времени приема документов, необходимых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д) о сроке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е) об основаниях отказа в приеме заявления и документов, необходимых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ж) об основаниях отказа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t>10. Основными требованиями при предоставлении информации являются:</w:t>
      </w:r>
    </w:p>
    <w:p w:rsidR="00F16861" w:rsidRPr="00F16861" w:rsidRDefault="00F16861" w:rsidP="00F16861">
      <w:pPr>
        <w:ind w:right="-18" w:firstLine="709"/>
        <w:jc w:val="both"/>
        <w:rPr>
          <w:sz w:val="28"/>
          <w:szCs w:val="28"/>
        </w:rPr>
      </w:pPr>
      <w:r w:rsidRPr="00F16861">
        <w:rPr>
          <w:sz w:val="28"/>
          <w:szCs w:val="28"/>
        </w:rPr>
        <w:t>а) актуальность;</w:t>
      </w:r>
    </w:p>
    <w:p w:rsidR="00F16861" w:rsidRPr="00F16861" w:rsidRDefault="00F16861" w:rsidP="00F16861">
      <w:pPr>
        <w:ind w:right="-18" w:firstLine="709"/>
        <w:jc w:val="both"/>
        <w:rPr>
          <w:sz w:val="28"/>
          <w:szCs w:val="28"/>
        </w:rPr>
      </w:pPr>
      <w:r w:rsidRPr="00F16861">
        <w:rPr>
          <w:sz w:val="28"/>
          <w:szCs w:val="28"/>
        </w:rPr>
        <w:t>б) своевременность;</w:t>
      </w:r>
    </w:p>
    <w:p w:rsidR="00F16861" w:rsidRPr="00F16861" w:rsidRDefault="00F16861" w:rsidP="00F16861">
      <w:pPr>
        <w:ind w:right="-18" w:firstLine="709"/>
        <w:jc w:val="both"/>
        <w:rPr>
          <w:sz w:val="28"/>
          <w:szCs w:val="28"/>
        </w:rPr>
      </w:pPr>
      <w:r w:rsidRPr="00F16861">
        <w:rPr>
          <w:sz w:val="28"/>
          <w:szCs w:val="28"/>
        </w:rPr>
        <w:t>в) четкость и доступность в изложении информации;</w:t>
      </w:r>
    </w:p>
    <w:p w:rsidR="00F16861" w:rsidRPr="00F16861" w:rsidRDefault="00F16861" w:rsidP="00F16861">
      <w:pPr>
        <w:ind w:right="-18" w:firstLine="709"/>
        <w:jc w:val="both"/>
        <w:rPr>
          <w:sz w:val="28"/>
          <w:szCs w:val="28"/>
        </w:rPr>
      </w:pPr>
      <w:r w:rsidRPr="00F16861">
        <w:rPr>
          <w:sz w:val="28"/>
          <w:szCs w:val="28"/>
        </w:rPr>
        <w:t>г) полнота информации;</w:t>
      </w:r>
    </w:p>
    <w:p w:rsidR="00F16861" w:rsidRPr="00F16861" w:rsidRDefault="00F16861" w:rsidP="00F16861">
      <w:pPr>
        <w:ind w:right="-18" w:firstLine="709"/>
        <w:jc w:val="both"/>
        <w:rPr>
          <w:sz w:val="28"/>
          <w:szCs w:val="28"/>
        </w:rPr>
      </w:pPr>
      <w:r w:rsidRPr="00F16861">
        <w:rPr>
          <w:sz w:val="28"/>
          <w:szCs w:val="28"/>
        </w:rPr>
        <w:t>д) соответствие информации требованиям законодательства РФ.</w:t>
      </w:r>
    </w:p>
    <w:p w:rsidR="00F16861" w:rsidRPr="00F16861" w:rsidRDefault="00F16861" w:rsidP="00F16861">
      <w:pPr>
        <w:ind w:right="-18" w:firstLine="709"/>
        <w:jc w:val="both"/>
        <w:rPr>
          <w:sz w:val="28"/>
          <w:szCs w:val="28"/>
        </w:rPr>
      </w:pPr>
      <w:r w:rsidRPr="00F16861">
        <w:rPr>
          <w:sz w:val="28"/>
          <w:szCs w:val="28"/>
        </w:rPr>
        <w:t>11.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F16861" w:rsidRPr="00F16861" w:rsidRDefault="00F16861" w:rsidP="00F16861">
      <w:pPr>
        <w:ind w:right="-18" w:firstLine="709"/>
        <w:jc w:val="both"/>
        <w:rPr>
          <w:sz w:val="28"/>
          <w:szCs w:val="28"/>
        </w:rPr>
      </w:pPr>
      <w:r w:rsidRPr="00F16861">
        <w:rPr>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16861" w:rsidRPr="00F16861" w:rsidRDefault="00F16861" w:rsidP="00F16861">
      <w:pPr>
        <w:ind w:right="-18" w:firstLine="709"/>
        <w:jc w:val="both"/>
        <w:rPr>
          <w:sz w:val="28"/>
          <w:szCs w:val="28"/>
        </w:rPr>
      </w:pPr>
      <w:r w:rsidRPr="00F16861">
        <w:rPr>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16861" w:rsidRPr="00F16861" w:rsidRDefault="00F16861" w:rsidP="00F16861">
      <w:pPr>
        <w:ind w:right="-18" w:firstLine="709"/>
        <w:jc w:val="both"/>
        <w:rPr>
          <w:sz w:val="28"/>
          <w:szCs w:val="28"/>
        </w:rPr>
      </w:pPr>
      <w:r w:rsidRPr="00F16861">
        <w:rPr>
          <w:sz w:val="28"/>
          <w:szCs w:val="28"/>
        </w:rPr>
        <w:t xml:space="preserve">13. Если заявителя не удовлетворяет </w:t>
      </w:r>
      <w:proofErr w:type="gramStart"/>
      <w:r w:rsidRPr="00F16861">
        <w:rPr>
          <w:sz w:val="28"/>
          <w:szCs w:val="28"/>
        </w:rPr>
        <w:t>информация, представленная должностным лицом уполномоченного органа он может</w:t>
      </w:r>
      <w:proofErr w:type="gramEnd"/>
      <w:r w:rsidRPr="00F16861">
        <w:rPr>
          <w:sz w:val="28"/>
          <w:szCs w:val="28"/>
        </w:rPr>
        <w:t xml:space="preserve"> обратиться к руководителю уполномоченного органа в соответствии с графиком приема заявителей.</w:t>
      </w:r>
    </w:p>
    <w:p w:rsidR="00F16861" w:rsidRPr="00F16861" w:rsidRDefault="00F16861" w:rsidP="00F16861">
      <w:pPr>
        <w:ind w:right="-18" w:firstLine="709"/>
        <w:jc w:val="both"/>
        <w:rPr>
          <w:sz w:val="28"/>
          <w:szCs w:val="28"/>
        </w:rPr>
      </w:pPr>
      <w:r w:rsidRPr="00F16861">
        <w:rPr>
          <w:sz w:val="28"/>
          <w:szCs w:val="28"/>
        </w:rPr>
        <w:t>Прием заявителей руководителем уполномоченного органа проводится по предварительной записи, которая осуществляется по телефону 8 (39553)5-24-21.</w:t>
      </w:r>
    </w:p>
    <w:p w:rsidR="00F16861" w:rsidRPr="00F16861" w:rsidRDefault="00F16861" w:rsidP="00F16861">
      <w:pPr>
        <w:ind w:right="-18" w:firstLine="709"/>
        <w:jc w:val="both"/>
        <w:rPr>
          <w:sz w:val="28"/>
          <w:szCs w:val="28"/>
        </w:rPr>
      </w:pPr>
      <w:r w:rsidRPr="00F16861">
        <w:rPr>
          <w:sz w:val="28"/>
          <w:szCs w:val="28"/>
        </w:rPr>
        <w:t xml:space="preserve">14. Обращения заявителя (в том числе переданные при помощи факсимильной и электронной связи) о предоставлении информации </w:t>
      </w:r>
      <w:r w:rsidRPr="00F16861">
        <w:rPr>
          <w:sz w:val="28"/>
          <w:szCs w:val="28"/>
        </w:rPr>
        <w:lastRenderedPageBreak/>
        <w:t>рассматриваются должностными лицами уполномоченного органа в течени</w:t>
      </w:r>
      <w:proofErr w:type="gramStart"/>
      <w:r w:rsidRPr="00F16861">
        <w:rPr>
          <w:sz w:val="28"/>
          <w:szCs w:val="28"/>
        </w:rPr>
        <w:t>и</w:t>
      </w:r>
      <w:proofErr w:type="gramEnd"/>
      <w:r w:rsidRPr="00F16861">
        <w:rPr>
          <w:sz w:val="28"/>
          <w:szCs w:val="28"/>
        </w:rPr>
        <w:t xml:space="preserve"> тридцати календарных дней со дня регистрации обращения.</w:t>
      </w:r>
    </w:p>
    <w:p w:rsidR="00F16861" w:rsidRPr="00F16861" w:rsidRDefault="00F16861" w:rsidP="00F16861">
      <w:pPr>
        <w:ind w:right="-18" w:firstLine="709"/>
        <w:jc w:val="both"/>
        <w:rPr>
          <w:sz w:val="28"/>
          <w:szCs w:val="28"/>
        </w:rPr>
      </w:pPr>
      <w:r w:rsidRPr="00F16861">
        <w:rPr>
          <w:sz w:val="28"/>
          <w:szCs w:val="28"/>
        </w:rPr>
        <w:t>Днем регистрации обращения является день его поступления в уполномоченный орган.</w:t>
      </w:r>
    </w:p>
    <w:p w:rsidR="00F16861" w:rsidRPr="00F16861" w:rsidRDefault="00F16861" w:rsidP="00F16861">
      <w:pPr>
        <w:ind w:right="-18" w:firstLine="709"/>
        <w:jc w:val="both"/>
        <w:rPr>
          <w:sz w:val="28"/>
          <w:szCs w:val="28"/>
        </w:rPr>
      </w:pPr>
      <w:r w:rsidRPr="00F16861">
        <w:rPr>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F16861" w:rsidRPr="00F16861" w:rsidRDefault="00F16861" w:rsidP="00F16861">
      <w:pPr>
        <w:ind w:right="-18" w:firstLine="709"/>
        <w:jc w:val="both"/>
        <w:rPr>
          <w:sz w:val="28"/>
          <w:szCs w:val="28"/>
        </w:rPr>
      </w:pPr>
      <w:r w:rsidRPr="00F16861">
        <w:rPr>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16861" w:rsidRPr="00F16861" w:rsidRDefault="00F16861" w:rsidP="00F16861">
      <w:pPr>
        <w:ind w:right="-18" w:firstLine="709"/>
        <w:jc w:val="both"/>
        <w:rPr>
          <w:sz w:val="28"/>
          <w:szCs w:val="28"/>
        </w:rPr>
      </w:pPr>
      <w:r w:rsidRPr="00F16861">
        <w:rPr>
          <w:sz w:val="28"/>
          <w:szCs w:val="28"/>
        </w:rPr>
        <w:t>а) на стендах, расположенных в помещениях, занимаемых уполномоченным органом;</w:t>
      </w:r>
    </w:p>
    <w:p w:rsidR="00F16861" w:rsidRPr="00F16861" w:rsidRDefault="00F16861" w:rsidP="00F16861">
      <w:pPr>
        <w:ind w:right="-18" w:firstLine="709"/>
        <w:jc w:val="both"/>
        <w:rPr>
          <w:sz w:val="28"/>
          <w:szCs w:val="28"/>
        </w:rPr>
      </w:pPr>
      <w:r w:rsidRPr="00F16861">
        <w:rPr>
          <w:sz w:val="28"/>
          <w:szCs w:val="28"/>
        </w:rPr>
        <w:t>б) на официальном сайте уполномоченного органа в информационно-телекоммуникационной сети «Интернет»- http://www.admsayansk.ru, официальном сайте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16861" w:rsidRPr="00F16861" w:rsidRDefault="00F16861" w:rsidP="00F16861">
      <w:pPr>
        <w:ind w:right="-18" w:firstLine="709"/>
        <w:jc w:val="both"/>
        <w:rPr>
          <w:sz w:val="28"/>
          <w:szCs w:val="28"/>
        </w:rPr>
      </w:pPr>
      <w:r w:rsidRPr="00F16861">
        <w:rPr>
          <w:sz w:val="28"/>
          <w:szCs w:val="28"/>
        </w:rPr>
        <w:t>в) посредством публикации в средствах массовой информации.</w:t>
      </w:r>
    </w:p>
    <w:p w:rsidR="00F16861" w:rsidRPr="00F16861" w:rsidRDefault="00F16861" w:rsidP="00F16861">
      <w:pPr>
        <w:ind w:right="-18" w:firstLine="709"/>
        <w:jc w:val="both"/>
        <w:rPr>
          <w:sz w:val="28"/>
          <w:szCs w:val="28"/>
        </w:rPr>
      </w:pPr>
      <w:r w:rsidRPr="00F16861">
        <w:rPr>
          <w:sz w:val="28"/>
          <w:szCs w:val="28"/>
        </w:rPr>
        <w:t>16. На стендах, расположенных в помещениях, занимаемых уполномоченным органом, размещается следующая информация:</w:t>
      </w:r>
    </w:p>
    <w:p w:rsidR="00F16861" w:rsidRPr="00F16861" w:rsidRDefault="00F16861" w:rsidP="00F16861">
      <w:pPr>
        <w:ind w:right="-18" w:firstLine="709"/>
        <w:jc w:val="both"/>
        <w:rPr>
          <w:sz w:val="28"/>
          <w:szCs w:val="28"/>
        </w:rPr>
      </w:pPr>
      <w:r w:rsidRPr="00F16861">
        <w:rPr>
          <w:sz w:val="28"/>
          <w:szCs w:val="28"/>
        </w:rPr>
        <w:t>1) список документов для получения муниципальной услуги;</w:t>
      </w:r>
    </w:p>
    <w:p w:rsidR="00F16861" w:rsidRPr="00F16861" w:rsidRDefault="00F16861" w:rsidP="00F16861">
      <w:pPr>
        <w:ind w:right="-18" w:firstLine="709"/>
        <w:jc w:val="both"/>
        <w:rPr>
          <w:sz w:val="28"/>
          <w:szCs w:val="28"/>
        </w:rPr>
      </w:pPr>
      <w:r w:rsidRPr="00F16861">
        <w:rPr>
          <w:sz w:val="28"/>
          <w:szCs w:val="28"/>
        </w:rPr>
        <w:t>2) о сроках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3) извлечения из настоящего административного регламента:</w:t>
      </w:r>
    </w:p>
    <w:p w:rsidR="00F16861" w:rsidRPr="00F16861" w:rsidRDefault="00F16861" w:rsidP="00F16861">
      <w:pPr>
        <w:ind w:right="-18" w:firstLine="709"/>
        <w:jc w:val="both"/>
        <w:rPr>
          <w:sz w:val="28"/>
          <w:szCs w:val="28"/>
        </w:rPr>
      </w:pPr>
      <w:r w:rsidRPr="00F16861">
        <w:rPr>
          <w:sz w:val="28"/>
          <w:szCs w:val="28"/>
        </w:rPr>
        <w:t>а) об основаниях отказа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б) об описании конечного результата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F16861" w:rsidRPr="00F16861" w:rsidRDefault="00F16861" w:rsidP="00F16861">
      <w:pPr>
        <w:ind w:right="-18" w:firstLine="709"/>
        <w:jc w:val="both"/>
        <w:rPr>
          <w:sz w:val="28"/>
          <w:szCs w:val="28"/>
        </w:rPr>
      </w:pPr>
      <w:r w:rsidRPr="00F16861">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F16861" w:rsidRPr="00F16861" w:rsidRDefault="00F16861" w:rsidP="00F16861">
      <w:pPr>
        <w:ind w:right="-18" w:firstLine="709"/>
        <w:jc w:val="both"/>
        <w:rPr>
          <w:sz w:val="28"/>
          <w:szCs w:val="28"/>
        </w:rPr>
      </w:pPr>
      <w:r w:rsidRPr="00F16861">
        <w:rPr>
          <w:sz w:val="28"/>
          <w:szCs w:val="28"/>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w:t>
      </w:r>
      <w:r w:rsidRPr="00F16861">
        <w:rPr>
          <w:sz w:val="28"/>
          <w:szCs w:val="28"/>
        </w:rPr>
        <w:lastRenderedPageBreak/>
        <w:t>телефона должностного лица уполномоченного органа ответственного за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t>17. 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p w:rsidR="00F16861" w:rsidRPr="00F16861" w:rsidRDefault="00F16861" w:rsidP="00F16861">
      <w:pPr>
        <w:ind w:right="-18" w:firstLine="709"/>
        <w:jc w:val="both"/>
        <w:rPr>
          <w:sz w:val="28"/>
          <w:szCs w:val="28"/>
        </w:rPr>
      </w:pPr>
      <w:r w:rsidRPr="00F16861">
        <w:rPr>
          <w:sz w:val="28"/>
          <w:szCs w:val="28"/>
        </w:rPr>
        <w:t xml:space="preserve">18. </w:t>
      </w:r>
      <w:proofErr w:type="gramStart"/>
      <w:r w:rsidRPr="00F16861">
        <w:rPr>
          <w:sz w:val="28"/>
          <w:szCs w:val="28"/>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Раздел II. Стандарт предоставления муниципальной услуги</w:t>
      </w:r>
    </w:p>
    <w:p w:rsidR="00F16861" w:rsidRPr="00F16861" w:rsidRDefault="00F16861" w:rsidP="00F16861">
      <w:pPr>
        <w:ind w:right="-18" w:firstLine="709"/>
        <w:jc w:val="center"/>
        <w:rPr>
          <w:sz w:val="28"/>
          <w:szCs w:val="28"/>
        </w:rPr>
      </w:pPr>
    </w:p>
    <w:p w:rsidR="00F16861" w:rsidRPr="00F16861" w:rsidRDefault="00F16861" w:rsidP="00F16861">
      <w:pPr>
        <w:ind w:right="-18" w:firstLine="709"/>
        <w:jc w:val="center"/>
        <w:rPr>
          <w:sz w:val="28"/>
          <w:szCs w:val="28"/>
        </w:rPr>
      </w:pPr>
      <w:r w:rsidRPr="00F16861">
        <w:rPr>
          <w:sz w:val="28"/>
          <w:szCs w:val="28"/>
        </w:rPr>
        <w:t>Глава 4. Наименование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19. Под муниципальной услугой настоящего административного регламента понимается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F16861" w:rsidRPr="00F16861" w:rsidRDefault="00F16861" w:rsidP="00F16861">
      <w:pPr>
        <w:ind w:right="-18" w:firstLine="709"/>
        <w:jc w:val="both"/>
        <w:rPr>
          <w:sz w:val="28"/>
          <w:szCs w:val="28"/>
        </w:rPr>
      </w:pPr>
      <w:r w:rsidRPr="00F16861">
        <w:rPr>
          <w:sz w:val="28"/>
          <w:szCs w:val="28"/>
        </w:rPr>
        <w:t xml:space="preserve">20. Муниципальная услуга включает </w:t>
      </w:r>
      <w:proofErr w:type="spellStart"/>
      <w:r w:rsidRPr="00F16861">
        <w:rPr>
          <w:sz w:val="28"/>
          <w:szCs w:val="28"/>
        </w:rPr>
        <w:t>подуслуги</w:t>
      </w:r>
      <w:proofErr w:type="spellEnd"/>
      <w:r w:rsidRPr="00F16861">
        <w:rPr>
          <w:sz w:val="28"/>
          <w:szCs w:val="28"/>
        </w:rPr>
        <w:t>:</w:t>
      </w:r>
    </w:p>
    <w:p w:rsidR="00F16861" w:rsidRPr="00F16861" w:rsidRDefault="00F16861" w:rsidP="00F16861">
      <w:pPr>
        <w:ind w:right="-18" w:firstLine="709"/>
        <w:jc w:val="both"/>
        <w:rPr>
          <w:sz w:val="28"/>
          <w:szCs w:val="28"/>
        </w:rPr>
      </w:pPr>
      <w:r w:rsidRPr="00F16861">
        <w:rPr>
          <w:sz w:val="28"/>
          <w:szCs w:val="28"/>
        </w:rPr>
        <w:t>1) выдача разрешения на строительство;</w:t>
      </w:r>
    </w:p>
    <w:p w:rsidR="00F16861" w:rsidRPr="00F16861" w:rsidRDefault="00F16861" w:rsidP="00F16861">
      <w:pPr>
        <w:ind w:right="-18" w:firstLine="709"/>
        <w:jc w:val="both"/>
        <w:rPr>
          <w:sz w:val="28"/>
          <w:szCs w:val="28"/>
        </w:rPr>
      </w:pPr>
      <w:r w:rsidRPr="00F16861">
        <w:rPr>
          <w:sz w:val="28"/>
          <w:szCs w:val="28"/>
        </w:rPr>
        <w:t>2) внесение изменений в разрешение на строительство;</w:t>
      </w:r>
    </w:p>
    <w:p w:rsidR="00F16861" w:rsidRPr="00F16861" w:rsidRDefault="00F16861" w:rsidP="00F16861">
      <w:pPr>
        <w:ind w:right="-18" w:firstLine="709"/>
        <w:jc w:val="both"/>
        <w:rPr>
          <w:sz w:val="28"/>
          <w:szCs w:val="28"/>
        </w:rPr>
      </w:pPr>
      <w:r w:rsidRPr="00F16861">
        <w:rPr>
          <w:sz w:val="28"/>
          <w:szCs w:val="28"/>
        </w:rPr>
        <w:t>3) прекращение действия разрешения на строительство.</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5. Наименование органа местного самоуправления, предоставляющего муниципальную услугу</w:t>
      </w:r>
    </w:p>
    <w:p w:rsidR="00F16861" w:rsidRPr="00F16861" w:rsidRDefault="00F16861" w:rsidP="00F16861">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21.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F16861" w:rsidRPr="00F16861" w:rsidRDefault="00F16861" w:rsidP="00F16861">
      <w:pPr>
        <w:ind w:right="-18" w:firstLine="709"/>
        <w:jc w:val="both"/>
        <w:rPr>
          <w:sz w:val="28"/>
          <w:szCs w:val="28"/>
        </w:rPr>
      </w:pPr>
      <w:r w:rsidRPr="00F16861">
        <w:rPr>
          <w:sz w:val="28"/>
          <w:szCs w:val="28"/>
        </w:rPr>
        <w:t xml:space="preserve">22. </w:t>
      </w:r>
      <w:proofErr w:type="gramStart"/>
      <w:r w:rsidRPr="00F16861">
        <w:rPr>
          <w:sz w:val="28"/>
          <w:szCs w:val="28"/>
        </w:rPr>
        <w:t>При предоставлении муниципальной услуги уполномоченный орган, МФЦ не вправе требовать от заявителей осуществления действий, указанных в пункте 41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proofErr w:type="gramEnd"/>
      <w:r w:rsidRPr="00F16861">
        <w:rPr>
          <w:sz w:val="28"/>
          <w:szCs w:val="28"/>
        </w:rPr>
        <w:t xml:space="preserve"> решением Думы городского округа муниципального образования «город Саянск» от 13.08.2017 № 61-67-17-43.</w:t>
      </w:r>
    </w:p>
    <w:p w:rsidR="00F16861" w:rsidRPr="00F16861" w:rsidRDefault="00F16861" w:rsidP="00F16861">
      <w:pPr>
        <w:ind w:right="-18" w:firstLine="709"/>
        <w:jc w:val="both"/>
        <w:rPr>
          <w:sz w:val="28"/>
          <w:szCs w:val="28"/>
        </w:rPr>
      </w:pPr>
      <w:r w:rsidRPr="00F16861">
        <w:rPr>
          <w:sz w:val="28"/>
          <w:szCs w:val="28"/>
        </w:rPr>
        <w:t>23. В предоставлении муниципальной услуги участвуют:</w:t>
      </w:r>
    </w:p>
    <w:p w:rsidR="00F16861" w:rsidRPr="00F16861" w:rsidRDefault="00F16861" w:rsidP="00F16861">
      <w:pPr>
        <w:ind w:right="-18" w:firstLine="709"/>
        <w:jc w:val="both"/>
        <w:rPr>
          <w:sz w:val="28"/>
          <w:szCs w:val="28"/>
        </w:rPr>
      </w:pPr>
      <w:r w:rsidRPr="00F16861">
        <w:rPr>
          <w:sz w:val="28"/>
          <w:szCs w:val="28"/>
        </w:rPr>
        <w:t>Федеральная служба государственной регистрации, кадастра и картографии;</w:t>
      </w:r>
    </w:p>
    <w:p w:rsidR="00F16861" w:rsidRPr="00F16861" w:rsidRDefault="00F16861" w:rsidP="00F16861">
      <w:pPr>
        <w:ind w:right="-18" w:firstLine="709"/>
        <w:jc w:val="both"/>
        <w:rPr>
          <w:sz w:val="28"/>
          <w:szCs w:val="28"/>
        </w:rPr>
      </w:pPr>
      <w:r w:rsidRPr="00F16861">
        <w:rPr>
          <w:sz w:val="28"/>
          <w:szCs w:val="28"/>
        </w:rPr>
        <w:lastRenderedPageBreak/>
        <w:t>Федеральная служба по экологическому, технологическому и атомному надзору;</w:t>
      </w:r>
    </w:p>
    <w:p w:rsidR="00F16861" w:rsidRPr="00F16861" w:rsidRDefault="00F16861" w:rsidP="00F16861">
      <w:pPr>
        <w:ind w:right="-18" w:firstLine="709"/>
        <w:jc w:val="both"/>
        <w:rPr>
          <w:sz w:val="28"/>
          <w:szCs w:val="28"/>
        </w:rPr>
      </w:pPr>
      <w:r w:rsidRPr="00F16861">
        <w:rPr>
          <w:sz w:val="28"/>
          <w:szCs w:val="28"/>
        </w:rPr>
        <w:t>Министерство имущественных отношений Иркутской области;</w:t>
      </w:r>
    </w:p>
    <w:p w:rsidR="00F16861" w:rsidRPr="00F16861" w:rsidRDefault="00F16861" w:rsidP="00F16861">
      <w:pPr>
        <w:ind w:right="-18" w:firstLine="709"/>
        <w:jc w:val="both"/>
        <w:rPr>
          <w:sz w:val="28"/>
          <w:szCs w:val="28"/>
        </w:rPr>
      </w:pPr>
      <w:r w:rsidRPr="00F16861">
        <w:rPr>
          <w:sz w:val="28"/>
          <w:szCs w:val="28"/>
        </w:rPr>
        <w:t>Министерство природных ресурсов и экологии Иркутской области;</w:t>
      </w:r>
    </w:p>
    <w:p w:rsidR="00F16861" w:rsidRPr="00F16861" w:rsidRDefault="00F16861" w:rsidP="00F16861">
      <w:pPr>
        <w:ind w:right="-18" w:firstLine="709"/>
        <w:jc w:val="both"/>
        <w:rPr>
          <w:sz w:val="28"/>
          <w:szCs w:val="28"/>
        </w:rPr>
      </w:pPr>
      <w:r w:rsidRPr="00F16861">
        <w:rPr>
          <w:sz w:val="28"/>
          <w:szCs w:val="28"/>
        </w:rPr>
        <w:t>Служба государственного строительного надзора Иркутской области;</w:t>
      </w:r>
    </w:p>
    <w:p w:rsidR="00F16861" w:rsidRPr="00F16861" w:rsidRDefault="00F16861" w:rsidP="00F16861">
      <w:pPr>
        <w:ind w:right="-18" w:firstLine="709"/>
        <w:jc w:val="both"/>
        <w:rPr>
          <w:sz w:val="28"/>
          <w:szCs w:val="28"/>
        </w:rPr>
      </w:pPr>
      <w:r w:rsidRPr="00F16861">
        <w:rPr>
          <w:sz w:val="28"/>
          <w:szCs w:val="28"/>
        </w:rPr>
        <w:t>структурные подразделения администрации городского округа муниципального образования «город Саянск»;</w:t>
      </w:r>
    </w:p>
    <w:p w:rsidR="00F16861" w:rsidRPr="00F16861" w:rsidRDefault="00F16861" w:rsidP="00F16861">
      <w:pPr>
        <w:ind w:right="-18" w:firstLine="709"/>
        <w:jc w:val="both"/>
        <w:rPr>
          <w:sz w:val="28"/>
          <w:szCs w:val="28"/>
        </w:rPr>
      </w:pPr>
      <w:r w:rsidRPr="00F16861">
        <w:rPr>
          <w:sz w:val="28"/>
          <w:szCs w:val="28"/>
        </w:rPr>
        <w:t>организации, осуществляющие эксплуатацию сетей инженерно-технического обеспечения;</w:t>
      </w:r>
    </w:p>
    <w:p w:rsidR="00F16861" w:rsidRPr="00F16861" w:rsidRDefault="00F16861" w:rsidP="00F16861">
      <w:pPr>
        <w:ind w:right="-18" w:firstLine="709"/>
        <w:jc w:val="both"/>
        <w:rPr>
          <w:sz w:val="28"/>
          <w:szCs w:val="28"/>
        </w:rPr>
      </w:pPr>
      <w:r w:rsidRPr="00F16861">
        <w:rPr>
          <w:sz w:val="28"/>
          <w:szCs w:val="28"/>
        </w:rPr>
        <w:t>нотариус.</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6. Описание результата предоставления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rPr>
          <w:sz w:val="28"/>
          <w:szCs w:val="28"/>
        </w:rPr>
      </w:pPr>
      <w:r w:rsidRPr="00F16861">
        <w:rPr>
          <w:sz w:val="28"/>
          <w:szCs w:val="28"/>
        </w:rPr>
        <w:t>24. Конечным результатом предоставления муниципальной услуги является:</w:t>
      </w:r>
    </w:p>
    <w:p w:rsidR="00F16861" w:rsidRPr="00F16861" w:rsidRDefault="00F16861" w:rsidP="00F16861">
      <w:pPr>
        <w:ind w:right="-18"/>
        <w:rPr>
          <w:sz w:val="28"/>
          <w:szCs w:val="28"/>
        </w:rPr>
      </w:pPr>
      <w:r w:rsidRPr="00F16861">
        <w:rPr>
          <w:sz w:val="28"/>
          <w:szCs w:val="28"/>
        </w:rPr>
        <w:t>разрешение на строительство;</w:t>
      </w:r>
    </w:p>
    <w:p w:rsidR="00F16861" w:rsidRPr="00F16861" w:rsidRDefault="00F16861" w:rsidP="00F16861">
      <w:pPr>
        <w:ind w:right="-18"/>
        <w:rPr>
          <w:sz w:val="28"/>
          <w:szCs w:val="28"/>
        </w:rPr>
      </w:pPr>
      <w:r w:rsidRPr="00F16861">
        <w:rPr>
          <w:sz w:val="28"/>
          <w:szCs w:val="28"/>
        </w:rPr>
        <w:t>отказ в выдаче разрешения на строительство;</w:t>
      </w:r>
    </w:p>
    <w:p w:rsidR="00F16861" w:rsidRPr="00F16861" w:rsidRDefault="00F16861" w:rsidP="00F16861">
      <w:pPr>
        <w:ind w:right="-18"/>
        <w:rPr>
          <w:sz w:val="28"/>
          <w:szCs w:val="28"/>
        </w:rPr>
      </w:pPr>
      <w:r w:rsidRPr="00F16861">
        <w:rPr>
          <w:sz w:val="28"/>
          <w:szCs w:val="28"/>
        </w:rPr>
        <w:t>внесение изменений в разрешение на строительство;</w:t>
      </w:r>
    </w:p>
    <w:p w:rsidR="00F16861" w:rsidRPr="00F16861" w:rsidRDefault="00F16861" w:rsidP="00F16861">
      <w:pPr>
        <w:ind w:right="-18"/>
        <w:rPr>
          <w:sz w:val="28"/>
          <w:szCs w:val="28"/>
        </w:rPr>
      </w:pPr>
      <w:r w:rsidRPr="00F16861">
        <w:rPr>
          <w:sz w:val="28"/>
          <w:szCs w:val="28"/>
        </w:rPr>
        <w:t>отказ во внесении изменений в разрешение на строительство;</w:t>
      </w:r>
    </w:p>
    <w:p w:rsidR="00F16861" w:rsidRPr="00F16861" w:rsidRDefault="00F16861" w:rsidP="00F16861">
      <w:pPr>
        <w:ind w:right="-18"/>
        <w:rPr>
          <w:sz w:val="28"/>
          <w:szCs w:val="28"/>
        </w:rPr>
      </w:pPr>
      <w:r w:rsidRPr="00F16861">
        <w:rPr>
          <w:sz w:val="28"/>
          <w:szCs w:val="28"/>
        </w:rPr>
        <w:t>прекращение действия разрешения на строительство.</w:t>
      </w:r>
    </w:p>
    <w:p w:rsidR="00F16861" w:rsidRPr="00F16861" w:rsidRDefault="00F16861" w:rsidP="00F16861">
      <w:pPr>
        <w:ind w:right="-18" w:firstLine="709"/>
        <w:jc w:val="both"/>
        <w:rPr>
          <w:sz w:val="28"/>
          <w:szCs w:val="28"/>
        </w:rPr>
      </w:pPr>
      <w:r w:rsidRPr="00F16861">
        <w:rPr>
          <w:sz w:val="28"/>
          <w:szCs w:val="28"/>
        </w:rPr>
        <w:t>25. Форма разрешения на строительство утверждена Приказом Минстроя России от 19.02.2015 № 117/</w:t>
      </w:r>
      <w:proofErr w:type="spellStart"/>
      <w:proofErr w:type="gramStart"/>
      <w:r w:rsidRPr="00F16861">
        <w:rPr>
          <w:sz w:val="28"/>
          <w:szCs w:val="28"/>
        </w:rPr>
        <w:t>пр</w:t>
      </w:r>
      <w:proofErr w:type="spellEnd"/>
      <w:proofErr w:type="gramEnd"/>
      <w:r w:rsidRPr="00F16861">
        <w:rPr>
          <w:sz w:val="28"/>
          <w:szCs w:val="28"/>
        </w:rPr>
        <w:t xml:space="preserve"> «Об утверждении формы разрешения на строительство и формы разрешения на ввод объекта в эксплуатацию».</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26. Срок предоставления муниципальной услуги в части выдачи либо отказа в выдаче разрешения на строительство составляет 7 рабочих дней со дня регистрации заявления о выдаче разрешения на строительство или заявления о внесении изменения в разрешение на строительство.</w:t>
      </w:r>
    </w:p>
    <w:p w:rsidR="00F16861" w:rsidRPr="00F16861" w:rsidRDefault="00F16861" w:rsidP="00F16861">
      <w:pPr>
        <w:ind w:right="-18" w:firstLine="709"/>
        <w:jc w:val="both"/>
        <w:rPr>
          <w:sz w:val="28"/>
          <w:szCs w:val="28"/>
        </w:rPr>
      </w:pPr>
      <w:r w:rsidRPr="00F16861">
        <w:rPr>
          <w:sz w:val="28"/>
          <w:szCs w:val="28"/>
        </w:rPr>
        <w:t>27. 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F16861" w:rsidRPr="00F16861" w:rsidRDefault="00F16861" w:rsidP="00F16861">
      <w:pPr>
        <w:ind w:right="-18" w:firstLine="709"/>
        <w:jc w:val="both"/>
        <w:rPr>
          <w:sz w:val="28"/>
          <w:szCs w:val="28"/>
        </w:rPr>
      </w:pPr>
      <w:r w:rsidRPr="00F16861">
        <w:rPr>
          <w:sz w:val="28"/>
          <w:szCs w:val="28"/>
        </w:rPr>
        <w:t>28. Срок приостановления предоставления муниципальной услуги законодательством Российской Федерации и Иркутской области не предусмотрен.</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29. Предоставление муниципальной услуги осуществляется в соответствии с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lastRenderedPageBreak/>
        <w:t>30. Правовой основой предоставления муниципальной услуги являются следующие нормативные правовые акты:</w:t>
      </w:r>
    </w:p>
    <w:p w:rsidR="00F16861" w:rsidRPr="00F16861" w:rsidRDefault="00F16861" w:rsidP="00F16861">
      <w:pPr>
        <w:ind w:right="-18" w:firstLine="709"/>
        <w:jc w:val="both"/>
        <w:rPr>
          <w:sz w:val="28"/>
          <w:szCs w:val="28"/>
        </w:rPr>
      </w:pPr>
      <w:r w:rsidRPr="00F16861">
        <w:rPr>
          <w:sz w:val="28"/>
          <w:szCs w:val="28"/>
        </w:rPr>
        <w:t>1) Конституция Российской Федерации (опубликован с внесенными поправками от 21.07.2014 в «Собрании законодательства Российской Федерации», 04.08.2014, № 31, ст. 4398);</w:t>
      </w:r>
    </w:p>
    <w:p w:rsidR="00F16861" w:rsidRPr="00F16861" w:rsidRDefault="00F16861" w:rsidP="00F16861">
      <w:pPr>
        <w:ind w:right="-18" w:firstLine="709"/>
        <w:jc w:val="both"/>
        <w:rPr>
          <w:sz w:val="28"/>
          <w:szCs w:val="28"/>
        </w:rPr>
      </w:pPr>
      <w:r w:rsidRPr="00F16861">
        <w:rPr>
          <w:sz w:val="28"/>
          <w:szCs w:val="28"/>
        </w:rPr>
        <w:t>2) Градостроительный кодекс Российской Федерации (опубликован в изданиях «Российская газета», № 290, 30.12.2004, «Собрание законодательства Российской Федерации», 03.01.2005, № 1 (часть 1), ст. 16);</w:t>
      </w:r>
    </w:p>
    <w:p w:rsidR="00F16861" w:rsidRPr="00F16861" w:rsidRDefault="00F16861" w:rsidP="00F16861">
      <w:pPr>
        <w:ind w:right="-18" w:firstLine="709"/>
        <w:jc w:val="both"/>
        <w:rPr>
          <w:sz w:val="28"/>
          <w:szCs w:val="28"/>
        </w:rPr>
      </w:pPr>
      <w:r w:rsidRPr="00F16861">
        <w:rPr>
          <w:sz w:val="28"/>
          <w:szCs w:val="28"/>
        </w:rPr>
        <w:t>3) Федеральный закон от 06.10.2003 № 131-ФЗ «Об общих принципах организации местного самоуправления в Российской Федерации» (опубликован в изданиях «Собрание законодательства Российской Федерации», 06.10.2003,  № 40, ст. 3822, «Российская газета», № 202, 08.10.2003);</w:t>
      </w:r>
    </w:p>
    <w:p w:rsidR="00F16861" w:rsidRPr="00F16861" w:rsidRDefault="00F16861" w:rsidP="00F16861">
      <w:pPr>
        <w:ind w:right="-18" w:firstLine="709"/>
        <w:jc w:val="both"/>
        <w:rPr>
          <w:sz w:val="28"/>
          <w:szCs w:val="28"/>
        </w:rPr>
      </w:pPr>
      <w:r w:rsidRPr="00F16861">
        <w:rPr>
          <w:sz w:val="28"/>
          <w:szCs w:val="28"/>
        </w:rPr>
        <w:t>4) Федеральный закон от 27.07.2010 № 210-ФЗ «Об организации предоставления государственных и муниципальных услуг» (опубликован в изданиях «Российская газета», № 168, 30.07.2010, «Собрание законодательства Российской Федерации», 02.08.2010, № 31, ст. 4179);</w:t>
      </w:r>
    </w:p>
    <w:p w:rsidR="00F16861" w:rsidRPr="00F16861" w:rsidRDefault="00F16861" w:rsidP="00F16861">
      <w:pPr>
        <w:ind w:right="-18" w:firstLine="709"/>
        <w:jc w:val="both"/>
        <w:rPr>
          <w:sz w:val="28"/>
          <w:szCs w:val="28"/>
        </w:rPr>
      </w:pPr>
      <w:r w:rsidRPr="00F16861">
        <w:rPr>
          <w:sz w:val="28"/>
          <w:szCs w:val="28"/>
        </w:rPr>
        <w:t>5) Приказ министерства строительства и жилищно-коммунального хозяйства Российской Федерации от 19.02.2015 № 117/</w:t>
      </w:r>
      <w:proofErr w:type="spellStart"/>
      <w:proofErr w:type="gramStart"/>
      <w:r w:rsidRPr="00F16861">
        <w:rPr>
          <w:sz w:val="28"/>
          <w:szCs w:val="28"/>
        </w:rPr>
        <w:t>пр</w:t>
      </w:r>
      <w:proofErr w:type="spellEnd"/>
      <w:proofErr w:type="gramEnd"/>
      <w:r w:rsidRPr="00F16861">
        <w:rPr>
          <w:sz w:val="28"/>
          <w:szCs w:val="28"/>
        </w:rPr>
        <w:t xml:space="preserve"> «Об утверждении формы разрешения на строительство и формы разрешения на ввод объекта в эксплуатацию» (опубликовано на Официальном интернет-портале правовой информации http://www.pravo.gov.ru – 08.05.2015);</w:t>
      </w:r>
    </w:p>
    <w:p w:rsidR="00F16861" w:rsidRPr="00F16861" w:rsidRDefault="00F16861" w:rsidP="00F16861">
      <w:pPr>
        <w:ind w:right="-18" w:firstLine="709"/>
        <w:jc w:val="both"/>
        <w:rPr>
          <w:sz w:val="28"/>
          <w:szCs w:val="28"/>
        </w:rPr>
      </w:pPr>
      <w:proofErr w:type="gramStart"/>
      <w:r w:rsidRPr="00F16861">
        <w:rPr>
          <w:sz w:val="28"/>
          <w:szCs w:val="28"/>
        </w:rPr>
        <w:t>6)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(опубликован в изданиях официальный интернет-портал правовой информации http://www.pravo.gov.ru, 30.03.2017, «Собрание законодательства Российской Федерации», 03.04.2017, № 14, ст</w:t>
      </w:r>
      <w:proofErr w:type="gramEnd"/>
      <w:r w:rsidRPr="00F16861">
        <w:rPr>
          <w:sz w:val="28"/>
          <w:szCs w:val="28"/>
        </w:rPr>
        <w:t>. 2079);</w:t>
      </w:r>
    </w:p>
    <w:p w:rsidR="00F16861" w:rsidRPr="00F16861" w:rsidRDefault="00F16861" w:rsidP="00F16861">
      <w:pPr>
        <w:ind w:right="-18" w:firstLine="709"/>
        <w:jc w:val="both"/>
        <w:rPr>
          <w:sz w:val="28"/>
          <w:szCs w:val="28"/>
        </w:rPr>
      </w:pPr>
      <w:proofErr w:type="gramStart"/>
      <w:r w:rsidRPr="00F16861">
        <w:rPr>
          <w:sz w:val="28"/>
          <w:szCs w:val="28"/>
        </w:rPr>
        <w:t>7)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(опубликован в изданиях официальный интернет-портал правовой информации http://www.pravo.gov.ru, 25.04.2017, «Собрание законодательства Российской Федерации», 01.05.2017, № 18, ст. 2777);</w:t>
      </w:r>
      <w:proofErr w:type="gramEnd"/>
    </w:p>
    <w:p w:rsidR="00F16861" w:rsidRPr="00F16861" w:rsidRDefault="00F16861" w:rsidP="00F16861">
      <w:pPr>
        <w:ind w:right="-18" w:firstLine="709"/>
        <w:jc w:val="both"/>
        <w:rPr>
          <w:sz w:val="28"/>
          <w:szCs w:val="28"/>
        </w:rPr>
      </w:pPr>
      <w:proofErr w:type="gramStart"/>
      <w:r w:rsidRPr="00F16861">
        <w:rPr>
          <w:sz w:val="28"/>
          <w:szCs w:val="28"/>
        </w:rPr>
        <w:t>8) Постановление Правительства Российской Федерации от 30.04.2014    №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 (опубликован в изданиях официальный интернет-портал правовой информации http://www.pravo.gov.ru, 07.05.2014, «Собрание законодательства Российской Федерации</w:t>
      </w:r>
      <w:proofErr w:type="gramEnd"/>
      <w:r w:rsidRPr="00F16861">
        <w:rPr>
          <w:sz w:val="28"/>
          <w:szCs w:val="28"/>
        </w:rPr>
        <w:t xml:space="preserve">», </w:t>
      </w:r>
      <w:proofErr w:type="gramStart"/>
      <w:r w:rsidRPr="00F16861">
        <w:rPr>
          <w:sz w:val="28"/>
          <w:szCs w:val="28"/>
        </w:rPr>
        <w:t>12.05.2014, № 19, ст. 2437);</w:t>
      </w:r>
      <w:proofErr w:type="gramEnd"/>
    </w:p>
    <w:p w:rsidR="00F16861" w:rsidRPr="00F16861" w:rsidRDefault="00F16861" w:rsidP="00F16861">
      <w:pPr>
        <w:ind w:right="-18" w:firstLine="709"/>
        <w:jc w:val="both"/>
        <w:rPr>
          <w:sz w:val="28"/>
          <w:szCs w:val="28"/>
        </w:rPr>
      </w:pPr>
      <w:proofErr w:type="gramStart"/>
      <w:r w:rsidRPr="00F16861">
        <w:rPr>
          <w:sz w:val="28"/>
          <w:szCs w:val="28"/>
        </w:rPr>
        <w:lastRenderedPageBreak/>
        <w:t>9)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w:t>
      </w:r>
      <w:proofErr w:type="gramEnd"/>
      <w:r w:rsidRPr="00F16861">
        <w:rPr>
          <w:sz w:val="28"/>
          <w:szCs w:val="28"/>
        </w:rPr>
        <w:t xml:space="preserve"> </w:t>
      </w:r>
      <w:proofErr w:type="gramStart"/>
      <w:r w:rsidRPr="00F16861">
        <w:rPr>
          <w:sz w:val="28"/>
          <w:szCs w:val="28"/>
        </w:rPr>
        <w:t>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 (опубликован в изданиях официальный интернет-портал правовой информации http://www.pravo.gov.ru, 16.11.2016, «Собрание законодательства Российской Федерации», 21.11.2016, № 47, ст. 6635);</w:t>
      </w:r>
      <w:proofErr w:type="gramEnd"/>
    </w:p>
    <w:p w:rsidR="00F16861" w:rsidRPr="00F16861" w:rsidRDefault="00F16861" w:rsidP="00F16861">
      <w:pPr>
        <w:ind w:right="-18" w:firstLine="709"/>
        <w:jc w:val="both"/>
        <w:rPr>
          <w:sz w:val="28"/>
          <w:szCs w:val="28"/>
        </w:rPr>
      </w:pPr>
      <w:proofErr w:type="gramStart"/>
      <w:r w:rsidRPr="00F16861">
        <w:rPr>
          <w:sz w:val="28"/>
          <w:szCs w:val="28"/>
        </w:rPr>
        <w:t xml:space="preserve">10)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F16861">
        <w:rPr>
          <w:sz w:val="28"/>
          <w:szCs w:val="28"/>
        </w:rPr>
        <w:t>кВ</w:t>
      </w:r>
      <w:proofErr w:type="spellEnd"/>
      <w:r w:rsidRPr="00F16861">
        <w:rPr>
          <w:sz w:val="28"/>
          <w:szCs w:val="28"/>
        </w:rPr>
        <w:t xml:space="preserve"> и о Правилах ведения реестра описаний указанных процедур» (опубликован в изданиях официальный интернет-портал правовой информации http://www.pravo.gov.ru, 29.12.2016, «Собрание законодательства Российской Федерации», 02.01.2017, № 1 (Часть II), ст. 222);</w:t>
      </w:r>
      <w:proofErr w:type="gramEnd"/>
    </w:p>
    <w:p w:rsidR="00F16861" w:rsidRPr="00F16861" w:rsidRDefault="00F16861" w:rsidP="00F16861">
      <w:pPr>
        <w:ind w:right="-18" w:firstLine="709"/>
        <w:jc w:val="both"/>
        <w:rPr>
          <w:sz w:val="28"/>
          <w:szCs w:val="28"/>
        </w:rPr>
      </w:pPr>
      <w:r w:rsidRPr="00F16861">
        <w:rPr>
          <w:sz w:val="28"/>
          <w:szCs w:val="28"/>
        </w:rPr>
        <w:t>11) Постановление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 (опубликован в изданиях официальный интернет-портал правовой информации http://www.pravo.gov.ru, 06.07.2017, «Собрание законодательства Российской Федерации», 10.07.2017, № 28, ст. 4162;</w:t>
      </w:r>
    </w:p>
    <w:p w:rsidR="00F16861" w:rsidRPr="00F16861" w:rsidRDefault="00F16861" w:rsidP="00F16861">
      <w:pPr>
        <w:ind w:right="-18" w:firstLine="709"/>
        <w:jc w:val="both"/>
        <w:rPr>
          <w:sz w:val="28"/>
          <w:szCs w:val="28"/>
        </w:rPr>
      </w:pPr>
      <w:r w:rsidRPr="00F16861">
        <w:rPr>
          <w:sz w:val="28"/>
          <w:szCs w:val="28"/>
        </w:rPr>
        <w:t>12) Постановление Правительства Иркутской области от 09.10.2017       № 639-пп «О направлении документов, необходимых для выдачи разрешения на строительство и разрешения на ввод в эксплуатацию, в электронной форме» (опубликован в издании официальный интернет-портал правовой информации http://www.pravo.gov.ru, 12.10.2017);</w:t>
      </w:r>
    </w:p>
    <w:p w:rsidR="00F16861" w:rsidRPr="00F16861" w:rsidRDefault="00F16861" w:rsidP="00F16861">
      <w:pPr>
        <w:ind w:right="-18" w:firstLine="709"/>
        <w:jc w:val="both"/>
        <w:rPr>
          <w:sz w:val="28"/>
          <w:szCs w:val="28"/>
        </w:rPr>
      </w:pPr>
      <w:r w:rsidRPr="00F16861">
        <w:rPr>
          <w:sz w:val="28"/>
          <w:szCs w:val="28"/>
        </w:rPr>
        <w:t xml:space="preserve">13) Устав </w:t>
      </w:r>
      <w:proofErr w:type="gramStart"/>
      <w:r w:rsidRPr="00F16861">
        <w:rPr>
          <w:sz w:val="28"/>
          <w:szCs w:val="28"/>
        </w:rPr>
        <w:t>муниципального</w:t>
      </w:r>
      <w:proofErr w:type="gramEnd"/>
      <w:r w:rsidRPr="00F16861">
        <w:rPr>
          <w:sz w:val="28"/>
          <w:szCs w:val="28"/>
        </w:rPr>
        <w:t xml:space="preserve"> образования «город Саянск» (опубликован в издании «Саянские зори», № 88-91, 20.07.2005);</w:t>
      </w:r>
    </w:p>
    <w:p w:rsidR="00F16861" w:rsidRPr="00F16861" w:rsidRDefault="00F16861" w:rsidP="00F16861">
      <w:pPr>
        <w:ind w:right="-18" w:firstLine="709"/>
        <w:jc w:val="both"/>
        <w:rPr>
          <w:sz w:val="28"/>
          <w:szCs w:val="28"/>
        </w:rPr>
      </w:pPr>
      <w:r w:rsidRPr="00F16861">
        <w:rPr>
          <w:sz w:val="28"/>
          <w:szCs w:val="28"/>
        </w:rPr>
        <w:t>14) Настоящий административный регламент.</w:t>
      </w:r>
    </w:p>
    <w:p w:rsidR="00F16861" w:rsidRPr="00F16861" w:rsidRDefault="00F16861" w:rsidP="00F16861">
      <w:pPr>
        <w:ind w:right="-18" w:firstLine="709"/>
        <w:jc w:val="both"/>
        <w:rPr>
          <w:sz w:val="28"/>
          <w:szCs w:val="28"/>
        </w:rPr>
      </w:pPr>
      <w:r w:rsidRPr="00F16861">
        <w:rPr>
          <w:sz w:val="28"/>
          <w:szCs w:val="28"/>
        </w:rPr>
        <w:t>Перечень нормативно-правовых актов размещен на официальном сайте администрации городского округа муниципального образования «город Саянск» в разделе «Архитектура и градостроительство» подразделе «Получить услугу в сфере строительства» - http://www.admsayansk.ru/qa/6244.html.</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16861" w:rsidRPr="00F16861" w:rsidRDefault="00F16861" w:rsidP="00F16861">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31.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орган по форме согласно приложению № 1 к настоящему административному регламенту.</w:t>
      </w:r>
    </w:p>
    <w:p w:rsidR="00F16861" w:rsidRPr="00F16861" w:rsidRDefault="00F16861" w:rsidP="00F16861">
      <w:pPr>
        <w:ind w:right="-18" w:firstLine="709"/>
        <w:jc w:val="both"/>
        <w:rPr>
          <w:sz w:val="28"/>
          <w:szCs w:val="28"/>
        </w:rPr>
      </w:pPr>
      <w:r w:rsidRPr="00F16861">
        <w:rPr>
          <w:sz w:val="28"/>
          <w:szCs w:val="28"/>
        </w:rPr>
        <w:t>32. К указанному заявлению прилагаются следующие документы:</w:t>
      </w:r>
    </w:p>
    <w:p w:rsidR="00F16861" w:rsidRPr="00F16861" w:rsidRDefault="00F16861" w:rsidP="00F16861">
      <w:pPr>
        <w:ind w:right="-18" w:firstLine="709"/>
        <w:jc w:val="both"/>
        <w:rPr>
          <w:sz w:val="28"/>
          <w:szCs w:val="28"/>
        </w:rPr>
      </w:pPr>
      <w:r w:rsidRPr="00F16861">
        <w:rPr>
          <w:sz w:val="28"/>
          <w:szCs w:val="28"/>
        </w:rPr>
        <w:t xml:space="preserve">1) правоустанавливающие документы на земельный участок, если </w:t>
      </w:r>
      <w:proofErr w:type="gramStart"/>
      <w:r w:rsidRPr="00F16861">
        <w:rPr>
          <w:sz w:val="28"/>
          <w:szCs w:val="28"/>
        </w:rPr>
        <w:t>сведения, содержащиеся в них отсутствуют</w:t>
      </w:r>
      <w:proofErr w:type="gramEnd"/>
      <w:r w:rsidRPr="00F16861">
        <w:rPr>
          <w:sz w:val="28"/>
          <w:szCs w:val="28"/>
        </w:rPr>
        <w:t xml:space="preserve"> в Едином государственном реестре недвижимости;</w:t>
      </w:r>
    </w:p>
    <w:p w:rsidR="00F16861" w:rsidRPr="00F16861" w:rsidRDefault="00F16861" w:rsidP="00F16861">
      <w:pPr>
        <w:ind w:right="-18" w:firstLine="709"/>
        <w:jc w:val="both"/>
        <w:rPr>
          <w:sz w:val="28"/>
          <w:szCs w:val="28"/>
        </w:rPr>
      </w:pPr>
      <w:r w:rsidRPr="00F16861">
        <w:rPr>
          <w:sz w:val="28"/>
          <w:szCs w:val="28"/>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16861" w:rsidRPr="00F16861" w:rsidRDefault="00F16861" w:rsidP="00F16861">
      <w:pPr>
        <w:ind w:right="-18" w:firstLine="709"/>
        <w:jc w:val="both"/>
        <w:rPr>
          <w:sz w:val="28"/>
          <w:szCs w:val="28"/>
        </w:rPr>
      </w:pPr>
      <w:r w:rsidRPr="00F16861">
        <w:rPr>
          <w:sz w:val="28"/>
          <w:szCs w:val="28"/>
        </w:rPr>
        <w:t>2) материалы, содержащиеся в проектной документации:</w:t>
      </w:r>
    </w:p>
    <w:p w:rsidR="00F16861" w:rsidRPr="00F16861" w:rsidRDefault="00F16861" w:rsidP="00F16861">
      <w:pPr>
        <w:ind w:right="-18" w:firstLine="709"/>
        <w:jc w:val="both"/>
        <w:rPr>
          <w:sz w:val="28"/>
          <w:szCs w:val="28"/>
        </w:rPr>
      </w:pPr>
      <w:r w:rsidRPr="00F16861">
        <w:rPr>
          <w:sz w:val="28"/>
          <w:szCs w:val="28"/>
        </w:rPr>
        <w:t>а) пояснительная записка;</w:t>
      </w:r>
    </w:p>
    <w:p w:rsidR="00F16861" w:rsidRPr="00F16861" w:rsidRDefault="00F16861" w:rsidP="00F16861">
      <w:pPr>
        <w:ind w:right="-18" w:firstLine="709"/>
        <w:jc w:val="both"/>
        <w:rPr>
          <w:sz w:val="28"/>
          <w:szCs w:val="28"/>
        </w:rPr>
      </w:pPr>
      <w:r w:rsidRPr="00F16861">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16861" w:rsidRPr="00F16861" w:rsidRDefault="00F16861" w:rsidP="00F16861">
      <w:pPr>
        <w:ind w:right="-18" w:firstLine="709"/>
        <w:jc w:val="both"/>
        <w:rPr>
          <w:sz w:val="28"/>
          <w:szCs w:val="28"/>
        </w:rPr>
      </w:pPr>
      <w:r w:rsidRPr="00F16861">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16861" w:rsidRPr="00F16861" w:rsidRDefault="00F16861" w:rsidP="00F16861">
      <w:pPr>
        <w:ind w:right="-18" w:firstLine="709"/>
        <w:jc w:val="both"/>
        <w:rPr>
          <w:sz w:val="28"/>
          <w:szCs w:val="28"/>
        </w:rPr>
      </w:pPr>
      <w:r w:rsidRPr="00F16861">
        <w:rPr>
          <w:sz w:val="28"/>
          <w:szCs w:val="28"/>
        </w:rPr>
        <w:t>г) архитектурные решения;</w:t>
      </w:r>
    </w:p>
    <w:p w:rsidR="00F16861" w:rsidRPr="00F16861" w:rsidRDefault="00F16861" w:rsidP="00F16861">
      <w:pPr>
        <w:ind w:right="-18" w:firstLine="709"/>
        <w:jc w:val="both"/>
        <w:rPr>
          <w:sz w:val="28"/>
          <w:szCs w:val="28"/>
        </w:rPr>
      </w:pPr>
      <w:r w:rsidRPr="00F16861">
        <w:rPr>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16861" w:rsidRPr="00F16861" w:rsidRDefault="00F16861" w:rsidP="00F16861">
      <w:pPr>
        <w:ind w:right="-18" w:firstLine="709"/>
        <w:jc w:val="both"/>
        <w:rPr>
          <w:sz w:val="28"/>
          <w:szCs w:val="28"/>
        </w:rPr>
      </w:pPr>
      <w:r w:rsidRPr="00F16861">
        <w:rPr>
          <w:sz w:val="28"/>
          <w:szCs w:val="28"/>
        </w:rPr>
        <w:t>е) проект организации строительства объекта капитального строительства;</w:t>
      </w:r>
    </w:p>
    <w:p w:rsidR="00F16861" w:rsidRPr="00F16861" w:rsidRDefault="00F16861" w:rsidP="00F16861">
      <w:pPr>
        <w:ind w:right="-18" w:firstLine="709"/>
        <w:jc w:val="both"/>
        <w:rPr>
          <w:sz w:val="28"/>
          <w:szCs w:val="28"/>
        </w:rPr>
      </w:pPr>
      <w:r w:rsidRPr="00F16861">
        <w:rPr>
          <w:sz w:val="28"/>
          <w:szCs w:val="28"/>
        </w:rPr>
        <w:t>ж) проект организации работ по сносу объектов капитального строительства, их частей;</w:t>
      </w:r>
    </w:p>
    <w:p w:rsidR="00F16861" w:rsidRPr="00F16861" w:rsidRDefault="00F16861" w:rsidP="00F16861">
      <w:pPr>
        <w:ind w:right="-18" w:firstLine="709"/>
        <w:jc w:val="both"/>
        <w:rPr>
          <w:sz w:val="28"/>
          <w:szCs w:val="28"/>
        </w:rPr>
      </w:pPr>
      <w:proofErr w:type="gramStart"/>
      <w:r w:rsidRPr="00F16861">
        <w:rPr>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F16861" w:rsidRPr="00F16861" w:rsidRDefault="00F16861" w:rsidP="00F16861">
      <w:pPr>
        <w:ind w:right="-18" w:firstLine="709"/>
        <w:jc w:val="both"/>
        <w:rPr>
          <w:sz w:val="28"/>
          <w:szCs w:val="28"/>
        </w:rPr>
      </w:pPr>
      <w:proofErr w:type="gramStart"/>
      <w:r w:rsidRPr="00F16861">
        <w:rPr>
          <w:sz w:val="28"/>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w:t>
      </w:r>
      <w:r w:rsidRPr="00F16861">
        <w:rPr>
          <w:sz w:val="28"/>
          <w:szCs w:val="28"/>
        </w:rPr>
        <w:lastRenderedPageBreak/>
        <w:t>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F16861">
        <w:rPr>
          <w:sz w:val="28"/>
          <w:szCs w:val="28"/>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 если их копии отсутствуют в Едином государственном реестре заключений;</w:t>
      </w:r>
    </w:p>
    <w:p w:rsidR="00F16861" w:rsidRPr="00F16861" w:rsidRDefault="00F16861" w:rsidP="00F16861">
      <w:pPr>
        <w:ind w:right="-18" w:firstLine="709"/>
        <w:jc w:val="both"/>
        <w:rPr>
          <w:sz w:val="28"/>
          <w:szCs w:val="28"/>
        </w:rPr>
      </w:pPr>
      <w:r w:rsidRPr="00F16861">
        <w:rPr>
          <w:sz w:val="28"/>
          <w:szCs w:val="28"/>
        </w:rPr>
        <w:t>4) согласие всех правообладателей объекта капитального строительства в случае реконструкции такого объекта, за исключением указанных в пункте 6 настоящей части случаев реконструкции многоквартирного дома;</w:t>
      </w:r>
    </w:p>
    <w:p w:rsidR="00F16861" w:rsidRPr="00F16861" w:rsidRDefault="00F16861" w:rsidP="00F16861">
      <w:pPr>
        <w:ind w:right="-18" w:firstLine="709"/>
        <w:jc w:val="both"/>
        <w:rPr>
          <w:sz w:val="28"/>
          <w:szCs w:val="28"/>
        </w:rPr>
      </w:pPr>
      <w:r w:rsidRPr="00F16861">
        <w:rPr>
          <w:sz w:val="28"/>
          <w:szCs w:val="28"/>
        </w:rPr>
        <w:t xml:space="preserve">5) в случае проведения реконструкции государственным (муниципальным) заказчиком, являющимся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F16861">
        <w:rPr>
          <w:sz w:val="28"/>
          <w:szCs w:val="28"/>
        </w:rPr>
        <w:t>определяющее</w:t>
      </w:r>
      <w:proofErr w:type="gramEnd"/>
      <w:r w:rsidRPr="00F16861">
        <w:rPr>
          <w:sz w:val="28"/>
          <w:szCs w:val="28"/>
        </w:rPr>
        <w:t xml:space="preserve"> в том числе условия и порядок возмещения ущерба, причиненного указанному объекту при осуществлении реконструкции;</w:t>
      </w:r>
    </w:p>
    <w:p w:rsidR="00F16861" w:rsidRPr="00F16861" w:rsidRDefault="00F16861" w:rsidP="00F16861">
      <w:pPr>
        <w:ind w:right="-18" w:firstLine="709"/>
        <w:jc w:val="both"/>
        <w:rPr>
          <w:sz w:val="28"/>
          <w:szCs w:val="28"/>
        </w:rPr>
      </w:pPr>
      <w:r w:rsidRPr="00F16861">
        <w:rPr>
          <w:sz w:val="28"/>
          <w:szCs w:val="28"/>
        </w:rPr>
        <w:t xml:space="preserve">6) решение общего собрания собственников помещений и </w:t>
      </w:r>
      <w:proofErr w:type="spellStart"/>
      <w:r w:rsidRPr="00F16861">
        <w:rPr>
          <w:sz w:val="28"/>
          <w:szCs w:val="28"/>
        </w:rPr>
        <w:t>машино</w:t>
      </w:r>
      <w:proofErr w:type="spellEnd"/>
      <w:r w:rsidRPr="00F16861">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F16861">
        <w:rPr>
          <w:sz w:val="28"/>
          <w:szCs w:val="28"/>
        </w:rPr>
        <w:t>машино</w:t>
      </w:r>
      <w:proofErr w:type="spellEnd"/>
      <w:r w:rsidRPr="00F16861">
        <w:rPr>
          <w:sz w:val="28"/>
          <w:szCs w:val="28"/>
        </w:rPr>
        <w:t>-мест в многоквартирном доме;</w:t>
      </w:r>
    </w:p>
    <w:p w:rsidR="00F16861" w:rsidRPr="00F16861" w:rsidRDefault="00F16861" w:rsidP="00F16861">
      <w:pPr>
        <w:ind w:right="-18" w:firstLine="709"/>
        <w:jc w:val="both"/>
        <w:rPr>
          <w:sz w:val="28"/>
          <w:szCs w:val="28"/>
        </w:rPr>
      </w:pPr>
      <w:r w:rsidRPr="00F16861">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если их копии отсутствуют Едином государственном реестре заключений;</w:t>
      </w:r>
    </w:p>
    <w:p w:rsidR="00F16861" w:rsidRPr="00F16861" w:rsidRDefault="00F16861" w:rsidP="00F16861">
      <w:pPr>
        <w:ind w:right="-18" w:firstLine="709"/>
        <w:jc w:val="both"/>
        <w:rPr>
          <w:sz w:val="28"/>
          <w:szCs w:val="28"/>
        </w:rPr>
      </w:pPr>
      <w:r w:rsidRPr="00F16861">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16861" w:rsidRPr="00F16861" w:rsidRDefault="00F16861" w:rsidP="00F16861">
      <w:pPr>
        <w:ind w:right="-18" w:firstLine="709"/>
        <w:jc w:val="both"/>
        <w:rPr>
          <w:sz w:val="28"/>
          <w:szCs w:val="28"/>
        </w:rPr>
      </w:pPr>
      <w:r w:rsidRPr="00F16861">
        <w:rPr>
          <w:sz w:val="28"/>
          <w:szCs w:val="28"/>
        </w:rPr>
        <w:t>33. Уполномоченный на выдачу разрешений на строительство орган по заявлению застройщика может выдать разрешение на отдельные этапы строительства, реконструкции.</w:t>
      </w:r>
    </w:p>
    <w:p w:rsidR="00F16861" w:rsidRPr="00F16861" w:rsidRDefault="00F16861" w:rsidP="00F16861">
      <w:pPr>
        <w:ind w:right="-18" w:firstLine="709"/>
        <w:jc w:val="both"/>
        <w:rPr>
          <w:sz w:val="28"/>
          <w:szCs w:val="28"/>
        </w:rPr>
      </w:pPr>
      <w:r w:rsidRPr="00F16861">
        <w:rPr>
          <w:sz w:val="28"/>
          <w:szCs w:val="28"/>
        </w:rPr>
        <w:t xml:space="preserve">34. Лица, указанные в частях 21.5 - 21.7 и 21.9 статьи 51 Градостроительного кодекса Российской Федерации, обязаны уведомить в письменной форме о переходе к ним прав на земельные участки, об образовании земельного участка уполномоченный на выдачу разрешений на строительство </w:t>
      </w:r>
      <w:r w:rsidRPr="00F16861">
        <w:rPr>
          <w:sz w:val="28"/>
          <w:szCs w:val="28"/>
        </w:rPr>
        <w:lastRenderedPageBreak/>
        <w:t>орган, по форме согласно приложению № 2 к настоящему административному регламенту с указанием реквизитов:</w:t>
      </w:r>
    </w:p>
    <w:p w:rsidR="00F16861" w:rsidRPr="00F16861" w:rsidRDefault="00F16861" w:rsidP="00F16861">
      <w:pPr>
        <w:ind w:right="-18" w:firstLine="709"/>
        <w:jc w:val="both"/>
        <w:rPr>
          <w:sz w:val="28"/>
          <w:szCs w:val="28"/>
        </w:rPr>
      </w:pPr>
      <w:r w:rsidRPr="00F16861">
        <w:rPr>
          <w:sz w:val="28"/>
          <w:szCs w:val="28"/>
        </w:rPr>
        <w:t>1) правоустанавливающих документов на такие земельные участки в случае, указанном в части 21.5 статьи 51 Градостроительного кодекса Российской Федерации;</w:t>
      </w:r>
    </w:p>
    <w:p w:rsidR="00F16861" w:rsidRPr="00F16861" w:rsidRDefault="00F16861" w:rsidP="00F16861">
      <w:pPr>
        <w:ind w:right="-18" w:firstLine="709"/>
        <w:jc w:val="both"/>
        <w:rPr>
          <w:sz w:val="28"/>
          <w:szCs w:val="28"/>
        </w:rPr>
      </w:pPr>
      <w:r w:rsidRPr="00F16861">
        <w:rPr>
          <w:sz w:val="28"/>
          <w:szCs w:val="28"/>
        </w:rPr>
        <w:t>2)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орган местного самоуправления;</w:t>
      </w:r>
    </w:p>
    <w:p w:rsidR="00F16861" w:rsidRPr="00F16861" w:rsidRDefault="00F16861" w:rsidP="00F16861">
      <w:pPr>
        <w:ind w:right="-18" w:firstLine="709"/>
        <w:jc w:val="both"/>
        <w:rPr>
          <w:sz w:val="28"/>
          <w:szCs w:val="28"/>
        </w:rPr>
      </w:pPr>
      <w:r w:rsidRPr="00F16861">
        <w:rPr>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F16861" w:rsidRPr="00F16861" w:rsidRDefault="00F16861" w:rsidP="00F16861">
      <w:pPr>
        <w:ind w:right="-18" w:firstLine="709"/>
        <w:jc w:val="both"/>
        <w:rPr>
          <w:sz w:val="28"/>
          <w:szCs w:val="28"/>
        </w:rPr>
      </w:pPr>
      <w:r w:rsidRPr="00F16861">
        <w:rPr>
          <w:sz w:val="28"/>
          <w:szCs w:val="28"/>
        </w:rPr>
        <w:t>35.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пунктом 32 настоящего административного регламента.</w:t>
      </w:r>
    </w:p>
    <w:p w:rsidR="00F16861" w:rsidRPr="00F16861" w:rsidRDefault="00F16861" w:rsidP="00F16861">
      <w:pPr>
        <w:ind w:right="-18" w:firstLine="709"/>
        <w:jc w:val="both"/>
        <w:rPr>
          <w:sz w:val="28"/>
          <w:szCs w:val="28"/>
        </w:rPr>
      </w:pPr>
      <w:r w:rsidRPr="00F16861">
        <w:rPr>
          <w:sz w:val="28"/>
          <w:szCs w:val="28"/>
        </w:rPr>
        <w:t>36. В целях продления срока действия разрешения на строительство заявитель или его представитель направляет в уполномоченный орган заявление о внесении изменений в разрешение на строительство не менее чем за десять рабочих дней до истечения срока действия разрешения на строительство по форме согласно приложению № 2 к настоящему административному регламенту.</w:t>
      </w:r>
    </w:p>
    <w:p w:rsidR="00F16861" w:rsidRPr="00F16861" w:rsidRDefault="00F16861" w:rsidP="00F16861">
      <w:pPr>
        <w:ind w:right="-18" w:firstLine="709"/>
        <w:jc w:val="both"/>
        <w:rPr>
          <w:sz w:val="28"/>
          <w:szCs w:val="28"/>
        </w:rPr>
      </w:pPr>
      <w:r w:rsidRPr="00F16861">
        <w:rPr>
          <w:sz w:val="28"/>
          <w:szCs w:val="28"/>
        </w:rPr>
        <w:t>37. Не допускается требовать иные документы для получения разрешения на строительство, за исключением указанных в пункте 32 настоящего административного регламента документов.</w:t>
      </w:r>
    </w:p>
    <w:p w:rsidR="00F16861" w:rsidRPr="00F16861" w:rsidRDefault="00F16861" w:rsidP="00F16861">
      <w:pPr>
        <w:ind w:right="-18" w:firstLine="709"/>
        <w:jc w:val="both"/>
        <w:rPr>
          <w:sz w:val="28"/>
          <w:szCs w:val="28"/>
        </w:rPr>
      </w:pPr>
      <w:r w:rsidRPr="00F16861">
        <w:rPr>
          <w:sz w:val="28"/>
          <w:szCs w:val="28"/>
        </w:rPr>
        <w:t>38. Требования к документам, представляемым заявителем:</w:t>
      </w:r>
    </w:p>
    <w:p w:rsidR="00F16861" w:rsidRPr="00F16861" w:rsidRDefault="00F16861" w:rsidP="00F16861">
      <w:pPr>
        <w:ind w:right="-18" w:firstLine="709"/>
        <w:jc w:val="both"/>
        <w:rPr>
          <w:sz w:val="28"/>
          <w:szCs w:val="28"/>
        </w:rPr>
      </w:pPr>
      <w:r w:rsidRPr="00F16861">
        <w:rPr>
          <w:sz w:val="28"/>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16861" w:rsidRPr="00F16861" w:rsidRDefault="00F16861" w:rsidP="00F16861">
      <w:pPr>
        <w:ind w:right="-18" w:firstLine="709"/>
        <w:jc w:val="both"/>
        <w:rPr>
          <w:sz w:val="28"/>
          <w:szCs w:val="28"/>
        </w:rPr>
      </w:pPr>
      <w:r w:rsidRPr="00F16861">
        <w:rPr>
          <w:sz w:val="28"/>
          <w:szCs w:val="28"/>
        </w:rPr>
        <w:t>б) тексты документов должны быть написаны разборчиво;</w:t>
      </w:r>
    </w:p>
    <w:p w:rsidR="00F16861" w:rsidRPr="00F16861" w:rsidRDefault="00F16861" w:rsidP="00F16861">
      <w:pPr>
        <w:ind w:right="-18" w:firstLine="709"/>
        <w:jc w:val="both"/>
        <w:rPr>
          <w:sz w:val="28"/>
          <w:szCs w:val="28"/>
        </w:rPr>
      </w:pPr>
      <w:r w:rsidRPr="00F16861">
        <w:rPr>
          <w:sz w:val="28"/>
          <w:szCs w:val="28"/>
        </w:rPr>
        <w:t>в) документы не должны иметь подчисток, приписок, зачеркнутых слов и не оговоренных в них исправлений;</w:t>
      </w:r>
    </w:p>
    <w:p w:rsidR="00F16861" w:rsidRPr="00F16861" w:rsidRDefault="00F16861" w:rsidP="00F16861">
      <w:pPr>
        <w:ind w:right="-18" w:firstLine="709"/>
        <w:jc w:val="both"/>
        <w:rPr>
          <w:sz w:val="28"/>
          <w:szCs w:val="28"/>
        </w:rPr>
      </w:pPr>
      <w:r w:rsidRPr="00F16861">
        <w:rPr>
          <w:sz w:val="28"/>
          <w:szCs w:val="28"/>
        </w:rPr>
        <w:t>г) документы не должны быть исполнены карандашом;</w:t>
      </w:r>
    </w:p>
    <w:p w:rsidR="00F16861" w:rsidRPr="00F16861" w:rsidRDefault="00F16861" w:rsidP="00F16861">
      <w:pPr>
        <w:ind w:right="-18" w:firstLine="709"/>
        <w:jc w:val="both"/>
        <w:rPr>
          <w:sz w:val="28"/>
          <w:szCs w:val="28"/>
        </w:rPr>
      </w:pPr>
      <w:r w:rsidRPr="00F16861">
        <w:rPr>
          <w:sz w:val="28"/>
          <w:szCs w:val="28"/>
        </w:rPr>
        <w:t>д) документы не должны иметь повреждений, наличие которых не позволяет однозначно истолковать их содержание.</w:t>
      </w:r>
    </w:p>
    <w:p w:rsidR="00F16861" w:rsidRPr="00F16861" w:rsidRDefault="00F16861" w:rsidP="00F16861">
      <w:pPr>
        <w:ind w:right="-18" w:firstLine="709"/>
        <w:jc w:val="both"/>
        <w:rPr>
          <w:sz w:val="28"/>
          <w:szCs w:val="28"/>
        </w:rPr>
      </w:pPr>
      <w:r w:rsidRPr="00F16861">
        <w:rPr>
          <w:sz w:val="28"/>
          <w:szCs w:val="28"/>
        </w:rPr>
        <w:t xml:space="preserve">39. </w:t>
      </w:r>
      <w:proofErr w:type="gramStart"/>
      <w:r w:rsidRPr="00F16861">
        <w:rPr>
          <w:sz w:val="28"/>
          <w:szCs w:val="28"/>
        </w:rPr>
        <w:t xml:space="preserve">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w:t>
      </w:r>
      <w:r w:rsidRPr="00F16861">
        <w:rPr>
          <w:sz w:val="28"/>
          <w:szCs w:val="28"/>
        </w:rPr>
        <w:lastRenderedPageBreak/>
        <w:t>уполномоченного представителя, через МФЦ), либо в копиях с одновременным предъявлением оригиналов указанных документов (при личном обращении).</w:t>
      </w:r>
      <w:proofErr w:type="gramEnd"/>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40.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F16861" w:rsidRPr="00F16861" w:rsidRDefault="00F16861" w:rsidP="00F16861">
      <w:pPr>
        <w:ind w:right="-18" w:firstLine="709"/>
        <w:jc w:val="both"/>
        <w:rPr>
          <w:sz w:val="28"/>
          <w:szCs w:val="28"/>
        </w:rPr>
      </w:pPr>
      <w:r w:rsidRPr="00F16861">
        <w:rPr>
          <w:sz w:val="28"/>
          <w:szCs w:val="28"/>
        </w:rPr>
        <w:t xml:space="preserve">по </w:t>
      </w:r>
      <w:proofErr w:type="spellStart"/>
      <w:r w:rsidRPr="00F16861">
        <w:rPr>
          <w:sz w:val="28"/>
          <w:szCs w:val="28"/>
        </w:rPr>
        <w:t>подуслуге</w:t>
      </w:r>
      <w:proofErr w:type="spellEnd"/>
      <w:r w:rsidRPr="00F16861">
        <w:rPr>
          <w:sz w:val="28"/>
          <w:szCs w:val="28"/>
        </w:rPr>
        <w:t xml:space="preserve"> - подготовка и выдача разрешения на строительство:</w:t>
      </w:r>
    </w:p>
    <w:p w:rsidR="00F16861" w:rsidRPr="00F16861" w:rsidRDefault="00F16861" w:rsidP="00F16861">
      <w:pPr>
        <w:ind w:right="-18" w:firstLine="709"/>
        <w:jc w:val="both"/>
        <w:rPr>
          <w:sz w:val="28"/>
          <w:szCs w:val="28"/>
        </w:rPr>
      </w:pPr>
      <w:r w:rsidRPr="00F16861">
        <w:rPr>
          <w:sz w:val="28"/>
          <w:szCs w:val="28"/>
        </w:rPr>
        <w:t>а) сведения из Единого государственного реестра недвижимости о правах на земельный участок;</w:t>
      </w:r>
    </w:p>
    <w:p w:rsidR="00F16861" w:rsidRPr="00F16861" w:rsidRDefault="00F16861" w:rsidP="00F16861">
      <w:pPr>
        <w:ind w:right="-18" w:firstLine="709"/>
        <w:jc w:val="both"/>
        <w:rPr>
          <w:sz w:val="28"/>
          <w:szCs w:val="28"/>
        </w:rPr>
      </w:pPr>
      <w:r w:rsidRPr="00F16861">
        <w:rPr>
          <w:sz w:val="28"/>
          <w:szCs w:val="28"/>
        </w:rPr>
        <w:t>б)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F16861" w:rsidRPr="00F16861" w:rsidRDefault="00F16861" w:rsidP="00F16861">
      <w:pPr>
        <w:ind w:right="-18" w:firstLine="709"/>
        <w:jc w:val="both"/>
        <w:rPr>
          <w:sz w:val="28"/>
          <w:szCs w:val="28"/>
        </w:rPr>
      </w:pPr>
      <w:r w:rsidRPr="00F16861">
        <w:rPr>
          <w:sz w:val="28"/>
          <w:szCs w:val="28"/>
        </w:rPr>
        <w:t>в)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F16861" w:rsidRPr="00F16861" w:rsidRDefault="00F16861" w:rsidP="00F16861">
      <w:pPr>
        <w:ind w:right="-18" w:firstLine="709"/>
        <w:jc w:val="both"/>
        <w:rPr>
          <w:sz w:val="28"/>
          <w:szCs w:val="28"/>
        </w:rPr>
      </w:pPr>
      <w:r w:rsidRPr="00F16861">
        <w:rPr>
          <w:sz w:val="28"/>
          <w:szCs w:val="28"/>
        </w:rPr>
        <w:t xml:space="preserve">по </w:t>
      </w:r>
      <w:proofErr w:type="spellStart"/>
      <w:r w:rsidRPr="00F16861">
        <w:rPr>
          <w:sz w:val="28"/>
          <w:szCs w:val="28"/>
        </w:rPr>
        <w:t>подуслуге</w:t>
      </w:r>
      <w:proofErr w:type="spellEnd"/>
      <w:r w:rsidRPr="00F16861">
        <w:rPr>
          <w:sz w:val="28"/>
          <w:szCs w:val="28"/>
        </w:rPr>
        <w:t xml:space="preserve"> - внесение изменений в разрешение на строительство:</w:t>
      </w:r>
    </w:p>
    <w:p w:rsidR="00F16861" w:rsidRPr="00F16861" w:rsidRDefault="00F16861" w:rsidP="00F16861">
      <w:pPr>
        <w:ind w:right="-18" w:firstLine="709"/>
        <w:jc w:val="both"/>
        <w:rPr>
          <w:sz w:val="28"/>
          <w:szCs w:val="28"/>
        </w:rPr>
      </w:pPr>
      <w:r w:rsidRPr="00F16861">
        <w:rPr>
          <w:sz w:val="28"/>
          <w:szCs w:val="28"/>
        </w:rPr>
        <w:t>а) сведения из Единого государственного реестра недвижимости о правах на жилое помещение;</w:t>
      </w:r>
    </w:p>
    <w:p w:rsidR="00F16861" w:rsidRPr="00F16861" w:rsidRDefault="00F16861" w:rsidP="00F16861">
      <w:pPr>
        <w:ind w:right="-18" w:firstLine="709"/>
        <w:jc w:val="both"/>
        <w:rPr>
          <w:sz w:val="28"/>
          <w:szCs w:val="28"/>
        </w:rPr>
      </w:pPr>
      <w:r w:rsidRPr="00F16861">
        <w:rPr>
          <w:sz w:val="28"/>
          <w:szCs w:val="28"/>
        </w:rPr>
        <w:t>б) решение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орган местного самоуправления;</w:t>
      </w:r>
    </w:p>
    <w:p w:rsidR="00F16861" w:rsidRPr="00F16861" w:rsidRDefault="00F16861" w:rsidP="00F16861">
      <w:pPr>
        <w:ind w:right="-18" w:firstLine="709"/>
        <w:jc w:val="both"/>
        <w:rPr>
          <w:sz w:val="28"/>
          <w:szCs w:val="28"/>
        </w:rPr>
      </w:pPr>
      <w:r w:rsidRPr="00F16861">
        <w:rPr>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Градостроительного кодекса Российской Федерации;</w:t>
      </w:r>
    </w:p>
    <w:p w:rsidR="00F16861" w:rsidRPr="00F16861" w:rsidRDefault="00F16861" w:rsidP="00F16861">
      <w:pPr>
        <w:ind w:right="-18" w:firstLine="709"/>
        <w:jc w:val="both"/>
        <w:rPr>
          <w:sz w:val="28"/>
          <w:szCs w:val="28"/>
        </w:rPr>
      </w:pPr>
      <w:r w:rsidRPr="00F16861">
        <w:rPr>
          <w:sz w:val="28"/>
          <w:szCs w:val="28"/>
        </w:rPr>
        <w:t>г) документы, подтверждающие изменение адреса объекта капитального строительства или строительного адреса в случае его изменения;</w:t>
      </w:r>
    </w:p>
    <w:p w:rsidR="00F16861" w:rsidRPr="00F16861" w:rsidRDefault="00F16861" w:rsidP="00F16861">
      <w:pPr>
        <w:ind w:right="-18" w:firstLine="709"/>
        <w:jc w:val="both"/>
        <w:rPr>
          <w:sz w:val="28"/>
          <w:szCs w:val="28"/>
        </w:rPr>
      </w:pPr>
      <w:r w:rsidRPr="00F16861">
        <w:rPr>
          <w:sz w:val="28"/>
          <w:szCs w:val="28"/>
        </w:rPr>
        <w:t>д) документы, подтверждающие изменение наименования застройщика и/или его адреса в случае его изменения.</w:t>
      </w:r>
    </w:p>
    <w:p w:rsidR="00F16861" w:rsidRPr="00F16861" w:rsidRDefault="00F16861" w:rsidP="00F16861">
      <w:pPr>
        <w:ind w:right="-18" w:firstLine="709"/>
        <w:jc w:val="both"/>
        <w:rPr>
          <w:sz w:val="28"/>
          <w:szCs w:val="28"/>
        </w:rPr>
      </w:pPr>
      <w:r w:rsidRPr="00F16861">
        <w:rPr>
          <w:sz w:val="28"/>
          <w:szCs w:val="28"/>
        </w:rPr>
        <w:t>41. Уполномоченный орган при предоставлении муниципальной услуги не вправе требовать от заявителей:</w:t>
      </w:r>
    </w:p>
    <w:p w:rsidR="00F16861" w:rsidRPr="00F16861" w:rsidRDefault="00F16861" w:rsidP="00F16861">
      <w:pPr>
        <w:ind w:right="-18" w:firstLine="709"/>
        <w:jc w:val="both"/>
        <w:rPr>
          <w:sz w:val="28"/>
          <w:szCs w:val="28"/>
        </w:rPr>
      </w:pPr>
      <w:r w:rsidRPr="00F16861">
        <w:rPr>
          <w:sz w:val="28"/>
          <w:szCs w:val="28"/>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w:t>
      </w:r>
      <w:r w:rsidRPr="00F16861">
        <w:rPr>
          <w:sz w:val="28"/>
          <w:szCs w:val="28"/>
        </w:rPr>
        <w:lastRenderedPageBreak/>
        <w:t>правовыми актами, регулирующими отношения, возникающие в связи с предоставлением муниципальной услуги;</w:t>
      </w:r>
    </w:p>
    <w:p w:rsidR="00F16861" w:rsidRPr="00F16861" w:rsidRDefault="00F16861" w:rsidP="00F16861">
      <w:pPr>
        <w:ind w:right="-18" w:firstLine="709"/>
        <w:jc w:val="both"/>
        <w:rPr>
          <w:sz w:val="28"/>
          <w:szCs w:val="28"/>
        </w:rPr>
      </w:pPr>
      <w:proofErr w:type="gramStart"/>
      <w:r w:rsidRPr="00F16861">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 муниципального</w:t>
      </w:r>
      <w:proofErr w:type="gramEnd"/>
      <w:r w:rsidRPr="00F16861">
        <w:rPr>
          <w:sz w:val="28"/>
          <w:szCs w:val="28"/>
        </w:rP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F16861" w:rsidRPr="00F16861" w:rsidRDefault="00F16861" w:rsidP="00F16861">
      <w:pPr>
        <w:ind w:right="-18" w:firstLine="709"/>
        <w:jc w:val="both"/>
        <w:rPr>
          <w:sz w:val="28"/>
          <w:szCs w:val="28"/>
        </w:rPr>
      </w:pPr>
      <w:r w:rsidRPr="00F16861">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6861" w:rsidRPr="00F16861" w:rsidRDefault="00F16861" w:rsidP="00F16861">
      <w:pPr>
        <w:ind w:right="-18" w:firstLine="709"/>
        <w:jc w:val="both"/>
        <w:rPr>
          <w:sz w:val="28"/>
          <w:szCs w:val="28"/>
        </w:rPr>
      </w:pPr>
      <w:r w:rsidRPr="00F16861">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6861" w:rsidRPr="00F16861" w:rsidRDefault="00F16861" w:rsidP="00F16861">
      <w:pPr>
        <w:ind w:right="-18" w:firstLine="709"/>
        <w:jc w:val="both"/>
        <w:rPr>
          <w:sz w:val="28"/>
          <w:szCs w:val="28"/>
        </w:rPr>
      </w:pPr>
      <w:r w:rsidRPr="00F16861">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6861" w:rsidRPr="00F16861" w:rsidRDefault="00F16861" w:rsidP="00F16861">
      <w:pPr>
        <w:ind w:right="-18" w:firstLine="709"/>
        <w:jc w:val="both"/>
        <w:rPr>
          <w:sz w:val="28"/>
          <w:szCs w:val="28"/>
        </w:rPr>
      </w:pPr>
      <w:proofErr w:type="gramStart"/>
      <w:r w:rsidRPr="00F16861">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F16861">
        <w:rPr>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lastRenderedPageBreak/>
        <w:t>Глава 11. Перечень оснований для отказа в приеме заявления и документов, необходимых для предоставления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42. Основанием для отказа в приеме к рассмотрению заявления и документов являются:</w:t>
      </w:r>
    </w:p>
    <w:p w:rsidR="00F16861" w:rsidRPr="00F16861" w:rsidRDefault="00F16861" w:rsidP="00F16861">
      <w:pPr>
        <w:ind w:right="-18" w:firstLine="709"/>
        <w:jc w:val="both"/>
        <w:rPr>
          <w:sz w:val="28"/>
          <w:szCs w:val="28"/>
        </w:rPr>
      </w:pPr>
      <w:r w:rsidRPr="00F16861">
        <w:rPr>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16861" w:rsidRPr="00F16861" w:rsidRDefault="00F16861" w:rsidP="00F16861">
      <w:pPr>
        <w:ind w:right="-18" w:firstLine="709"/>
        <w:jc w:val="both"/>
        <w:rPr>
          <w:sz w:val="28"/>
          <w:szCs w:val="28"/>
        </w:rPr>
      </w:pPr>
      <w:r w:rsidRPr="00F16861">
        <w:rPr>
          <w:sz w:val="28"/>
          <w:szCs w:val="28"/>
        </w:rPr>
        <w:t>несоответствие документов требованиям, указанным в пункте 38 настоящего административного регламента;</w:t>
      </w:r>
    </w:p>
    <w:p w:rsidR="00F16861" w:rsidRPr="00F16861" w:rsidRDefault="00F16861" w:rsidP="00F16861">
      <w:pPr>
        <w:ind w:right="-18" w:firstLine="709"/>
        <w:jc w:val="both"/>
        <w:rPr>
          <w:sz w:val="28"/>
          <w:szCs w:val="28"/>
        </w:rPr>
      </w:pPr>
      <w:r w:rsidRPr="00F16861">
        <w:rPr>
          <w:sz w:val="28"/>
          <w:szCs w:val="28"/>
        </w:rP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F16861" w:rsidRPr="00F16861" w:rsidRDefault="00F16861" w:rsidP="00F16861">
      <w:pPr>
        <w:ind w:right="-18" w:firstLine="709"/>
        <w:jc w:val="both"/>
        <w:rPr>
          <w:sz w:val="28"/>
          <w:szCs w:val="28"/>
        </w:rPr>
      </w:pPr>
      <w:r w:rsidRPr="00F16861">
        <w:rPr>
          <w:sz w:val="28"/>
          <w:szCs w:val="28"/>
        </w:rPr>
        <w:t>43.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F16861" w:rsidRPr="00F16861" w:rsidRDefault="00F16861" w:rsidP="00F16861">
      <w:pPr>
        <w:ind w:right="-18" w:firstLine="709"/>
        <w:jc w:val="both"/>
        <w:rPr>
          <w:sz w:val="28"/>
          <w:szCs w:val="28"/>
        </w:rPr>
      </w:pPr>
      <w:r w:rsidRPr="00F16861">
        <w:rPr>
          <w:sz w:val="28"/>
          <w:szCs w:val="28"/>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F16861" w:rsidRPr="00F16861" w:rsidRDefault="00F16861" w:rsidP="00F16861">
      <w:pPr>
        <w:ind w:right="-18" w:firstLine="709"/>
        <w:jc w:val="both"/>
        <w:rPr>
          <w:sz w:val="28"/>
          <w:szCs w:val="28"/>
        </w:rPr>
      </w:pPr>
      <w:proofErr w:type="gramStart"/>
      <w:r w:rsidRPr="00F16861">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w:t>
      </w:r>
      <w:proofErr w:type="gramEnd"/>
      <w:r w:rsidRPr="00F16861">
        <w:rPr>
          <w:sz w:val="28"/>
          <w:szCs w:val="28"/>
        </w:rPr>
        <w:t xml:space="preserve"> заявление и документы или в письменной форме по почтовому адресу, указанному в обращении.</w:t>
      </w:r>
    </w:p>
    <w:p w:rsidR="00F16861" w:rsidRPr="00F16861" w:rsidRDefault="00F16861" w:rsidP="00F16861">
      <w:pPr>
        <w:ind w:right="-18" w:firstLine="709"/>
        <w:jc w:val="both"/>
        <w:rPr>
          <w:sz w:val="28"/>
          <w:szCs w:val="28"/>
        </w:rPr>
      </w:pPr>
      <w:r w:rsidRPr="00F16861">
        <w:rPr>
          <w:sz w:val="28"/>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F16861" w:rsidRPr="00F16861" w:rsidRDefault="00F16861" w:rsidP="00F16861">
      <w:pPr>
        <w:ind w:right="-18" w:firstLine="709"/>
        <w:jc w:val="both"/>
        <w:rPr>
          <w:sz w:val="28"/>
          <w:szCs w:val="28"/>
        </w:rPr>
      </w:pPr>
      <w:r w:rsidRPr="00F16861">
        <w:rPr>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F16861" w:rsidRPr="00F16861" w:rsidRDefault="00F16861" w:rsidP="00F16861">
      <w:pPr>
        <w:ind w:right="-18" w:firstLine="709"/>
        <w:jc w:val="both"/>
        <w:rPr>
          <w:sz w:val="28"/>
          <w:szCs w:val="28"/>
        </w:rPr>
      </w:pPr>
      <w:r w:rsidRPr="00F16861">
        <w:rPr>
          <w:sz w:val="28"/>
          <w:szCs w:val="28"/>
        </w:rPr>
        <w:t>44.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center"/>
        <w:rPr>
          <w:sz w:val="28"/>
          <w:szCs w:val="28"/>
        </w:rPr>
      </w:pPr>
      <w:r w:rsidRPr="00F16861">
        <w:rPr>
          <w:sz w:val="28"/>
          <w:szCs w:val="28"/>
        </w:rPr>
        <w:t>Глава 12. Перечень оснований для приостановления или отказа в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lastRenderedPageBreak/>
        <w:t>45.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16861" w:rsidRPr="00F16861" w:rsidRDefault="00F16861" w:rsidP="00F16861">
      <w:pPr>
        <w:ind w:right="-18" w:firstLine="709"/>
        <w:jc w:val="both"/>
        <w:rPr>
          <w:sz w:val="28"/>
          <w:szCs w:val="28"/>
        </w:rPr>
      </w:pPr>
      <w:r w:rsidRPr="00F16861">
        <w:rPr>
          <w:sz w:val="28"/>
          <w:szCs w:val="28"/>
        </w:rPr>
        <w:t>46. В выдаче разрешения на строительство отказывается при наличии одного из следующих оснований:</w:t>
      </w:r>
    </w:p>
    <w:p w:rsidR="00F16861" w:rsidRPr="00F16861" w:rsidRDefault="00F16861" w:rsidP="00F16861">
      <w:pPr>
        <w:ind w:right="-18" w:firstLine="709"/>
        <w:jc w:val="both"/>
        <w:rPr>
          <w:sz w:val="28"/>
          <w:szCs w:val="28"/>
        </w:rPr>
      </w:pPr>
      <w:proofErr w:type="gramStart"/>
      <w:r w:rsidRPr="00F16861">
        <w:rPr>
          <w:sz w:val="28"/>
          <w:szCs w:val="28"/>
        </w:rPr>
        <w:t>а) при отсутствии документов, предусмотренных пунктом 32 настоящего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w:t>
      </w:r>
      <w:proofErr w:type="gramEnd"/>
      <w:r w:rsidRPr="00F16861">
        <w:rPr>
          <w:sz w:val="28"/>
          <w:szCs w:val="28"/>
        </w:rPr>
        <w:t xml:space="preserve"> </w:t>
      </w:r>
      <w:proofErr w:type="gramStart"/>
      <w:r w:rsidRPr="00F16861">
        <w:rPr>
          <w:sz w:val="28"/>
          <w:szCs w:val="28"/>
        </w:rPr>
        <w:t>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p>
    <w:p w:rsidR="00F16861" w:rsidRPr="00F16861" w:rsidRDefault="00F16861" w:rsidP="00F16861">
      <w:pPr>
        <w:ind w:right="-18" w:firstLine="709"/>
        <w:jc w:val="both"/>
        <w:rPr>
          <w:sz w:val="28"/>
          <w:szCs w:val="28"/>
        </w:rPr>
      </w:pPr>
      <w:r w:rsidRPr="00F16861">
        <w:rPr>
          <w:sz w:val="28"/>
          <w:szCs w:val="28"/>
        </w:rPr>
        <w:t>б) неполучение или несвоевременное получение документов, запрошенных в соответствии с частью 7.1 статьи 51 Градостроительного кодекса Российской Федерации, не может являться основанием для отказа в выдаче разрешения на строительство;</w:t>
      </w:r>
    </w:p>
    <w:p w:rsidR="00F16861" w:rsidRPr="00F16861" w:rsidRDefault="00F16861" w:rsidP="00F16861">
      <w:pPr>
        <w:ind w:right="-18" w:firstLine="709"/>
        <w:jc w:val="both"/>
        <w:rPr>
          <w:sz w:val="28"/>
          <w:szCs w:val="28"/>
        </w:rPr>
      </w:pPr>
      <w:proofErr w:type="gramStart"/>
      <w:r w:rsidRPr="00F16861">
        <w:rPr>
          <w:sz w:val="28"/>
          <w:szCs w:val="28"/>
        </w:rPr>
        <w:t>в) 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w:t>
      </w:r>
      <w:proofErr w:type="gramEnd"/>
      <w:r w:rsidRPr="00F16861">
        <w:rPr>
          <w:sz w:val="28"/>
          <w:szCs w:val="28"/>
        </w:rPr>
        <w:t xml:space="preserve">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16861" w:rsidRPr="00F16861" w:rsidRDefault="00F16861" w:rsidP="00F16861">
      <w:pPr>
        <w:ind w:right="-18" w:firstLine="709"/>
        <w:jc w:val="both"/>
        <w:rPr>
          <w:sz w:val="28"/>
          <w:szCs w:val="28"/>
        </w:rPr>
      </w:pPr>
      <w:r w:rsidRPr="00F16861">
        <w:rPr>
          <w:sz w:val="28"/>
          <w:szCs w:val="28"/>
        </w:rPr>
        <w:t>47. Во внесении изменений в разрешение на строительство отказывается при наличии одного из следующих оснований:</w:t>
      </w:r>
    </w:p>
    <w:p w:rsidR="00F16861" w:rsidRPr="00F16861" w:rsidRDefault="00F16861" w:rsidP="00F16861">
      <w:pPr>
        <w:ind w:right="-18" w:firstLine="709"/>
        <w:jc w:val="both"/>
        <w:rPr>
          <w:sz w:val="28"/>
          <w:szCs w:val="28"/>
        </w:rPr>
      </w:pPr>
      <w:proofErr w:type="gramStart"/>
      <w:r w:rsidRPr="00F16861">
        <w:rPr>
          <w:sz w:val="28"/>
          <w:szCs w:val="28"/>
        </w:rPr>
        <w:t>а)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w:t>
      </w:r>
      <w:proofErr w:type="gramEnd"/>
      <w:r w:rsidRPr="00F16861">
        <w:rPr>
          <w:sz w:val="28"/>
          <w:szCs w:val="28"/>
        </w:rPr>
        <w:t xml:space="preserve">, в случае поступления заявления о внесении изменений в разрешение на строительство, кроме заявления о внесении изменений в разрешение на </w:t>
      </w:r>
      <w:r w:rsidRPr="00F16861">
        <w:rPr>
          <w:sz w:val="28"/>
          <w:szCs w:val="28"/>
        </w:rPr>
        <w:lastRenderedPageBreak/>
        <w:t>строительство исключительно в связи с продлением срока действия такого разрешения;</w:t>
      </w:r>
    </w:p>
    <w:p w:rsidR="00F16861" w:rsidRPr="00F16861" w:rsidRDefault="00F16861" w:rsidP="00F16861">
      <w:pPr>
        <w:ind w:right="-18" w:firstLine="709"/>
        <w:jc w:val="both"/>
        <w:rPr>
          <w:sz w:val="28"/>
          <w:szCs w:val="28"/>
        </w:rPr>
      </w:pPr>
      <w:r w:rsidRPr="00F16861">
        <w:rPr>
          <w:sz w:val="28"/>
          <w:szCs w:val="28"/>
        </w:rPr>
        <w:t>б) недостоверность сведений, указанных в уведомлении о переходе прав на земельный участок, об образовании земельного участка;</w:t>
      </w:r>
    </w:p>
    <w:p w:rsidR="00F16861" w:rsidRPr="00F16861" w:rsidRDefault="00F16861" w:rsidP="00F16861">
      <w:pPr>
        <w:ind w:right="-18" w:firstLine="709"/>
        <w:jc w:val="both"/>
        <w:rPr>
          <w:sz w:val="28"/>
          <w:szCs w:val="28"/>
        </w:rPr>
      </w:pPr>
      <w:proofErr w:type="gramStart"/>
      <w:r w:rsidRPr="00F16861">
        <w:rPr>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w:t>
      </w:r>
      <w:proofErr w:type="gramEnd"/>
      <w:r w:rsidRPr="00F16861">
        <w:rPr>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F16861" w:rsidRPr="00F16861" w:rsidRDefault="00F16861" w:rsidP="00F16861">
      <w:pPr>
        <w:ind w:right="-18" w:firstLine="709"/>
        <w:jc w:val="both"/>
        <w:rPr>
          <w:sz w:val="28"/>
          <w:szCs w:val="28"/>
        </w:rPr>
      </w:pPr>
      <w:proofErr w:type="gramStart"/>
      <w:r w:rsidRPr="00F16861">
        <w:rPr>
          <w:sz w:val="28"/>
          <w:szCs w:val="28"/>
        </w:rPr>
        <w:t>г)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F16861">
        <w:rPr>
          <w:sz w:val="28"/>
          <w:szCs w:val="28"/>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16861" w:rsidRPr="00F16861" w:rsidRDefault="00F16861" w:rsidP="00F16861">
      <w:pPr>
        <w:ind w:right="-18" w:firstLine="709"/>
        <w:jc w:val="both"/>
        <w:rPr>
          <w:sz w:val="28"/>
          <w:szCs w:val="28"/>
        </w:rPr>
      </w:pPr>
      <w:proofErr w:type="gramStart"/>
      <w:r w:rsidRPr="00F16861">
        <w:rPr>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rsidRPr="00F16861">
        <w:rPr>
          <w:sz w:val="28"/>
          <w:szCs w:val="28"/>
        </w:rPr>
        <w:t xml:space="preserve">, </w:t>
      </w:r>
      <w:proofErr w:type="gramStart"/>
      <w:r w:rsidRPr="00F16861">
        <w:rPr>
          <w:sz w:val="28"/>
          <w:szCs w:val="28"/>
        </w:rPr>
        <w:t>кроме заявления о внесении изменений в разрешение на строительство исключительно в связи</w:t>
      </w:r>
      <w:proofErr w:type="gramEnd"/>
      <w:r w:rsidRPr="00F16861">
        <w:rPr>
          <w:sz w:val="28"/>
          <w:szCs w:val="28"/>
        </w:rPr>
        <w:t xml:space="preserve"> с продлением срока действия такого разрешения;</w:t>
      </w:r>
    </w:p>
    <w:p w:rsidR="00F16861" w:rsidRPr="00F16861" w:rsidRDefault="00F16861" w:rsidP="00F16861">
      <w:pPr>
        <w:ind w:right="-18" w:firstLine="709"/>
        <w:jc w:val="both"/>
        <w:rPr>
          <w:sz w:val="28"/>
          <w:szCs w:val="28"/>
        </w:rPr>
      </w:pPr>
      <w:r w:rsidRPr="00F16861">
        <w:rPr>
          <w:sz w:val="28"/>
          <w:szCs w:val="28"/>
        </w:rPr>
        <w:t>е)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16861" w:rsidRPr="00F16861" w:rsidRDefault="00F16861" w:rsidP="00F16861">
      <w:pPr>
        <w:ind w:right="-18" w:firstLine="709"/>
        <w:jc w:val="both"/>
        <w:rPr>
          <w:sz w:val="28"/>
          <w:szCs w:val="28"/>
        </w:rPr>
      </w:pPr>
      <w:proofErr w:type="gramStart"/>
      <w:r w:rsidRPr="00F16861">
        <w:rPr>
          <w:sz w:val="28"/>
          <w:szCs w:val="28"/>
        </w:rPr>
        <w:t xml:space="preserve">ж) наличие у уполномоченного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w:t>
      </w:r>
      <w:r w:rsidRPr="00F16861">
        <w:rPr>
          <w:sz w:val="28"/>
          <w:szCs w:val="28"/>
        </w:rPr>
        <w:lastRenderedPageBreak/>
        <w:t>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F16861">
        <w:rPr>
          <w:sz w:val="28"/>
          <w:szCs w:val="28"/>
        </w:rPr>
        <w:t xml:space="preserve"> </w:t>
      </w:r>
      <w:proofErr w:type="gramStart"/>
      <w:r w:rsidRPr="00F16861">
        <w:rPr>
          <w:sz w:val="28"/>
          <w:szCs w:val="28"/>
        </w:rPr>
        <w:t>отсутствии</w:t>
      </w:r>
      <w:proofErr w:type="gramEnd"/>
      <w:r w:rsidRPr="00F16861">
        <w:rPr>
          <w:sz w:val="28"/>
          <w:szCs w:val="28"/>
        </w:rPr>
        <w:t xml:space="preserve">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F16861" w:rsidRPr="00F16861" w:rsidRDefault="00F16861" w:rsidP="00F16861">
      <w:pPr>
        <w:ind w:right="-18" w:firstLine="709"/>
        <w:jc w:val="both"/>
        <w:rPr>
          <w:sz w:val="28"/>
          <w:szCs w:val="28"/>
        </w:rPr>
      </w:pPr>
      <w:r w:rsidRPr="00F16861">
        <w:rPr>
          <w:sz w:val="28"/>
          <w:szCs w:val="28"/>
        </w:rPr>
        <w:t>з)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16861" w:rsidRPr="00F16861" w:rsidRDefault="00F16861" w:rsidP="00F16861">
      <w:pPr>
        <w:ind w:right="-18" w:firstLine="709"/>
        <w:jc w:val="both"/>
        <w:rPr>
          <w:sz w:val="28"/>
          <w:szCs w:val="28"/>
        </w:rPr>
      </w:pPr>
      <w:r w:rsidRPr="00F16861">
        <w:rPr>
          <w:sz w:val="28"/>
          <w:szCs w:val="28"/>
        </w:rPr>
        <w:t>48. Отказ в выдаче разрешения на строительство может быть оспорен застройщиком в судебном порядке, установленном законодательством Российской Федерации.</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49. Для получения муниципальной услуги заявителю или его представителю необходимо получить:</w:t>
      </w:r>
    </w:p>
    <w:p w:rsidR="00F16861" w:rsidRPr="00F16861" w:rsidRDefault="00F16861" w:rsidP="00F16861">
      <w:pPr>
        <w:ind w:right="-18" w:firstLine="709"/>
        <w:jc w:val="both"/>
        <w:rPr>
          <w:sz w:val="28"/>
          <w:szCs w:val="28"/>
        </w:rPr>
      </w:pPr>
      <w:proofErr w:type="gramStart"/>
      <w:r w:rsidRPr="00F16861">
        <w:rPr>
          <w:sz w:val="28"/>
          <w:szCs w:val="28"/>
        </w:rPr>
        <w:t>а)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F16861">
        <w:rPr>
          <w:sz w:val="28"/>
          <w:szCs w:val="28"/>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 если их копии отсутствуют в Едином государственном реестре заключений;</w:t>
      </w:r>
    </w:p>
    <w:p w:rsidR="00F16861" w:rsidRPr="00F16861" w:rsidRDefault="00F16861" w:rsidP="00F16861">
      <w:pPr>
        <w:ind w:right="-18" w:firstLine="709"/>
        <w:jc w:val="both"/>
        <w:rPr>
          <w:sz w:val="28"/>
          <w:szCs w:val="28"/>
        </w:rPr>
      </w:pPr>
      <w:r w:rsidRPr="00F16861">
        <w:rPr>
          <w:sz w:val="28"/>
          <w:szCs w:val="28"/>
        </w:rPr>
        <w:t>б)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если их копии отсутствуют Едином государственном реестре заключений;</w:t>
      </w:r>
    </w:p>
    <w:p w:rsidR="00F16861" w:rsidRPr="00F16861" w:rsidRDefault="00F16861" w:rsidP="00F16861">
      <w:pPr>
        <w:ind w:right="-18" w:firstLine="709"/>
        <w:jc w:val="both"/>
        <w:rPr>
          <w:sz w:val="28"/>
          <w:szCs w:val="28"/>
        </w:rPr>
      </w:pPr>
      <w:r w:rsidRPr="00F16861">
        <w:rPr>
          <w:sz w:val="28"/>
          <w:szCs w:val="28"/>
        </w:rPr>
        <w:t xml:space="preserve">в) в случае проведения реконструкции государственным (муниципальным) заказчиком, являющимся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w:t>
      </w:r>
      <w:r w:rsidRPr="00F16861">
        <w:rPr>
          <w:sz w:val="28"/>
          <w:szCs w:val="28"/>
        </w:rPr>
        <w:lastRenderedPageBreak/>
        <w:t xml:space="preserve">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F16861">
        <w:rPr>
          <w:sz w:val="28"/>
          <w:szCs w:val="28"/>
        </w:rPr>
        <w:t>определяющее</w:t>
      </w:r>
      <w:proofErr w:type="gramEnd"/>
      <w:r w:rsidRPr="00F16861">
        <w:rPr>
          <w:sz w:val="28"/>
          <w:szCs w:val="28"/>
        </w:rPr>
        <w:t xml:space="preserve"> в том числе условия и порядок возмещения ущерба, причиненного указанному объекту при осуществлении реконструкции;</w:t>
      </w:r>
    </w:p>
    <w:p w:rsidR="00F16861" w:rsidRPr="00F16861" w:rsidRDefault="00F16861" w:rsidP="00F16861">
      <w:pPr>
        <w:ind w:right="-18" w:firstLine="709"/>
        <w:jc w:val="both"/>
        <w:rPr>
          <w:sz w:val="28"/>
          <w:szCs w:val="28"/>
        </w:rPr>
      </w:pPr>
      <w:r w:rsidRPr="00F16861">
        <w:rPr>
          <w:sz w:val="28"/>
          <w:szCs w:val="28"/>
        </w:rPr>
        <w:t xml:space="preserve">г) решение общего собрания собственников помещений и </w:t>
      </w:r>
      <w:proofErr w:type="spellStart"/>
      <w:r w:rsidRPr="00F16861">
        <w:rPr>
          <w:sz w:val="28"/>
          <w:szCs w:val="28"/>
        </w:rPr>
        <w:t>машино</w:t>
      </w:r>
      <w:proofErr w:type="spellEnd"/>
      <w:r w:rsidRPr="00F16861">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F16861">
        <w:rPr>
          <w:sz w:val="28"/>
          <w:szCs w:val="28"/>
        </w:rPr>
        <w:t>машино</w:t>
      </w:r>
      <w:proofErr w:type="spellEnd"/>
      <w:r w:rsidRPr="00F16861">
        <w:rPr>
          <w:sz w:val="28"/>
          <w:szCs w:val="28"/>
        </w:rPr>
        <w:t>-мест в многоквартирном доме.</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50.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16861" w:rsidRPr="00F16861" w:rsidRDefault="00F16861" w:rsidP="00F16861">
      <w:pPr>
        <w:ind w:right="-18" w:firstLine="709"/>
        <w:jc w:val="both"/>
        <w:rPr>
          <w:sz w:val="28"/>
          <w:szCs w:val="28"/>
        </w:rPr>
      </w:pPr>
      <w:r w:rsidRPr="00F16861">
        <w:rPr>
          <w:sz w:val="28"/>
          <w:szCs w:val="28"/>
        </w:rPr>
        <w:t>51.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F16861" w:rsidRPr="00F16861" w:rsidRDefault="00F16861" w:rsidP="00F16861">
      <w:pPr>
        <w:ind w:right="-18" w:firstLine="709"/>
        <w:jc w:val="both"/>
        <w:rPr>
          <w:sz w:val="28"/>
          <w:szCs w:val="28"/>
        </w:rPr>
      </w:pPr>
      <w:r w:rsidRPr="00F16861">
        <w:rPr>
          <w:sz w:val="28"/>
          <w:szCs w:val="28"/>
        </w:rPr>
        <w:t>52.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53.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54.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lastRenderedPageBreak/>
        <w:t>55. Максимальное время ожидания в очереди при подаче заявления и документов не превышает 15 минут.</w:t>
      </w:r>
    </w:p>
    <w:p w:rsidR="00F16861" w:rsidRPr="00F16861" w:rsidRDefault="00F16861" w:rsidP="00F16861">
      <w:pPr>
        <w:ind w:right="-18" w:firstLine="709"/>
        <w:jc w:val="both"/>
        <w:rPr>
          <w:sz w:val="28"/>
          <w:szCs w:val="28"/>
        </w:rPr>
      </w:pPr>
      <w:r w:rsidRPr="00F16861">
        <w:rPr>
          <w:sz w:val="28"/>
          <w:szCs w:val="28"/>
        </w:rPr>
        <w:t>56. При высокой нагрузке и превышении установленного пунктами 55 и 57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F16861" w:rsidRPr="00F16861" w:rsidRDefault="00F16861" w:rsidP="00F16861">
      <w:pPr>
        <w:ind w:right="-18" w:firstLine="709"/>
        <w:jc w:val="both"/>
        <w:rPr>
          <w:sz w:val="28"/>
          <w:szCs w:val="28"/>
        </w:rPr>
      </w:pPr>
      <w:r w:rsidRPr="00F16861">
        <w:rPr>
          <w:sz w:val="28"/>
          <w:szCs w:val="28"/>
        </w:rPr>
        <w:t>57. Максимальное время ожидания в очереди при получении результата муниципальной услуги не превышает 15 минут.</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17. Срок и порядок регистрации заявления заявителя о предоставлении муниципальной услуги, в том числе в электронной форме</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58.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16861" w:rsidRPr="00F16861" w:rsidRDefault="00F16861" w:rsidP="00F16861">
      <w:pPr>
        <w:ind w:right="-18" w:firstLine="709"/>
        <w:jc w:val="both"/>
        <w:rPr>
          <w:sz w:val="28"/>
          <w:szCs w:val="28"/>
        </w:rPr>
      </w:pPr>
      <w:r w:rsidRPr="00F16861">
        <w:rPr>
          <w:sz w:val="28"/>
          <w:szCs w:val="28"/>
        </w:rPr>
        <w:t>59. Максимальное время регистрации заявления о предоставлении муниципальной услуги составляет 15 минут.</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18. Требования к помещениям, в которых предоставляется муниципальная услуга</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60.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16861" w:rsidRPr="00F16861" w:rsidRDefault="00F16861" w:rsidP="00F16861">
      <w:pPr>
        <w:ind w:right="-18" w:firstLine="709"/>
        <w:jc w:val="both"/>
        <w:rPr>
          <w:sz w:val="28"/>
          <w:szCs w:val="28"/>
        </w:rPr>
      </w:pPr>
      <w:r w:rsidRPr="00F16861">
        <w:rPr>
          <w:sz w:val="28"/>
          <w:szCs w:val="28"/>
        </w:rPr>
        <w:t>61.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F16861" w:rsidRPr="00F16861" w:rsidRDefault="00F16861" w:rsidP="00F16861">
      <w:pPr>
        <w:ind w:right="-18" w:firstLine="709"/>
        <w:jc w:val="both"/>
        <w:rPr>
          <w:sz w:val="28"/>
          <w:szCs w:val="28"/>
        </w:rPr>
      </w:pPr>
      <w:r w:rsidRPr="00F16861">
        <w:rPr>
          <w:sz w:val="28"/>
          <w:szCs w:val="28"/>
        </w:rPr>
        <w:t>62.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16861" w:rsidRPr="00F16861" w:rsidRDefault="00F16861" w:rsidP="00F16861">
      <w:pPr>
        <w:ind w:right="-18" w:firstLine="709"/>
        <w:jc w:val="both"/>
        <w:rPr>
          <w:sz w:val="28"/>
          <w:szCs w:val="28"/>
        </w:rPr>
      </w:pPr>
      <w:r w:rsidRPr="00F16861">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F16861" w:rsidRPr="00F16861" w:rsidRDefault="00F16861" w:rsidP="00F16861">
      <w:pPr>
        <w:ind w:right="-18" w:firstLine="709"/>
        <w:jc w:val="both"/>
        <w:rPr>
          <w:sz w:val="28"/>
          <w:szCs w:val="28"/>
        </w:rPr>
      </w:pPr>
      <w:r w:rsidRPr="00F16861">
        <w:rPr>
          <w:sz w:val="28"/>
          <w:szCs w:val="28"/>
        </w:rPr>
        <w:t>63. Прием заявлений и документов, необходимых для предоставления муниципальной услуги, осуществляется в кабинетах уполномоченного органа.</w:t>
      </w:r>
    </w:p>
    <w:p w:rsidR="00F16861" w:rsidRPr="00F16861" w:rsidRDefault="00F16861" w:rsidP="00F16861">
      <w:pPr>
        <w:ind w:right="-18" w:firstLine="709"/>
        <w:jc w:val="both"/>
        <w:rPr>
          <w:sz w:val="28"/>
          <w:szCs w:val="28"/>
        </w:rPr>
      </w:pPr>
      <w:r w:rsidRPr="00F16861">
        <w:rPr>
          <w:sz w:val="28"/>
          <w:szCs w:val="28"/>
        </w:rPr>
        <w:t>64.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lastRenderedPageBreak/>
        <w:t>65.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16861" w:rsidRPr="00F16861" w:rsidRDefault="00F16861" w:rsidP="00F16861">
      <w:pPr>
        <w:ind w:right="-18" w:firstLine="709"/>
        <w:jc w:val="both"/>
        <w:rPr>
          <w:sz w:val="28"/>
          <w:szCs w:val="28"/>
        </w:rPr>
      </w:pPr>
      <w:r w:rsidRPr="00F16861">
        <w:rPr>
          <w:sz w:val="28"/>
          <w:szCs w:val="28"/>
        </w:rPr>
        <w:t>66.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t>67.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16861" w:rsidRPr="00F16861" w:rsidRDefault="00F16861" w:rsidP="00F16861">
      <w:pPr>
        <w:ind w:right="-18" w:firstLine="709"/>
        <w:jc w:val="both"/>
        <w:rPr>
          <w:sz w:val="28"/>
          <w:szCs w:val="28"/>
        </w:rPr>
      </w:pPr>
      <w:r w:rsidRPr="00F16861">
        <w:rPr>
          <w:sz w:val="28"/>
          <w:szCs w:val="28"/>
        </w:rPr>
        <w:t>68.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69. Основными показателями доступности и качества муниципальной услуги являются:</w:t>
      </w:r>
    </w:p>
    <w:p w:rsidR="00F16861" w:rsidRPr="00F16861" w:rsidRDefault="00F16861" w:rsidP="00F16861">
      <w:pPr>
        <w:ind w:right="-18" w:firstLine="709"/>
        <w:jc w:val="both"/>
        <w:rPr>
          <w:sz w:val="28"/>
          <w:szCs w:val="28"/>
        </w:rPr>
      </w:pPr>
      <w:r w:rsidRPr="00F16861">
        <w:rPr>
          <w:sz w:val="28"/>
          <w:szCs w:val="28"/>
        </w:rPr>
        <w:t>соблюдение требований к местам предоставления муниципальной услуги, их транспортной доступности;</w:t>
      </w:r>
    </w:p>
    <w:p w:rsidR="00F16861" w:rsidRPr="00F16861" w:rsidRDefault="00F16861" w:rsidP="00F16861">
      <w:pPr>
        <w:ind w:right="-18" w:firstLine="709"/>
        <w:jc w:val="both"/>
        <w:rPr>
          <w:sz w:val="28"/>
          <w:szCs w:val="28"/>
        </w:rPr>
      </w:pPr>
      <w:r w:rsidRPr="00F16861">
        <w:rPr>
          <w:sz w:val="28"/>
          <w:szCs w:val="28"/>
        </w:rPr>
        <w:t>среднее время ожидания в очереди при подаче документов;</w:t>
      </w:r>
    </w:p>
    <w:p w:rsidR="00F16861" w:rsidRPr="00F16861" w:rsidRDefault="00F16861" w:rsidP="00F16861">
      <w:pPr>
        <w:ind w:right="-18" w:firstLine="709"/>
        <w:jc w:val="both"/>
        <w:rPr>
          <w:sz w:val="28"/>
          <w:szCs w:val="28"/>
        </w:rPr>
      </w:pPr>
      <w:r w:rsidRPr="00F16861">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t>количество взаимодействий заявителя с должностными лицами уполномоченного органа.</w:t>
      </w:r>
    </w:p>
    <w:p w:rsidR="00F16861" w:rsidRPr="00F16861" w:rsidRDefault="00F16861" w:rsidP="00F16861">
      <w:pPr>
        <w:ind w:right="-18" w:firstLine="709"/>
        <w:jc w:val="both"/>
        <w:rPr>
          <w:sz w:val="28"/>
          <w:szCs w:val="28"/>
        </w:rPr>
      </w:pPr>
      <w:r w:rsidRPr="00F16861">
        <w:rPr>
          <w:sz w:val="28"/>
          <w:szCs w:val="28"/>
        </w:rPr>
        <w:t>70. Основными требованиями к качеству рассмотрения обращений заявителей являются:</w:t>
      </w:r>
    </w:p>
    <w:p w:rsidR="00F16861" w:rsidRPr="00F16861" w:rsidRDefault="00F16861" w:rsidP="00F16861">
      <w:pPr>
        <w:ind w:right="-18" w:firstLine="709"/>
        <w:jc w:val="both"/>
        <w:rPr>
          <w:sz w:val="28"/>
          <w:szCs w:val="28"/>
        </w:rPr>
      </w:pPr>
      <w:r w:rsidRPr="00F16861">
        <w:rPr>
          <w:sz w:val="28"/>
          <w:szCs w:val="28"/>
        </w:rPr>
        <w:t>достоверность предоставляемой заявителям информации о ходе рассмотрения обращения;</w:t>
      </w:r>
    </w:p>
    <w:p w:rsidR="00F16861" w:rsidRPr="00F16861" w:rsidRDefault="00F16861" w:rsidP="00F16861">
      <w:pPr>
        <w:ind w:right="-18" w:firstLine="709"/>
        <w:jc w:val="both"/>
        <w:rPr>
          <w:sz w:val="28"/>
          <w:szCs w:val="28"/>
        </w:rPr>
      </w:pPr>
      <w:r w:rsidRPr="00F16861">
        <w:rPr>
          <w:sz w:val="28"/>
          <w:szCs w:val="28"/>
        </w:rPr>
        <w:t>полнота информирования заявителей о ходе рассмотрения обращения;</w:t>
      </w:r>
    </w:p>
    <w:p w:rsidR="00F16861" w:rsidRPr="00F16861" w:rsidRDefault="00F16861" w:rsidP="00F16861">
      <w:pPr>
        <w:ind w:right="-18" w:firstLine="709"/>
        <w:jc w:val="both"/>
        <w:rPr>
          <w:sz w:val="28"/>
          <w:szCs w:val="28"/>
        </w:rPr>
      </w:pPr>
      <w:r w:rsidRPr="00F16861">
        <w:rPr>
          <w:sz w:val="28"/>
          <w:szCs w:val="28"/>
        </w:rPr>
        <w:t>наглядность форм предоставляемой информации об административных процедурах;</w:t>
      </w:r>
    </w:p>
    <w:p w:rsidR="00F16861" w:rsidRPr="00F16861" w:rsidRDefault="00F16861" w:rsidP="00F16861">
      <w:pPr>
        <w:ind w:right="-18" w:firstLine="709"/>
        <w:jc w:val="both"/>
        <w:rPr>
          <w:sz w:val="28"/>
          <w:szCs w:val="28"/>
        </w:rPr>
      </w:pPr>
      <w:r w:rsidRPr="00F16861">
        <w:rPr>
          <w:sz w:val="28"/>
          <w:szCs w:val="28"/>
        </w:rPr>
        <w:t>удобство и доступность получения заявителями информации о порядке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оперативность вынесения решения в отношении рассматриваемого обращения.</w:t>
      </w:r>
    </w:p>
    <w:p w:rsidR="00F16861" w:rsidRPr="00F16861" w:rsidRDefault="00F16861" w:rsidP="00F16861">
      <w:pPr>
        <w:ind w:right="-18" w:firstLine="709"/>
        <w:jc w:val="both"/>
        <w:rPr>
          <w:sz w:val="28"/>
          <w:szCs w:val="28"/>
        </w:rPr>
      </w:pPr>
      <w:r w:rsidRPr="00F16861">
        <w:rPr>
          <w:sz w:val="28"/>
          <w:szCs w:val="28"/>
        </w:rPr>
        <w:lastRenderedPageBreak/>
        <w:t>71.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16861" w:rsidRPr="00F16861" w:rsidRDefault="00F16861" w:rsidP="00F16861">
      <w:pPr>
        <w:ind w:right="-18" w:firstLine="709"/>
        <w:jc w:val="both"/>
        <w:rPr>
          <w:sz w:val="28"/>
          <w:szCs w:val="28"/>
        </w:rPr>
      </w:pPr>
      <w:r w:rsidRPr="00F16861">
        <w:rPr>
          <w:sz w:val="28"/>
          <w:szCs w:val="28"/>
        </w:rPr>
        <w:t>72. Взаимодействие заявителя с должностными лицами уполномоченного органа осуществляется при личном обращении заявителя:</w:t>
      </w:r>
    </w:p>
    <w:p w:rsidR="00F16861" w:rsidRPr="00F16861" w:rsidRDefault="00F16861" w:rsidP="00F16861">
      <w:pPr>
        <w:ind w:right="-18" w:firstLine="709"/>
        <w:jc w:val="both"/>
        <w:rPr>
          <w:sz w:val="28"/>
          <w:szCs w:val="28"/>
        </w:rPr>
      </w:pPr>
      <w:r w:rsidRPr="00F16861">
        <w:rPr>
          <w:sz w:val="28"/>
          <w:szCs w:val="28"/>
        </w:rPr>
        <w:t>для подачи документов, необходимых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за получением результата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73.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16861" w:rsidRPr="00F16861" w:rsidRDefault="00F16861" w:rsidP="00F16861">
      <w:pPr>
        <w:ind w:right="-18" w:firstLine="709"/>
        <w:jc w:val="both"/>
        <w:rPr>
          <w:sz w:val="28"/>
          <w:szCs w:val="28"/>
        </w:rPr>
      </w:pPr>
      <w:r w:rsidRPr="00F16861">
        <w:rPr>
          <w:sz w:val="28"/>
          <w:szCs w:val="28"/>
        </w:rPr>
        <w:t>74.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 МФЦ.</w:t>
      </w:r>
    </w:p>
    <w:p w:rsidR="00F16861" w:rsidRPr="00F16861" w:rsidRDefault="00F16861" w:rsidP="00F16861">
      <w:pPr>
        <w:ind w:right="-18" w:firstLine="709"/>
        <w:jc w:val="both"/>
        <w:rPr>
          <w:sz w:val="28"/>
          <w:szCs w:val="28"/>
        </w:rPr>
      </w:pPr>
      <w:r w:rsidRPr="00F16861">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МФЦ, обеспечивается возможность получения сведений о ходе предоставления государственной услуги.</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75.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F16861" w:rsidRPr="00F16861" w:rsidRDefault="00F16861" w:rsidP="00F16861">
      <w:pPr>
        <w:ind w:right="-18" w:firstLine="709"/>
        <w:jc w:val="both"/>
        <w:rPr>
          <w:sz w:val="28"/>
          <w:szCs w:val="28"/>
        </w:rPr>
      </w:pPr>
      <w:r w:rsidRPr="00F16861">
        <w:rPr>
          <w:sz w:val="28"/>
          <w:szCs w:val="28"/>
        </w:rPr>
        <w:t>1) прием заявления и документов, необходимых для предоставления муниципальной услуги, подлежащих представлению заявителем или его представителем;</w:t>
      </w:r>
    </w:p>
    <w:p w:rsidR="00F16861" w:rsidRPr="00F16861" w:rsidRDefault="00F16861" w:rsidP="00F16861">
      <w:pPr>
        <w:ind w:right="-18" w:firstLine="709"/>
        <w:jc w:val="both"/>
        <w:rPr>
          <w:sz w:val="28"/>
          <w:szCs w:val="28"/>
        </w:rPr>
      </w:pPr>
      <w:r w:rsidRPr="00F16861">
        <w:rPr>
          <w:sz w:val="28"/>
          <w:szCs w:val="28"/>
        </w:rPr>
        <w:t>2) обработка заявления и представленных документов;</w:t>
      </w:r>
    </w:p>
    <w:p w:rsidR="00F16861" w:rsidRPr="00F16861" w:rsidRDefault="00F16861" w:rsidP="00F16861">
      <w:pPr>
        <w:ind w:right="-18" w:firstLine="709"/>
        <w:jc w:val="both"/>
        <w:rPr>
          <w:sz w:val="28"/>
          <w:szCs w:val="28"/>
        </w:rPr>
      </w:pPr>
      <w:r w:rsidRPr="00F16861">
        <w:rPr>
          <w:sz w:val="28"/>
          <w:szCs w:val="28"/>
        </w:rPr>
        <w:t>3) формирование и направление межведомственных запросов в органы, участвующие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76. Заявителю обеспечивается возможность получения информации о муниципальной услуге посредством Портала в части:</w:t>
      </w:r>
    </w:p>
    <w:p w:rsidR="00F16861" w:rsidRPr="00F16861" w:rsidRDefault="00F16861" w:rsidP="00F16861">
      <w:pPr>
        <w:ind w:right="-18" w:firstLine="709"/>
        <w:jc w:val="both"/>
        <w:rPr>
          <w:sz w:val="28"/>
          <w:szCs w:val="28"/>
        </w:rPr>
      </w:pPr>
      <w:r w:rsidRPr="00F16861">
        <w:rPr>
          <w:sz w:val="28"/>
          <w:szCs w:val="28"/>
        </w:rPr>
        <w:t>1) получения информации о порядке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16861" w:rsidRPr="00F16861" w:rsidRDefault="00F16861" w:rsidP="00F16861">
      <w:pPr>
        <w:ind w:right="-18" w:firstLine="709"/>
        <w:jc w:val="both"/>
        <w:rPr>
          <w:sz w:val="28"/>
          <w:szCs w:val="28"/>
        </w:rPr>
      </w:pPr>
      <w:r w:rsidRPr="00F16861">
        <w:rPr>
          <w:sz w:val="28"/>
          <w:szCs w:val="28"/>
        </w:rPr>
        <w:lastRenderedPageBreak/>
        <w:t xml:space="preserve">77. </w:t>
      </w:r>
      <w:proofErr w:type="gramStart"/>
      <w:r w:rsidRPr="00F16861">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F16861">
        <w:rPr>
          <w:sz w:val="28"/>
          <w:szCs w:val="28"/>
        </w:rPr>
        <w:t xml:space="preserve"> статьи 6 Федерального закона от 27.07.2006 № 152-ФЗ «О персональных данных» не требуется.</w:t>
      </w:r>
    </w:p>
    <w:p w:rsidR="00F16861" w:rsidRPr="00F16861" w:rsidRDefault="00F16861" w:rsidP="00F16861">
      <w:pPr>
        <w:ind w:right="-18" w:firstLine="709"/>
        <w:jc w:val="both"/>
        <w:rPr>
          <w:sz w:val="28"/>
          <w:szCs w:val="28"/>
        </w:rPr>
      </w:pPr>
      <w:r w:rsidRPr="00F16861">
        <w:rPr>
          <w:sz w:val="28"/>
          <w:szCs w:val="28"/>
        </w:rPr>
        <w:t>78. В случае</w:t>
      </w:r>
      <w:proofErr w:type="gramStart"/>
      <w:r w:rsidRPr="00F16861">
        <w:rPr>
          <w:sz w:val="28"/>
          <w:szCs w:val="28"/>
        </w:rPr>
        <w:t>,</w:t>
      </w:r>
      <w:proofErr w:type="gramEnd"/>
      <w:r w:rsidRPr="00F16861">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F16861">
        <w:rPr>
          <w:sz w:val="28"/>
          <w:szCs w:val="28"/>
        </w:rPr>
        <w:t>представлены</w:t>
      </w:r>
      <w:proofErr w:type="gramEnd"/>
      <w:r w:rsidRPr="00F16861">
        <w:rPr>
          <w:sz w:val="28"/>
          <w:szCs w:val="28"/>
        </w:rPr>
        <w:t xml:space="preserve">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Глава 21. Состав и последовательность административных процедур</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79. Предоставление муниципальной услуги включает в себя следующие административные процедуры:</w:t>
      </w:r>
    </w:p>
    <w:p w:rsidR="00F16861" w:rsidRPr="00F16861" w:rsidRDefault="00F16861" w:rsidP="00F16861">
      <w:pPr>
        <w:ind w:right="-18" w:firstLine="709"/>
        <w:jc w:val="both"/>
        <w:rPr>
          <w:sz w:val="28"/>
          <w:szCs w:val="28"/>
        </w:rPr>
      </w:pPr>
      <w:r w:rsidRPr="00F16861">
        <w:rPr>
          <w:sz w:val="28"/>
          <w:szCs w:val="28"/>
        </w:rPr>
        <w:t>а) прием, регистрация заявления и документов;</w:t>
      </w:r>
    </w:p>
    <w:p w:rsidR="00F16861" w:rsidRPr="00F16861" w:rsidRDefault="00F16861" w:rsidP="00F16861">
      <w:pPr>
        <w:ind w:right="-18" w:firstLine="709"/>
        <w:jc w:val="both"/>
        <w:rPr>
          <w:sz w:val="28"/>
          <w:szCs w:val="28"/>
        </w:rPr>
      </w:pPr>
      <w:r w:rsidRPr="00F16861">
        <w:rPr>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в) рассмотрение заявления и представленных документов по существу;</w:t>
      </w:r>
    </w:p>
    <w:p w:rsidR="00F16861" w:rsidRPr="00F16861" w:rsidRDefault="00F16861" w:rsidP="00F16861">
      <w:pPr>
        <w:ind w:right="-18" w:firstLine="709"/>
        <w:jc w:val="both"/>
        <w:rPr>
          <w:sz w:val="28"/>
          <w:szCs w:val="28"/>
        </w:rPr>
      </w:pPr>
      <w:r w:rsidRPr="00F16861">
        <w:rPr>
          <w:sz w:val="28"/>
          <w:szCs w:val="28"/>
        </w:rPr>
        <w:t>г)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22. Прием заявления о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80. Основанием для начала осуществления административной процедуры является поступление в уполномоченный орган заявления о предоставлении муниципальной услуги или в МФЦ запроса о предоставлении муниципальной услуги, с приложением документов, указанных в пункте 32 настоящего административного регламента, одним из следующих способов:</w:t>
      </w:r>
    </w:p>
    <w:p w:rsidR="00F16861" w:rsidRPr="00F16861" w:rsidRDefault="00F16861" w:rsidP="00F16861">
      <w:pPr>
        <w:ind w:right="-18" w:firstLine="709"/>
        <w:jc w:val="both"/>
        <w:rPr>
          <w:sz w:val="28"/>
          <w:szCs w:val="28"/>
        </w:rPr>
      </w:pPr>
      <w:r w:rsidRPr="00F16861">
        <w:rPr>
          <w:sz w:val="28"/>
          <w:szCs w:val="28"/>
        </w:rPr>
        <w:t>1) посредством личного обращения заявителя (его представителя) в уполномоченный орган;</w:t>
      </w:r>
    </w:p>
    <w:p w:rsidR="00F16861" w:rsidRPr="00F16861" w:rsidRDefault="00F16861" w:rsidP="00F16861">
      <w:pPr>
        <w:ind w:right="-18" w:firstLine="709"/>
        <w:jc w:val="both"/>
        <w:rPr>
          <w:sz w:val="28"/>
          <w:szCs w:val="28"/>
        </w:rPr>
      </w:pPr>
      <w:r w:rsidRPr="00F16861">
        <w:rPr>
          <w:sz w:val="28"/>
          <w:szCs w:val="28"/>
        </w:rPr>
        <w:lastRenderedPageBreak/>
        <w:t>2) посредством личного обращения заявителя (его представителя) через МФЦ;</w:t>
      </w:r>
    </w:p>
    <w:p w:rsidR="00F16861" w:rsidRPr="00F16861" w:rsidRDefault="00F16861" w:rsidP="00F16861">
      <w:pPr>
        <w:ind w:right="-18" w:firstLine="709"/>
        <w:jc w:val="both"/>
        <w:rPr>
          <w:sz w:val="28"/>
          <w:szCs w:val="28"/>
        </w:rPr>
      </w:pPr>
      <w:r w:rsidRPr="00F16861">
        <w:rPr>
          <w:sz w:val="28"/>
          <w:szCs w:val="28"/>
        </w:rPr>
        <w:t>3) посредством направления документов через операторов почтовой связи;</w:t>
      </w:r>
    </w:p>
    <w:p w:rsidR="00F16861" w:rsidRPr="00F16861" w:rsidRDefault="00F16861" w:rsidP="00F16861">
      <w:pPr>
        <w:ind w:right="-18" w:firstLine="709"/>
        <w:jc w:val="both"/>
        <w:rPr>
          <w:sz w:val="28"/>
          <w:szCs w:val="28"/>
        </w:rPr>
      </w:pPr>
      <w:r w:rsidRPr="00F16861">
        <w:rPr>
          <w:sz w:val="28"/>
          <w:szCs w:val="28"/>
        </w:rPr>
        <w:t>4) посредством направления документов по электронной почте kaig@admsayansk.irmail.ru, подписанных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16861" w:rsidRPr="00F16861" w:rsidRDefault="00F16861" w:rsidP="00F16861">
      <w:pPr>
        <w:ind w:right="-18" w:firstLine="709"/>
        <w:jc w:val="both"/>
        <w:rPr>
          <w:sz w:val="28"/>
          <w:szCs w:val="28"/>
        </w:rPr>
      </w:pPr>
      <w:r w:rsidRPr="00F16861">
        <w:rPr>
          <w:sz w:val="28"/>
          <w:szCs w:val="28"/>
        </w:rPr>
        <w:t>5) посредством направления документов с использованием Портала.</w:t>
      </w:r>
    </w:p>
    <w:p w:rsidR="00F16861" w:rsidRPr="00F16861" w:rsidRDefault="00F16861" w:rsidP="00F16861">
      <w:pPr>
        <w:ind w:right="-18" w:firstLine="709"/>
        <w:jc w:val="both"/>
        <w:rPr>
          <w:sz w:val="28"/>
          <w:szCs w:val="28"/>
        </w:rPr>
      </w:pPr>
      <w:r w:rsidRPr="00F16861">
        <w:rPr>
          <w:sz w:val="28"/>
          <w:szCs w:val="28"/>
        </w:rPr>
        <w:t xml:space="preserve">81.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F16861" w:rsidRPr="00F16861" w:rsidRDefault="00F16861" w:rsidP="00F16861">
      <w:pPr>
        <w:ind w:right="-18" w:firstLine="709"/>
        <w:jc w:val="both"/>
        <w:rPr>
          <w:sz w:val="28"/>
          <w:szCs w:val="28"/>
        </w:rPr>
      </w:pPr>
      <w:r w:rsidRPr="00F16861">
        <w:rPr>
          <w:sz w:val="28"/>
          <w:szCs w:val="28"/>
        </w:rPr>
        <w:t xml:space="preserve">82.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F16861">
        <w:rPr>
          <w:sz w:val="28"/>
          <w:szCs w:val="28"/>
        </w:rPr>
        <w:t>В случае неполного представления документов, указанных в пункте 32 настоящего административного регламента, а также в случае представления документов с нарушением требований, установленных пунктом 38 настоящего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w:t>
      </w:r>
      <w:proofErr w:type="gramEnd"/>
      <w:r w:rsidRPr="00F16861">
        <w:rPr>
          <w:sz w:val="28"/>
          <w:szCs w:val="28"/>
        </w:rPr>
        <w:t>,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F16861" w:rsidRPr="00F16861" w:rsidRDefault="00F16861" w:rsidP="00F16861">
      <w:pPr>
        <w:ind w:right="-18" w:firstLine="709"/>
        <w:jc w:val="both"/>
        <w:rPr>
          <w:sz w:val="28"/>
          <w:szCs w:val="28"/>
        </w:rPr>
      </w:pPr>
      <w:r w:rsidRPr="00F16861">
        <w:rPr>
          <w:sz w:val="28"/>
          <w:szCs w:val="28"/>
        </w:rPr>
        <w:t>83.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F16861" w:rsidRPr="00F16861" w:rsidRDefault="00F16861" w:rsidP="00F16861">
      <w:pPr>
        <w:ind w:right="-18" w:firstLine="709"/>
        <w:jc w:val="both"/>
        <w:rPr>
          <w:sz w:val="28"/>
          <w:szCs w:val="28"/>
        </w:rPr>
      </w:pPr>
      <w:r w:rsidRPr="00F16861">
        <w:rPr>
          <w:sz w:val="28"/>
          <w:szCs w:val="28"/>
        </w:rPr>
        <w:t>84. Результатом исполнения и способом фиксации административной процедуры по приему заявления о выдаче разрешения на строительство, реконструкцию объекта капитального строительства, о внесении изменений в разрешение на строительство, реконструкцию объекта капитального строительства 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F16861" w:rsidRPr="00F16861" w:rsidRDefault="00F16861" w:rsidP="00F16861">
      <w:pPr>
        <w:ind w:right="-18" w:firstLine="709"/>
        <w:jc w:val="both"/>
        <w:rPr>
          <w:sz w:val="28"/>
          <w:szCs w:val="28"/>
        </w:rPr>
      </w:pPr>
      <w:r w:rsidRPr="00F16861">
        <w:rPr>
          <w:sz w:val="28"/>
          <w:szCs w:val="28"/>
        </w:rPr>
        <w:t>85. Критерием принятия решения по административной процедуре является наличие заявления и документов в соответствии с пунктом 32 настоящего административного регламента.</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23. Формирование и направление межведомственных запросов в органы (организации), участвующие в предоставлении муниципальной услуги</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86.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F16861" w:rsidRPr="00F16861" w:rsidRDefault="00F16861" w:rsidP="00F16861">
      <w:pPr>
        <w:ind w:right="-18" w:firstLine="709"/>
        <w:jc w:val="both"/>
        <w:rPr>
          <w:sz w:val="28"/>
          <w:szCs w:val="28"/>
        </w:rPr>
      </w:pPr>
      <w:proofErr w:type="gramStart"/>
      <w:r w:rsidRPr="00F16861">
        <w:rPr>
          <w:sz w:val="28"/>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32 настоящего административного регламента, в случае, если указанные документы не были представлены заявителем</w:t>
      </w:r>
      <w:proofErr w:type="gramEnd"/>
      <w:r w:rsidRPr="00F16861">
        <w:rPr>
          <w:sz w:val="28"/>
          <w:szCs w:val="28"/>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16861" w:rsidRPr="00F16861" w:rsidRDefault="00F16861" w:rsidP="00F16861">
      <w:pPr>
        <w:ind w:right="-18" w:firstLine="709"/>
        <w:jc w:val="both"/>
        <w:rPr>
          <w:sz w:val="28"/>
          <w:szCs w:val="28"/>
        </w:rPr>
      </w:pPr>
      <w:r w:rsidRPr="00F16861">
        <w:rPr>
          <w:sz w:val="28"/>
          <w:szCs w:val="28"/>
        </w:rPr>
        <w:t>87. Направление межведомственного запроса и представление документов и информации, перечисленных в пункте 32 настоящего административного регламента, допускаются только в целях, связанных с предоставлением муниципальной услуги.</w:t>
      </w:r>
    </w:p>
    <w:p w:rsidR="00F16861" w:rsidRPr="00F16861" w:rsidRDefault="00F16861" w:rsidP="00F16861">
      <w:pPr>
        <w:ind w:right="-18" w:firstLine="709"/>
        <w:jc w:val="both"/>
        <w:rPr>
          <w:sz w:val="28"/>
          <w:szCs w:val="28"/>
        </w:rPr>
      </w:pPr>
      <w:r w:rsidRPr="00F16861">
        <w:rPr>
          <w:sz w:val="28"/>
          <w:szCs w:val="28"/>
        </w:rPr>
        <w:t>88. Межведомственный запрос о представлении документов, указанных в пункте 32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 210-ФЗ.</w:t>
      </w:r>
    </w:p>
    <w:p w:rsidR="00F16861" w:rsidRPr="00F16861" w:rsidRDefault="00F16861" w:rsidP="00F16861">
      <w:pPr>
        <w:ind w:right="-18" w:firstLine="709"/>
        <w:jc w:val="both"/>
        <w:rPr>
          <w:sz w:val="28"/>
          <w:szCs w:val="28"/>
        </w:rPr>
      </w:pPr>
      <w:r w:rsidRPr="00F16861">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 xml:space="preserve">89. </w:t>
      </w:r>
      <w:proofErr w:type="gramStart"/>
      <w:r w:rsidRPr="00F16861">
        <w:rPr>
          <w:sz w:val="28"/>
          <w:szCs w:val="28"/>
        </w:rPr>
        <w:t>По межведомственным запросам уполномоченного органа, документы (их копии или сведения, содержащиеся в них), указанные в пункте 32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F16861" w:rsidRPr="00F16861" w:rsidRDefault="00F16861" w:rsidP="00F16861">
      <w:pPr>
        <w:ind w:right="-18" w:firstLine="709"/>
        <w:jc w:val="both"/>
        <w:rPr>
          <w:sz w:val="28"/>
          <w:szCs w:val="28"/>
        </w:rPr>
      </w:pPr>
      <w:r w:rsidRPr="00F16861">
        <w:rPr>
          <w:sz w:val="28"/>
          <w:szCs w:val="28"/>
        </w:rPr>
        <w:t>90.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16861" w:rsidRPr="00F16861" w:rsidRDefault="00F16861" w:rsidP="00F16861">
      <w:pPr>
        <w:ind w:right="-18" w:firstLine="709"/>
        <w:jc w:val="both"/>
        <w:rPr>
          <w:sz w:val="28"/>
          <w:szCs w:val="28"/>
        </w:rPr>
      </w:pPr>
      <w:r w:rsidRPr="00F16861">
        <w:rPr>
          <w:sz w:val="28"/>
          <w:szCs w:val="28"/>
        </w:rPr>
        <w:t xml:space="preserve">В случае </w:t>
      </w:r>
      <w:proofErr w:type="gramStart"/>
      <w:r w:rsidRPr="00F16861">
        <w:rPr>
          <w:sz w:val="28"/>
          <w:szCs w:val="28"/>
        </w:rPr>
        <w:t>не поступления</w:t>
      </w:r>
      <w:proofErr w:type="gramEnd"/>
      <w:r w:rsidRPr="00F16861">
        <w:rPr>
          <w:sz w:val="28"/>
          <w:szCs w:val="2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91.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16861" w:rsidRPr="00F16861" w:rsidRDefault="00F16861" w:rsidP="00F16861">
      <w:pPr>
        <w:ind w:right="-18" w:firstLine="709"/>
        <w:jc w:val="both"/>
        <w:rPr>
          <w:sz w:val="28"/>
          <w:szCs w:val="28"/>
        </w:rPr>
      </w:pPr>
      <w:r w:rsidRPr="00F16861">
        <w:rPr>
          <w:sz w:val="28"/>
          <w:szCs w:val="28"/>
        </w:rPr>
        <w:lastRenderedPageBreak/>
        <w:t xml:space="preserve">92. </w:t>
      </w:r>
      <w:proofErr w:type="gramStart"/>
      <w:r w:rsidRPr="00F16861">
        <w:rPr>
          <w:sz w:val="28"/>
          <w:szCs w:val="2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городского округа муниципального образования «город Саянск».</w:t>
      </w:r>
      <w:proofErr w:type="gramEnd"/>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24. Рассмотрение заявления и представленных документов по существу</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93.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94. В течение 5 рабочих дней после дня получения заявления должностное лицо уполномоченного органа, ответственное за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t>1) проводит проверку наличия документов, необходимых для принятия решения о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2) проводит проверку соответствия проектной документации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F16861" w:rsidRPr="00F16861" w:rsidRDefault="00F16861" w:rsidP="00F16861">
      <w:pPr>
        <w:ind w:right="-18" w:firstLine="709"/>
        <w:jc w:val="both"/>
        <w:rPr>
          <w:sz w:val="28"/>
          <w:szCs w:val="28"/>
        </w:rPr>
      </w:pPr>
      <w:r w:rsidRPr="00F16861">
        <w:rPr>
          <w:sz w:val="28"/>
          <w:szCs w:val="28"/>
        </w:rPr>
        <w:t>3)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пунктах 46 - 47 настоящего административного регламента;</w:t>
      </w:r>
    </w:p>
    <w:p w:rsidR="00F16861" w:rsidRPr="00F16861" w:rsidRDefault="00F16861" w:rsidP="00F16861">
      <w:pPr>
        <w:ind w:right="-18" w:firstLine="709"/>
        <w:jc w:val="both"/>
        <w:rPr>
          <w:sz w:val="28"/>
          <w:szCs w:val="28"/>
        </w:rPr>
      </w:pPr>
      <w:r w:rsidRPr="00F16861">
        <w:rPr>
          <w:sz w:val="28"/>
          <w:szCs w:val="28"/>
        </w:rPr>
        <w:t>4) подготавливает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F16861">
        <w:rPr>
          <w:sz w:val="28"/>
          <w:szCs w:val="28"/>
        </w:rPr>
        <w:t>пр</w:t>
      </w:r>
      <w:proofErr w:type="spellEnd"/>
      <w:proofErr w:type="gramEnd"/>
      <w:r w:rsidRPr="00F16861">
        <w:rPr>
          <w:sz w:val="28"/>
          <w:szCs w:val="28"/>
        </w:rPr>
        <w:t xml:space="preserve"> разрешение на строительство;</w:t>
      </w:r>
    </w:p>
    <w:p w:rsidR="00F16861" w:rsidRPr="00F16861" w:rsidRDefault="00F16861" w:rsidP="00F16861">
      <w:pPr>
        <w:ind w:right="-18" w:firstLine="709"/>
        <w:jc w:val="both"/>
        <w:rPr>
          <w:sz w:val="28"/>
          <w:szCs w:val="28"/>
        </w:rPr>
      </w:pPr>
      <w:r w:rsidRPr="00F16861">
        <w:rPr>
          <w:sz w:val="28"/>
          <w:szCs w:val="28"/>
        </w:rPr>
        <w:t>5) подготавливает приказ о внесении изменений в разрешение на строительство;</w:t>
      </w:r>
    </w:p>
    <w:p w:rsidR="00F16861" w:rsidRPr="00F16861" w:rsidRDefault="00F16861" w:rsidP="00F16861">
      <w:pPr>
        <w:ind w:right="-18" w:firstLine="709"/>
        <w:jc w:val="both"/>
        <w:rPr>
          <w:sz w:val="28"/>
          <w:szCs w:val="28"/>
        </w:rPr>
      </w:pPr>
      <w:r w:rsidRPr="00F16861">
        <w:rPr>
          <w:sz w:val="28"/>
          <w:szCs w:val="28"/>
        </w:rPr>
        <w:t>6) подготавливает письменный мотивированный отказ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 xml:space="preserve">95. </w:t>
      </w:r>
      <w:proofErr w:type="gramStart"/>
      <w:r w:rsidRPr="00F16861">
        <w:rPr>
          <w:sz w:val="28"/>
          <w:szCs w:val="28"/>
        </w:rPr>
        <w:t>В случае выявления в ходе проверки оснований для отказа в выдаче разрешения на строительство, внесении изменений в разрешение на строительство, установленных в пунктах 46 - 47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roofErr w:type="gramEnd"/>
    </w:p>
    <w:p w:rsidR="00F16861" w:rsidRPr="00F16861" w:rsidRDefault="00F16861" w:rsidP="00F16861">
      <w:pPr>
        <w:ind w:right="-18" w:firstLine="709"/>
        <w:jc w:val="both"/>
        <w:rPr>
          <w:sz w:val="28"/>
          <w:szCs w:val="28"/>
        </w:rPr>
      </w:pPr>
      <w:r w:rsidRPr="00F16861">
        <w:rPr>
          <w:sz w:val="28"/>
          <w:szCs w:val="28"/>
        </w:rPr>
        <w:lastRenderedPageBreak/>
        <w:t>96.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информационной системе электронного управления документами городского округа муниципального образования «город Саянск».</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25.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97. Должностное лицо уполномоченного органа, ответственное за предоставление муниципальной услуги, при наличии возможности оперативного уведомления заявителя выдает разрешение на строительство, результаты внесения изменений в разрешение на строительство на руки заявителю под роспись в день его подписания.</w:t>
      </w:r>
    </w:p>
    <w:p w:rsidR="00F16861" w:rsidRPr="00F16861" w:rsidRDefault="00F16861" w:rsidP="00F16861">
      <w:pPr>
        <w:ind w:right="-18" w:firstLine="709"/>
        <w:jc w:val="both"/>
        <w:rPr>
          <w:sz w:val="28"/>
          <w:szCs w:val="28"/>
        </w:rPr>
      </w:pPr>
      <w:proofErr w:type="gramStart"/>
      <w:r w:rsidRPr="00F16861">
        <w:rPr>
          <w:sz w:val="28"/>
          <w:szCs w:val="28"/>
        </w:rPr>
        <w:t>В случае отсутствия возможности оперативного вручения заявителю разрешения на строительство, результатов внесения изменений в разрешение на строительство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(в том числе с использованием электронной почты), либо через региональную государственную информационную систему «Региональный портал государственных и муниципальных услуг Иркутской области», либо МФЦ.</w:t>
      </w:r>
      <w:proofErr w:type="gramEnd"/>
    </w:p>
    <w:p w:rsidR="00F16861" w:rsidRPr="00F16861" w:rsidRDefault="00F16861" w:rsidP="00F16861">
      <w:pPr>
        <w:ind w:right="-18" w:firstLine="709"/>
        <w:jc w:val="both"/>
        <w:rPr>
          <w:sz w:val="28"/>
          <w:szCs w:val="28"/>
        </w:rPr>
      </w:pPr>
      <w:r w:rsidRPr="00F16861">
        <w:rPr>
          <w:sz w:val="28"/>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F16861" w:rsidRPr="00F16861" w:rsidRDefault="00F16861" w:rsidP="00F16861">
      <w:pPr>
        <w:ind w:right="-18" w:firstLine="709"/>
        <w:jc w:val="both"/>
        <w:rPr>
          <w:sz w:val="28"/>
          <w:szCs w:val="28"/>
        </w:rPr>
      </w:pPr>
      <w:r w:rsidRPr="00F16861">
        <w:rPr>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F16861" w:rsidRPr="00F16861" w:rsidRDefault="00F16861" w:rsidP="00F16861">
      <w:pPr>
        <w:ind w:right="-18" w:firstLine="709"/>
        <w:jc w:val="both"/>
        <w:rPr>
          <w:sz w:val="28"/>
          <w:szCs w:val="28"/>
        </w:rPr>
      </w:pPr>
      <w:r w:rsidRPr="00F16861">
        <w:rPr>
          <w:sz w:val="28"/>
          <w:szCs w:val="28"/>
        </w:rPr>
        <w:t>98. Результат предоставления муниципальной услуги или мотивированный отказ в предоставлении муниципальной услуги помещаются в дело. В деле должны быть отражены способ уведомления (сообщения) и дата его направления заявителю или его представителю.</w:t>
      </w:r>
    </w:p>
    <w:p w:rsidR="00F16861" w:rsidRPr="00F16861" w:rsidRDefault="00F16861" w:rsidP="00F16861">
      <w:pPr>
        <w:ind w:right="-18" w:firstLine="709"/>
        <w:jc w:val="both"/>
        <w:rPr>
          <w:sz w:val="28"/>
          <w:szCs w:val="28"/>
        </w:rPr>
      </w:pPr>
      <w:r w:rsidRPr="00F16861">
        <w:rPr>
          <w:sz w:val="28"/>
          <w:szCs w:val="28"/>
        </w:rPr>
        <w:t xml:space="preserve">99. </w:t>
      </w:r>
      <w:proofErr w:type="gramStart"/>
      <w:r w:rsidRPr="00F16861">
        <w:rPr>
          <w:sz w:val="28"/>
          <w:szCs w:val="28"/>
        </w:rPr>
        <w:t>В течение трех дней со дня выдачи разрешения на строительство органами, уполномоченный на выдачу разрешения на строительство орган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w:t>
      </w:r>
      <w:proofErr w:type="gramEnd"/>
      <w:r w:rsidRPr="00F16861">
        <w:rPr>
          <w:sz w:val="28"/>
          <w:szCs w:val="28"/>
        </w:rPr>
        <w:t xml:space="preserve">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p>
    <w:p w:rsidR="00F16861" w:rsidRPr="00F16861" w:rsidRDefault="00F16861" w:rsidP="00F16861">
      <w:pPr>
        <w:ind w:right="-18" w:firstLine="709"/>
        <w:jc w:val="both"/>
        <w:rPr>
          <w:sz w:val="28"/>
          <w:szCs w:val="28"/>
        </w:rPr>
      </w:pPr>
      <w:r w:rsidRPr="00F16861">
        <w:rPr>
          <w:sz w:val="28"/>
          <w:szCs w:val="28"/>
        </w:rPr>
        <w:t xml:space="preserve">100. В течение пяти рабочих дней со дня принятия решения о прекращении действия разрешения на строительство или </w:t>
      </w:r>
      <w:proofErr w:type="gramStart"/>
      <w:r w:rsidRPr="00F16861">
        <w:rPr>
          <w:sz w:val="28"/>
          <w:szCs w:val="28"/>
        </w:rPr>
        <w:t xml:space="preserve">со дня внесения изменений в </w:t>
      </w:r>
      <w:r w:rsidRPr="00F16861">
        <w:rPr>
          <w:sz w:val="28"/>
          <w:szCs w:val="28"/>
        </w:rPr>
        <w:lastRenderedPageBreak/>
        <w:t>разрешение на строительство уполномоченный на выдачу разрешений на строительство</w:t>
      </w:r>
      <w:proofErr w:type="gramEnd"/>
      <w:r w:rsidRPr="00F16861">
        <w:rPr>
          <w:sz w:val="28"/>
          <w:szCs w:val="28"/>
        </w:rPr>
        <w:t xml:space="preserve"> орган местного самоуправления уведомляет о таком решении или таких изменениях:</w:t>
      </w:r>
    </w:p>
    <w:p w:rsidR="00F16861" w:rsidRPr="00F16861" w:rsidRDefault="00F16861" w:rsidP="00F16861">
      <w:pPr>
        <w:ind w:right="-18" w:firstLine="709"/>
        <w:jc w:val="both"/>
        <w:rPr>
          <w:sz w:val="28"/>
          <w:szCs w:val="28"/>
        </w:rPr>
      </w:pPr>
      <w:r w:rsidRPr="00F16861">
        <w:rPr>
          <w:sz w:val="28"/>
          <w:szCs w:val="28"/>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F16861">
        <w:rPr>
          <w:sz w:val="28"/>
          <w:szCs w:val="28"/>
        </w:rPr>
        <w:t>разрешения</w:t>
      </w:r>
      <w:proofErr w:type="gramEnd"/>
      <w:r w:rsidRPr="00F16861">
        <w:rPr>
          <w:sz w:val="28"/>
          <w:szCs w:val="28"/>
        </w:rPr>
        <w:t xml:space="preserve"> на строительство которого прекращено или в разрешение на строительство которого внесено изменение;</w:t>
      </w:r>
    </w:p>
    <w:p w:rsidR="00F16861" w:rsidRPr="00F16861" w:rsidRDefault="00F16861" w:rsidP="00F16861">
      <w:pPr>
        <w:ind w:right="-18" w:firstLine="709"/>
        <w:jc w:val="both"/>
        <w:rPr>
          <w:sz w:val="28"/>
          <w:szCs w:val="28"/>
        </w:rPr>
      </w:pPr>
      <w:r w:rsidRPr="00F16861">
        <w:rPr>
          <w:sz w:val="28"/>
          <w:szCs w:val="28"/>
        </w:rPr>
        <w:t>2) орган регистрации прав;</w:t>
      </w:r>
    </w:p>
    <w:p w:rsidR="00F16861" w:rsidRPr="00F16861" w:rsidRDefault="00F16861" w:rsidP="00F16861">
      <w:pPr>
        <w:ind w:right="-18" w:firstLine="709"/>
        <w:jc w:val="both"/>
        <w:rPr>
          <w:sz w:val="28"/>
          <w:szCs w:val="28"/>
        </w:rPr>
      </w:pPr>
      <w:r w:rsidRPr="00F16861">
        <w:rPr>
          <w:sz w:val="28"/>
          <w:szCs w:val="28"/>
        </w:rPr>
        <w:t>3) застройщика в случае внесения изменений в разрешение на строительство.</w:t>
      </w:r>
    </w:p>
    <w:p w:rsidR="00F16861" w:rsidRPr="00F16861" w:rsidRDefault="00F16861" w:rsidP="00F16861">
      <w:pPr>
        <w:ind w:right="-18" w:firstLine="709"/>
        <w:jc w:val="both"/>
        <w:rPr>
          <w:sz w:val="28"/>
          <w:szCs w:val="28"/>
        </w:rPr>
      </w:pPr>
      <w:r w:rsidRPr="00F16861">
        <w:rPr>
          <w:sz w:val="28"/>
          <w:szCs w:val="28"/>
        </w:rPr>
        <w:t>101.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 xml:space="preserve">Раздел IV. Формы </w:t>
      </w:r>
      <w:proofErr w:type="gramStart"/>
      <w:r w:rsidRPr="00F16861">
        <w:rPr>
          <w:sz w:val="28"/>
          <w:szCs w:val="28"/>
        </w:rPr>
        <w:t>контроля за</w:t>
      </w:r>
      <w:proofErr w:type="gramEnd"/>
      <w:r w:rsidRPr="00F16861">
        <w:rPr>
          <w:sz w:val="28"/>
          <w:szCs w:val="28"/>
        </w:rPr>
        <w:t xml:space="preserve"> предоставлением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 xml:space="preserve">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16861">
        <w:rPr>
          <w:sz w:val="28"/>
          <w:szCs w:val="28"/>
        </w:rPr>
        <w:t>контроля за</w:t>
      </w:r>
      <w:proofErr w:type="gramEnd"/>
      <w:r w:rsidRPr="00F16861">
        <w:rPr>
          <w:sz w:val="28"/>
          <w:szCs w:val="28"/>
        </w:rPr>
        <w:t xml:space="preserve"> полнотой и качеством предоставления муниципальной услуги</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 xml:space="preserve">102. </w:t>
      </w:r>
      <w:proofErr w:type="gramStart"/>
      <w:r w:rsidRPr="00F16861">
        <w:rPr>
          <w:sz w:val="28"/>
          <w:szCs w:val="28"/>
        </w:rPr>
        <w:t>Контроль за</w:t>
      </w:r>
      <w:proofErr w:type="gramEnd"/>
      <w:r w:rsidRPr="00F16861">
        <w:rPr>
          <w:sz w:val="28"/>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F16861" w:rsidRPr="00F16861" w:rsidRDefault="00F16861" w:rsidP="00F16861">
      <w:pPr>
        <w:ind w:right="-18" w:firstLine="709"/>
        <w:jc w:val="both"/>
        <w:rPr>
          <w:sz w:val="28"/>
          <w:szCs w:val="28"/>
        </w:rPr>
      </w:pPr>
      <w:r w:rsidRPr="00F16861">
        <w:rPr>
          <w:sz w:val="28"/>
          <w:szCs w:val="28"/>
        </w:rPr>
        <w:t>103. Плановые проверки проводятся на основании полугодовых или годовых планов работы уполномоченного органа.</w:t>
      </w:r>
    </w:p>
    <w:p w:rsidR="00F16861" w:rsidRPr="00F16861" w:rsidRDefault="00F16861" w:rsidP="00F16861">
      <w:pPr>
        <w:ind w:right="-18" w:firstLine="709"/>
        <w:jc w:val="both"/>
        <w:rPr>
          <w:sz w:val="28"/>
          <w:szCs w:val="28"/>
        </w:rPr>
      </w:pPr>
      <w:r w:rsidRPr="00F16861">
        <w:rPr>
          <w:sz w:val="28"/>
          <w:szCs w:val="28"/>
        </w:rPr>
        <w:t>104. Внеплановые проверки проводятся на основании приказов, распоряжений уполномоченного органа.</w:t>
      </w:r>
    </w:p>
    <w:p w:rsidR="00F16861" w:rsidRPr="00F16861" w:rsidRDefault="00F16861" w:rsidP="00F16861">
      <w:pPr>
        <w:ind w:right="-18" w:firstLine="709"/>
        <w:jc w:val="both"/>
        <w:rPr>
          <w:sz w:val="28"/>
          <w:szCs w:val="28"/>
        </w:rPr>
      </w:pPr>
      <w:r w:rsidRPr="00F16861">
        <w:rPr>
          <w:sz w:val="28"/>
          <w:szCs w:val="28"/>
        </w:rPr>
        <w:t xml:space="preserve">105. </w:t>
      </w:r>
      <w:proofErr w:type="gramStart"/>
      <w:r w:rsidRPr="00F16861">
        <w:rPr>
          <w:sz w:val="28"/>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16861">
        <w:rPr>
          <w:sz w:val="28"/>
          <w:szCs w:val="28"/>
        </w:rPr>
        <w:t>контроля за</w:t>
      </w:r>
      <w:proofErr w:type="gramEnd"/>
      <w:r w:rsidRPr="00F16861">
        <w:rPr>
          <w:sz w:val="28"/>
          <w:szCs w:val="28"/>
        </w:rPr>
        <w:t xml:space="preserve"> полнотой и качеством предоставления муниципальной услуги</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lastRenderedPageBreak/>
        <w:t xml:space="preserve">106. </w:t>
      </w:r>
      <w:proofErr w:type="gramStart"/>
      <w:r w:rsidRPr="00F16861">
        <w:rPr>
          <w:sz w:val="28"/>
          <w:szCs w:val="28"/>
        </w:rPr>
        <w:t>Контроль за</w:t>
      </w:r>
      <w:proofErr w:type="gramEnd"/>
      <w:r w:rsidRPr="00F16861">
        <w:rPr>
          <w:sz w:val="28"/>
          <w:szCs w:val="28"/>
        </w:rPr>
        <w:t xml:space="preserve"> полнотой и качеством предоставления муниципальной услуги осуществляется в формах:</w:t>
      </w:r>
    </w:p>
    <w:p w:rsidR="00F16861" w:rsidRPr="00F16861" w:rsidRDefault="00F16861" w:rsidP="00F16861">
      <w:pPr>
        <w:ind w:right="-18" w:firstLine="709"/>
        <w:jc w:val="both"/>
        <w:rPr>
          <w:sz w:val="28"/>
          <w:szCs w:val="28"/>
        </w:rPr>
      </w:pPr>
      <w:r w:rsidRPr="00F16861">
        <w:rPr>
          <w:sz w:val="28"/>
          <w:szCs w:val="28"/>
        </w:rPr>
        <w:t>1) проведения плановых проверок;</w:t>
      </w:r>
    </w:p>
    <w:p w:rsidR="00F16861" w:rsidRPr="00F16861" w:rsidRDefault="00F16861" w:rsidP="00F16861">
      <w:pPr>
        <w:ind w:right="-18" w:firstLine="709"/>
        <w:jc w:val="both"/>
        <w:rPr>
          <w:sz w:val="28"/>
          <w:szCs w:val="28"/>
        </w:rPr>
      </w:pPr>
      <w:r w:rsidRPr="00F16861">
        <w:rPr>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t xml:space="preserve">107. В целях осуществления </w:t>
      </w:r>
      <w:proofErr w:type="gramStart"/>
      <w:r w:rsidRPr="00F16861">
        <w:rPr>
          <w:sz w:val="28"/>
          <w:szCs w:val="28"/>
        </w:rPr>
        <w:t>контроля за</w:t>
      </w:r>
      <w:proofErr w:type="gramEnd"/>
      <w:r w:rsidRPr="00F16861">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w:t>
      </w:r>
    </w:p>
    <w:p w:rsidR="00F16861" w:rsidRPr="00F16861" w:rsidRDefault="00F16861" w:rsidP="00F16861">
      <w:pPr>
        <w:ind w:right="-18" w:firstLine="709"/>
        <w:jc w:val="both"/>
        <w:rPr>
          <w:sz w:val="28"/>
          <w:szCs w:val="28"/>
        </w:rPr>
      </w:pPr>
      <w:r w:rsidRPr="00F16861">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16861" w:rsidRPr="00F16861" w:rsidRDefault="00F16861" w:rsidP="00F16861">
      <w:pPr>
        <w:ind w:right="-18" w:firstLine="709"/>
        <w:jc w:val="both"/>
        <w:rPr>
          <w:sz w:val="28"/>
          <w:szCs w:val="28"/>
        </w:rPr>
      </w:pPr>
      <w:r w:rsidRPr="00F16861">
        <w:rPr>
          <w:sz w:val="28"/>
          <w:szCs w:val="28"/>
        </w:rPr>
        <w:t>108.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F16861" w:rsidRPr="00F16861" w:rsidRDefault="00F16861" w:rsidP="00F16861">
      <w:pPr>
        <w:ind w:right="-18" w:firstLine="709"/>
        <w:jc w:val="both"/>
        <w:rPr>
          <w:sz w:val="28"/>
          <w:szCs w:val="28"/>
        </w:rPr>
      </w:pPr>
      <w:r w:rsidRPr="00F16861">
        <w:rPr>
          <w:sz w:val="28"/>
          <w:szCs w:val="28"/>
        </w:rPr>
        <w:t>109.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F16861" w:rsidRPr="00F16861" w:rsidRDefault="00F16861" w:rsidP="00F16861">
      <w:pPr>
        <w:ind w:right="-18" w:firstLine="709"/>
        <w:jc w:val="both"/>
        <w:rPr>
          <w:sz w:val="28"/>
          <w:szCs w:val="28"/>
        </w:rPr>
      </w:pPr>
      <w:r w:rsidRPr="00F16861">
        <w:rPr>
          <w:sz w:val="28"/>
          <w:szCs w:val="28"/>
        </w:rPr>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 xml:space="preserve">111. </w:t>
      </w:r>
      <w:proofErr w:type="gramStart"/>
      <w:r w:rsidRPr="00F16861">
        <w:rPr>
          <w:sz w:val="28"/>
          <w:szCs w:val="28"/>
        </w:rPr>
        <w:t>Контроль за</w:t>
      </w:r>
      <w:proofErr w:type="gramEnd"/>
      <w:r w:rsidRPr="00F16861">
        <w:rPr>
          <w:sz w:val="28"/>
          <w:szCs w:val="28"/>
        </w:rPr>
        <w:t xml:space="preserve"> полнотой и качеством предоставления должностными лицами уполномоченного органа муниципальной услуги осуществляется комиссией.</w:t>
      </w:r>
    </w:p>
    <w:p w:rsidR="00F16861" w:rsidRPr="00F16861" w:rsidRDefault="00F16861" w:rsidP="00F16861">
      <w:pPr>
        <w:ind w:right="-18" w:firstLine="709"/>
        <w:jc w:val="both"/>
        <w:rPr>
          <w:sz w:val="28"/>
          <w:szCs w:val="28"/>
        </w:rPr>
      </w:pPr>
      <w:r w:rsidRPr="00F16861">
        <w:rPr>
          <w:sz w:val="28"/>
          <w:szCs w:val="28"/>
        </w:rPr>
        <w:t xml:space="preserve">Состав Комиссии утверждается актом уполномоченного органа, в </w:t>
      </w:r>
      <w:proofErr w:type="gramStart"/>
      <w:r w:rsidRPr="00F16861">
        <w:rPr>
          <w:sz w:val="28"/>
          <w:szCs w:val="28"/>
        </w:rPr>
        <w:t>которую</w:t>
      </w:r>
      <w:proofErr w:type="gramEnd"/>
      <w:r w:rsidRPr="00F16861">
        <w:rPr>
          <w:sz w:val="28"/>
          <w:szCs w:val="28"/>
        </w:rPr>
        <w:t xml:space="preserve"> включаются муниципальные служащие уполномоченного органа, не участвующие в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lastRenderedPageBreak/>
        <w:t>112.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F16861" w:rsidRPr="00F16861" w:rsidRDefault="00F16861" w:rsidP="00F16861">
      <w:pPr>
        <w:ind w:right="-18" w:firstLine="709"/>
        <w:jc w:val="both"/>
        <w:rPr>
          <w:sz w:val="28"/>
          <w:szCs w:val="28"/>
        </w:rPr>
      </w:pPr>
      <w:r w:rsidRPr="00F16861">
        <w:rPr>
          <w:sz w:val="28"/>
          <w:szCs w:val="28"/>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r w:rsidRPr="00F16861">
        <w:rPr>
          <w:sz w:val="28"/>
          <w:szCs w:val="28"/>
        </w:rPr>
        <w:cr/>
      </w:r>
    </w:p>
    <w:p w:rsidR="00F16861" w:rsidRPr="00F16861" w:rsidRDefault="00F16861" w:rsidP="00FA3A77">
      <w:pPr>
        <w:ind w:right="-18" w:firstLine="709"/>
        <w:jc w:val="center"/>
        <w:rPr>
          <w:sz w:val="28"/>
          <w:szCs w:val="28"/>
        </w:rPr>
      </w:pPr>
      <w:r w:rsidRPr="00F16861">
        <w:rPr>
          <w:sz w:val="28"/>
          <w:szCs w:val="28"/>
        </w:rPr>
        <w:t xml:space="preserve">Глава 29. Положения, характеризующие требования к порядку и формам </w:t>
      </w:r>
      <w:proofErr w:type="gramStart"/>
      <w:r w:rsidRPr="00F16861">
        <w:rPr>
          <w:sz w:val="28"/>
          <w:szCs w:val="28"/>
        </w:rPr>
        <w:t>контроля за</w:t>
      </w:r>
      <w:proofErr w:type="gramEnd"/>
      <w:r w:rsidRPr="00F16861">
        <w:rPr>
          <w:sz w:val="28"/>
          <w:szCs w:val="28"/>
        </w:rPr>
        <w:t xml:space="preserve"> предоставлением муниципальной услуги, в том числе со стороны заявителей, их объединений и организацией</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 xml:space="preserve">114. </w:t>
      </w:r>
      <w:proofErr w:type="gramStart"/>
      <w:r w:rsidRPr="00F16861">
        <w:rPr>
          <w:sz w:val="28"/>
          <w:szCs w:val="28"/>
        </w:rPr>
        <w:t>Контроль за</w:t>
      </w:r>
      <w:proofErr w:type="gramEnd"/>
      <w:r w:rsidRPr="00F16861">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16861" w:rsidRPr="00F16861" w:rsidRDefault="00F16861" w:rsidP="00F16861">
      <w:pPr>
        <w:ind w:right="-18" w:firstLine="709"/>
        <w:jc w:val="both"/>
        <w:rPr>
          <w:sz w:val="28"/>
          <w:szCs w:val="28"/>
        </w:rPr>
      </w:pPr>
      <w:r w:rsidRPr="00F16861">
        <w:rPr>
          <w:sz w:val="28"/>
          <w:szCs w:val="28"/>
        </w:rPr>
        <w:t>нарушения прав и законных интересов заявителей решением, действием (бездействием) уполномоченного органа, его должностных лиц;</w:t>
      </w:r>
    </w:p>
    <w:p w:rsidR="00F16861" w:rsidRPr="00F16861" w:rsidRDefault="00F16861" w:rsidP="00F16861">
      <w:pPr>
        <w:ind w:right="-18" w:firstLine="709"/>
        <w:jc w:val="both"/>
        <w:rPr>
          <w:sz w:val="28"/>
          <w:szCs w:val="28"/>
        </w:rPr>
      </w:pPr>
      <w:r w:rsidRPr="00F16861">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16861" w:rsidRPr="00F16861" w:rsidRDefault="00F16861" w:rsidP="00F16861">
      <w:pPr>
        <w:ind w:right="-18" w:firstLine="709"/>
        <w:jc w:val="both"/>
        <w:rPr>
          <w:sz w:val="28"/>
          <w:szCs w:val="28"/>
        </w:rPr>
      </w:pPr>
      <w:r w:rsidRPr="00F16861">
        <w:rPr>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F16861" w:rsidRPr="00F16861" w:rsidRDefault="00F16861" w:rsidP="00F16861">
      <w:pPr>
        <w:ind w:right="-18" w:firstLine="709"/>
        <w:jc w:val="both"/>
        <w:rPr>
          <w:sz w:val="28"/>
          <w:szCs w:val="28"/>
        </w:rPr>
      </w:pPr>
      <w:r w:rsidRPr="00F16861">
        <w:rPr>
          <w:sz w:val="28"/>
          <w:szCs w:val="28"/>
        </w:rPr>
        <w:t>115. Информацию, указанную в пункте 119 настоящего административного регламента, заявители могут сообщить по телефонам уполномоченного органа, указанным на официальном сайте в информационно-телекоммуникационной сети Интернет http://www.admsayansk.ru/qa/96.html.</w:t>
      </w:r>
    </w:p>
    <w:p w:rsidR="00F16861" w:rsidRPr="00F16861" w:rsidRDefault="00F16861" w:rsidP="00F16861">
      <w:pPr>
        <w:ind w:right="-18" w:firstLine="709"/>
        <w:jc w:val="both"/>
        <w:rPr>
          <w:sz w:val="28"/>
          <w:szCs w:val="28"/>
        </w:rPr>
      </w:pPr>
      <w:r w:rsidRPr="00F16861">
        <w:rPr>
          <w:sz w:val="28"/>
          <w:szCs w:val="28"/>
        </w:rPr>
        <w:t xml:space="preserve">116. </w:t>
      </w:r>
      <w:proofErr w:type="gramStart"/>
      <w:r w:rsidRPr="00F16861">
        <w:rPr>
          <w:sz w:val="28"/>
          <w:szCs w:val="28"/>
        </w:rPr>
        <w:t>Контроль за</w:t>
      </w:r>
      <w:proofErr w:type="gramEnd"/>
      <w:r w:rsidRPr="00F16861">
        <w:rPr>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117. Срок рассмотрения обращений со стороны граждан, их объединений и организаций составляет 30 рабочих дней с момента их регистрации.</w:t>
      </w:r>
    </w:p>
    <w:p w:rsidR="00F16861" w:rsidRPr="00F16861" w:rsidRDefault="00F16861" w:rsidP="00F16861">
      <w:pPr>
        <w:ind w:right="-18" w:firstLine="709"/>
        <w:jc w:val="both"/>
        <w:rPr>
          <w:sz w:val="28"/>
          <w:szCs w:val="28"/>
        </w:rPr>
      </w:pPr>
      <w:r w:rsidRPr="00F16861">
        <w:rPr>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16861" w:rsidRPr="00F16861" w:rsidRDefault="00F16861" w:rsidP="00FA3A77">
      <w:pPr>
        <w:ind w:right="-18" w:firstLine="709"/>
        <w:jc w:val="center"/>
        <w:rPr>
          <w:sz w:val="28"/>
          <w:szCs w:val="28"/>
        </w:rPr>
      </w:pPr>
    </w:p>
    <w:p w:rsidR="00F16861" w:rsidRPr="00F16861" w:rsidRDefault="00F16861" w:rsidP="00FA3A77">
      <w:pPr>
        <w:ind w:right="-18" w:firstLine="709"/>
        <w:jc w:val="center"/>
        <w:rPr>
          <w:sz w:val="28"/>
          <w:szCs w:val="28"/>
        </w:rPr>
      </w:pPr>
      <w:r w:rsidRPr="00F16861">
        <w:rPr>
          <w:sz w:val="28"/>
          <w:szCs w:val="28"/>
        </w:rPr>
        <w:t>Глава 30. Предмет досудебного (внесудебного) обжалования</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 xml:space="preserve">118. </w:t>
      </w:r>
      <w:proofErr w:type="gramStart"/>
      <w:r w:rsidRPr="00F16861">
        <w:rPr>
          <w:sz w:val="28"/>
          <w:szCs w:val="28"/>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многофункционального центра, работника многофункционального центра, а также организаций, </w:t>
      </w:r>
      <w:r w:rsidRPr="00F16861">
        <w:rPr>
          <w:sz w:val="28"/>
          <w:szCs w:val="28"/>
        </w:rPr>
        <w:lastRenderedPageBreak/>
        <w:t>предусмотренных частью 1.1 статьи 16 Федерального закона № 210-ФЗ, или их работников.</w:t>
      </w:r>
      <w:proofErr w:type="gramEnd"/>
    </w:p>
    <w:p w:rsidR="00F16861" w:rsidRPr="00F16861" w:rsidRDefault="00F16861" w:rsidP="00F16861">
      <w:pPr>
        <w:ind w:right="-18" w:firstLine="709"/>
        <w:jc w:val="both"/>
        <w:rPr>
          <w:sz w:val="28"/>
          <w:szCs w:val="28"/>
        </w:rPr>
      </w:pPr>
      <w:r w:rsidRPr="00F16861">
        <w:rPr>
          <w:sz w:val="28"/>
          <w:szCs w:val="28"/>
        </w:rPr>
        <w:t>119. Заявитель может обратиться с жалобой, в том числе, в следующих случаях:</w:t>
      </w:r>
    </w:p>
    <w:p w:rsidR="00F16861" w:rsidRPr="00F16861" w:rsidRDefault="00F16861" w:rsidP="00F16861">
      <w:pPr>
        <w:ind w:right="-18" w:firstLine="709"/>
        <w:jc w:val="both"/>
        <w:rPr>
          <w:sz w:val="28"/>
          <w:szCs w:val="28"/>
        </w:rPr>
      </w:pPr>
      <w:r w:rsidRPr="00F16861">
        <w:rPr>
          <w:sz w:val="28"/>
          <w:szCs w:val="28"/>
        </w:rPr>
        <w:t>а) нарушение срока регистрации заявления о предоставлении муниципальной услуги, комплексного запроса;</w:t>
      </w:r>
    </w:p>
    <w:p w:rsidR="00F16861" w:rsidRPr="00F16861" w:rsidRDefault="00F16861" w:rsidP="00F16861">
      <w:pPr>
        <w:ind w:right="-18" w:firstLine="709"/>
        <w:jc w:val="both"/>
        <w:rPr>
          <w:sz w:val="28"/>
          <w:szCs w:val="28"/>
        </w:rPr>
      </w:pPr>
      <w:r w:rsidRPr="00F16861">
        <w:rPr>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16861" w:rsidRPr="00F16861" w:rsidRDefault="00F16861" w:rsidP="00F16861">
      <w:pPr>
        <w:ind w:right="-18" w:firstLine="709"/>
        <w:jc w:val="both"/>
        <w:rPr>
          <w:sz w:val="28"/>
          <w:szCs w:val="28"/>
        </w:rPr>
      </w:pPr>
      <w:r w:rsidRPr="00F16861">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6861" w:rsidRPr="00F16861" w:rsidRDefault="00F16861" w:rsidP="00F16861">
      <w:pPr>
        <w:ind w:right="-18" w:firstLine="709"/>
        <w:jc w:val="both"/>
        <w:rPr>
          <w:sz w:val="28"/>
          <w:szCs w:val="28"/>
        </w:rPr>
      </w:pPr>
      <w:r w:rsidRPr="00F16861">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F16861" w:rsidRPr="00F16861" w:rsidRDefault="00F16861" w:rsidP="00F16861">
      <w:pPr>
        <w:ind w:right="-18" w:firstLine="709"/>
        <w:jc w:val="both"/>
        <w:rPr>
          <w:sz w:val="28"/>
          <w:szCs w:val="28"/>
        </w:rPr>
      </w:pPr>
      <w:proofErr w:type="gramStart"/>
      <w:r w:rsidRPr="00F16861">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F16861">
        <w:rPr>
          <w:sz w:val="28"/>
          <w:szCs w:val="28"/>
        </w:rPr>
        <w:t xml:space="preserve"> </w:t>
      </w:r>
      <w:proofErr w:type="gramStart"/>
      <w:r w:rsidRPr="00F1686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6861" w:rsidRPr="00F16861" w:rsidRDefault="00F16861" w:rsidP="00F16861">
      <w:pPr>
        <w:ind w:right="-18" w:firstLine="709"/>
        <w:jc w:val="both"/>
        <w:rPr>
          <w:sz w:val="28"/>
          <w:szCs w:val="28"/>
        </w:rPr>
      </w:pPr>
      <w:r w:rsidRPr="00F16861">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F16861" w:rsidRPr="00F16861" w:rsidRDefault="00F16861" w:rsidP="00F16861">
      <w:pPr>
        <w:ind w:right="-18" w:firstLine="709"/>
        <w:jc w:val="both"/>
        <w:rPr>
          <w:sz w:val="28"/>
          <w:szCs w:val="28"/>
        </w:rPr>
      </w:pPr>
      <w:proofErr w:type="gramStart"/>
      <w:r w:rsidRPr="00F16861">
        <w:rPr>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w:t>
      </w:r>
      <w:r w:rsidRPr="00F16861">
        <w:rPr>
          <w:sz w:val="28"/>
          <w:szCs w:val="28"/>
        </w:rPr>
        <w:lastRenderedPageBreak/>
        <w:t>установленного срока таких исправлений.</w:t>
      </w:r>
      <w:proofErr w:type="gramEnd"/>
      <w:r w:rsidRPr="00F16861">
        <w:rPr>
          <w:sz w:val="28"/>
          <w:szCs w:val="28"/>
        </w:rPr>
        <w:t xml:space="preserve"> </w:t>
      </w:r>
      <w:proofErr w:type="gramStart"/>
      <w:r w:rsidRPr="00F1686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6861" w:rsidRPr="00F16861" w:rsidRDefault="00F16861" w:rsidP="00F16861">
      <w:pPr>
        <w:ind w:right="-18" w:firstLine="709"/>
        <w:jc w:val="both"/>
        <w:rPr>
          <w:sz w:val="28"/>
          <w:szCs w:val="28"/>
        </w:rPr>
      </w:pPr>
      <w:r w:rsidRPr="00F16861">
        <w:rPr>
          <w:sz w:val="28"/>
          <w:szCs w:val="28"/>
        </w:rPr>
        <w:t>з) нарушение срока или порядка выдачи документов по результатам предоставления муниципальной услуги;</w:t>
      </w:r>
    </w:p>
    <w:p w:rsidR="00F16861" w:rsidRPr="00F16861" w:rsidRDefault="00F16861" w:rsidP="00FA3A77">
      <w:pPr>
        <w:ind w:right="-18" w:firstLine="709"/>
        <w:jc w:val="both"/>
        <w:rPr>
          <w:sz w:val="28"/>
          <w:szCs w:val="28"/>
        </w:rPr>
      </w:pPr>
      <w:proofErr w:type="gramStart"/>
      <w:r w:rsidRPr="00F16861">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1686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F16861">
        <w:rPr>
          <w:sz w:val="28"/>
          <w:szCs w:val="28"/>
        </w:rPr>
        <w:cr/>
      </w:r>
      <w:r w:rsidR="00FA3A77">
        <w:rPr>
          <w:sz w:val="28"/>
          <w:szCs w:val="28"/>
        </w:rPr>
        <w:t xml:space="preserve">         </w:t>
      </w:r>
      <w:r w:rsidRPr="00F16861">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41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31. Органы и уполномоченные на рассмотрение жалобы должностные лица, которым может быть направлена жалоба</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120.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начальника Управления культура; жалоба на решения, принятые начальником Управления культура, подается на имя заместителя мэра по социальным вопросам администрации города Саянска или мэра города Саянска.</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32. Порядок подачи и рассмотрения жалобы</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lastRenderedPageBreak/>
        <w:t>121. Жалоба может быть подана в письменной форме на бумажном носителе, в электронной форме одним из следующих способов:</w:t>
      </w:r>
    </w:p>
    <w:p w:rsidR="00F16861" w:rsidRPr="00F16861" w:rsidRDefault="00F16861" w:rsidP="00F16861">
      <w:pPr>
        <w:ind w:right="-18" w:firstLine="709"/>
        <w:jc w:val="both"/>
        <w:rPr>
          <w:sz w:val="28"/>
          <w:szCs w:val="28"/>
        </w:rPr>
      </w:pPr>
      <w:r w:rsidRPr="00F16861">
        <w:rPr>
          <w:sz w:val="28"/>
          <w:szCs w:val="28"/>
        </w:rPr>
        <w:t>а) лично по адресу: 666304, Иркутская область, г. Саянск, микрорайон Олимпийский, 30, кабинет 520; телефон/факс: 8(395-53) 5-67-52.</w:t>
      </w:r>
    </w:p>
    <w:p w:rsidR="00F16861" w:rsidRPr="00F16861" w:rsidRDefault="00F16861" w:rsidP="00F16861">
      <w:pPr>
        <w:ind w:right="-18" w:firstLine="709"/>
        <w:jc w:val="both"/>
        <w:rPr>
          <w:sz w:val="28"/>
          <w:szCs w:val="28"/>
        </w:rPr>
      </w:pPr>
      <w:r w:rsidRPr="00F16861">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F16861" w:rsidRPr="00F16861" w:rsidRDefault="00F16861" w:rsidP="00F16861">
      <w:pPr>
        <w:ind w:right="-18" w:firstLine="709"/>
        <w:jc w:val="both"/>
        <w:rPr>
          <w:sz w:val="28"/>
          <w:szCs w:val="28"/>
        </w:rPr>
      </w:pPr>
      <w:r w:rsidRPr="00F16861">
        <w:rPr>
          <w:sz w:val="28"/>
          <w:szCs w:val="28"/>
        </w:rPr>
        <w:t>б) через организации почтовой связи;</w:t>
      </w:r>
    </w:p>
    <w:p w:rsidR="00F16861" w:rsidRPr="00F16861" w:rsidRDefault="00F16861" w:rsidP="00F16861">
      <w:pPr>
        <w:ind w:right="-18" w:firstLine="709"/>
        <w:jc w:val="both"/>
        <w:rPr>
          <w:sz w:val="28"/>
          <w:szCs w:val="28"/>
        </w:rPr>
      </w:pPr>
      <w:r w:rsidRPr="00F16861">
        <w:rPr>
          <w:sz w:val="28"/>
          <w:szCs w:val="28"/>
        </w:rPr>
        <w:t>в) с использованием информационно-телекоммуникационной сети «Интернет»:</w:t>
      </w:r>
    </w:p>
    <w:p w:rsidR="00F16861" w:rsidRPr="00F16861" w:rsidRDefault="00F16861" w:rsidP="00F16861">
      <w:pPr>
        <w:ind w:right="-18" w:firstLine="709"/>
        <w:jc w:val="both"/>
        <w:rPr>
          <w:sz w:val="28"/>
          <w:szCs w:val="28"/>
        </w:rPr>
      </w:pPr>
      <w:r w:rsidRPr="00F16861">
        <w:rPr>
          <w:sz w:val="28"/>
          <w:szCs w:val="28"/>
        </w:rPr>
        <w:t>электронная почта: kaig@admsayansk.irmail.ru, admsayansk@irmail.ru;</w:t>
      </w:r>
    </w:p>
    <w:p w:rsidR="00F16861" w:rsidRPr="00F16861" w:rsidRDefault="00F16861" w:rsidP="00F16861">
      <w:pPr>
        <w:ind w:right="-18" w:firstLine="709"/>
        <w:jc w:val="both"/>
        <w:rPr>
          <w:sz w:val="28"/>
          <w:szCs w:val="28"/>
        </w:rPr>
      </w:pPr>
      <w:r w:rsidRPr="00F16861">
        <w:rPr>
          <w:sz w:val="28"/>
          <w:szCs w:val="28"/>
        </w:rPr>
        <w:t>официальный сайт уполномоченного органа: http://www.admsayansk.ru.</w:t>
      </w:r>
    </w:p>
    <w:p w:rsidR="00F16861" w:rsidRPr="00F16861" w:rsidRDefault="00F16861" w:rsidP="00F16861">
      <w:pPr>
        <w:ind w:right="-18" w:firstLine="709"/>
        <w:jc w:val="both"/>
        <w:rPr>
          <w:sz w:val="28"/>
          <w:szCs w:val="28"/>
        </w:rPr>
      </w:pPr>
      <w:r w:rsidRPr="00F16861">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F16861" w:rsidRPr="00F16861" w:rsidRDefault="00F16861" w:rsidP="00F16861">
      <w:pPr>
        <w:ind w:right="-18" w:firstLine="709"/>
        <w:jc w:val="both"/>
        <w:rPr>
          <w:sz w:val="28"/>
          <w:szCs w:val="28"/>
        </w:rPr>
      </w:pPr>
      <w:r w:rsidRPr="00F16861">
        <w:rPr>
          <w:sz w:val="28"/>
          <w:szCs w:val="28"/>
        </w:rPr>
        <w:t>д) через МФЦ.</w:t>
      </w:r>
    </w:p>
    <w:p w:rsidR="00F16861" w:rsidRPr="00F16861" w:rsidRDefault="00F16861" w:rsidP="00F16861">
      <w:pPr>
        <w:ind w:right="-18" w:firstLine="709"/>
        <w:jc w:val="both"/>
        <w:rPr>
          <w:sz w:val="28"/>
          <w:szCs w:val="28"/>
        </w:rPr>
      </w:pPr>
      <w:r w:rsidRPr="00F16861">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proofErr w:type="gramStart"/>
      <w:r w:rsidRPr="00F16861">
        <w:rPr>
          <w:sz w:val="28"/>
          <w:szCs w:val="28"/>
        </w:rPr>
        <w:t>работников организаций, предусмотренных частью 1.1 статьи 16 Федерального закона № 210-ФЗ подаются</w:t>
      </w:r>
      <w:proofErr w:type="gramEnd"/>
      <w:r w:rsidRPr="00F16861">
        <w:rPr>
          <w:sz w:val="28"/>
          <w:szCs w:val="28"/>
        </w:rPr>
        <w:t xml:space="preserve"> руководителям этих организаций.</w:t>
      </w:r>
    </w:p>
    <w:p w:rsidR="00F16861" w:rsidRPr="00F16861" w:rsidRDefault="00F16861" w:rsidP="00F16861">
      <w:pPr>
        <w:ind w:right="-18" w:firstLine="709"/>
        <w:jc w:val="both"/>
        <w:rPr>
          <w:sz w:val="28"/>
          <w:szCs w:val="28"/>
        </w:rPr>
      </w:pPr>
      <w:r w:rsidRPr="00F16861">
        <w:rPr>
          <w:sz w:val="28"/>
          <w:szCs w:val="28"/>
        </w:rPr>
        <w:t>122.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16861" w:rsidRPr="00F16861" w:rsidRDefault="00F16861" w:rsidP="00F16861">
      <w:pPr>
        <w:ind w:right="-18" w:firstLine="709"/>
        <w:jc w:val="both"/>
        <w:rPr>
          <w:sz w:val="28"/>
          <w:szCs w:val="28"/>
        </w:rPr>
      </w:pPr>
      <w:r w:rsidRPr="00F16861">
        <w:rPr>
          <w:sz w:val="28"/>
          <w:szCs w:val="28"/>
        </w:rPr>
        <w:t>Прием жалоб осуществляется в соответствии с графиком работы уполномоченного органа.</w:t>
      </w:r>
    </w:p>
    <w:p w:rsidR="00F16861" w:rsidRPr="00F16861" w:rsidRDefault="00F16861" w:rsidP="00F16861">
      <w:pPr>
        <w:ind w:right="-18" w:firstLine="709"/>
        <w:jc w:val="both"/>
        <w:rPr>
          <w:sz w:val="28"/>
          <w:szCs w:val="28"/>
        </w:rPr>
      </w:pPr>
      <w:r w:rsidRPr="00F16861">
        <w:rPr>
          <w:sz w:val="28"/>
          <w:szCs w:val="28"/>
        </w:rPr>
        <w:t>123.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администрации муниципального образования «город Саянск», в случае его отсутствия - заместитель председателя Комитета по архитектуре и градостроительству администрации муниципального образования «город Саянск».</w:t>
      </w:r>
    </w:p>
    <w:p w:rsidR="00F16861" w:rsidRPr="00F16861" w:rsidRDefault="00F16861" w:rsidP="00F16861">
      <w:pPr>
        <w:ind w:right="-18" w:firstLine="709"/>
        <w:jc w:val="both"/>
        <w:rPr>
          <w:sz w:val="28"/>
          <w:szCs w:val="28"/>
        </w:rPr>
      </w:pPr>
      <w:r w:rsidRPr="00F16861">
        <w:rPr>
          <w:sz w:val="28"/>
          <w:szCs w:val="28"/>
        </w:rPr>
        <w:t>124. Прием заявителей руководителем проводится по предварительной записи, которая осуществляется по телефону: 8 (395-53) 5-24-21.</w:t>
      </w:r>
    </w:p>
    <w:p w:rsidR="00F16861" w:rsidRPr="00F16861" w:rsidRDefault="00F16861" w:rsidP="00F16861">
      <w:pPr>
        <w:ind w:right="-18" w:firstLine="709"/>
        <w:jc w:val="both"/>
        <w:rPr>
          <w:sz w:val="28"/>
          <w:szCs w:val="28"/>
        </w:rPr>
      </w:pPr>
      <w:r w:rsidRPr="00F16861">
        <w:rPr>
          <w:sz w:val="28"/>
          <w:szCs w:val="28"/>
        </w:rPr>
        <w:t>131. При личном приеме заявитель предъявляет документ, удостоверяющий его личность в соответствии с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 xml:space="preserve">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F16861">
        <w:rPr>
          <w:sz w:val="28"/>
          <w:szCs w:val="28"/>
        </w:rPr>
        <w:lastRenderedPageBreak/>
        <w:t xml:space="preserve">полномочия на осуществление действий от имени заявителя, может быть </w:t>
      </w:r>
      <w:proofErr w:type="gramStart"/>
      <w:r w:rsidRPr="00F16861">
        <w:rPr>
          <w:sz w:val="28"/>
          <w:szCs w:val="28"/>
        </w:rPr>
        <w:t>представлена</w:t>
      </w:r>
      <w:proofErr w:type="gramEnd"/>
      <w:r w:rsidRPr="00F16861">
        <w:rPr>
          <w:sz w:val="28"/>
          <w:szCs w:val="28"/>
        </w:rPr>
        <w:t>:</w:t>
      </w:r>
    </w:p>
    <w:p w:rsidR="00F16861" w:rsidRPr="00F16861" w:rsidRDefault="00F16861" w:rsidP="00F16861">
      <w:pPr>
        <w:ind w:right="-18" w:firstLine="709"/>
        <w:jc w:val="both"/>
        <w:rPr>
          <w:sz w:val="28"/>
          <w:szCs w:val="28"/>
        </w:rPr>
      </w:pPr>
      <w:r w:rsidRPr="00F16861">
        <w:rPr>
          <w:sz w:val="28"/>
          <w:szCs w:val="28"/>
        </w:rPr>
        <w:t>а) оформленная в соответствии с законодательством Российской Федерации доверенность (для физических лиц);</w:t>
      </w:r>
    </w:p>
    <w:p w:rsidR="00F16861" w:rsidRPr="00F16861" w:rsidRDefault="00F16861" w:rsidP="00F16861">
      <w:pPr>
        <w:ind w:right="-18" w:firstLine="709"/>
        <w:jc w:val="both"/>
        <w:rPr>
          <w:sz w:val="28"/>
          <w:szCs w:val="28"/>
        </w:rPr>
      </w:pPr>
      <w:r w:rsidRPr="00F16861">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16861" w:rsidRPr="00F16861" w:rsidRDefault="00F16861" w:rsidP="00F16861">
      <w:pPr>
        <w:ind w:right="-18" w:firstLine="709"/>
        <w:jc w:val="both"/>
        <w:rPr>
          <w:sz w:val="28"/>
          <w:szCs w:val="28"/>
        </w:rPr>
      </w:pPr>
      <w:r w:rsidRPr="00F16861">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6861" w:rsidRPr="00F16861" w:rsidRDefault="00F16861" w:rsidP="00F16861">
      <w:pPr>
        <w:ind w:right="-18" w:firstLine="709"/>
        <w:jc w:val="both"/>
        <w:rPr>
          <w:sz w:val="28"/>
          <w:szCs w:val="28"/>
        </w:rPr>
      </w:pPr>
      <w:r w:rsidRPr="00F16861">
        <w:rPr>
          <w:sz w:val="28"/>
          <w:szCs w:val="28"/>
        </w:rPr>
        <w:t>126. В электронном виде жалоба может быть подана заявителем посредством:</w:t>
      </w:r>
    </w:p>
    <w:p w:rsidR="00F16861" w:rsidRPr="00F16861" w:rsidRDefault="00F16861" w:rsidP="00F16861">
      <w:pPr>
        <w:ind w:right="-18" w:firstLine="709"/>
        <w:jc w:val="both"/>
        <w:rPr>
          <w:sz w:val="28"/>
          <w:szCs w:val="28"/>
        </w:rPr>
      </w:pPr>
      <w:r w:rsidRPr="00F16861">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F16861" w:rsidRPr="00F16861" w:rsidRDefault="00F16861" w:rsidP="00F16861">
      <w:pPr>
        <w:ind w:right="-18" w:firstLine="709"/>
        <w:jc w:val="both"/>
        <w:rPr>
          <w:sz w:val="28"/>
          <w:szCs w:val="28"/>
        </w:rPr>
      </w:pPr>
      <w:r w:rsidRPr="00F16861">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F16861" w:rsidRPr="00F16861" w:rsidRDefault="00F16861" w:rsidP="00F16861">
      <w:pPr>
        <w:ind w:right="-18" w:firstLine="709"/>
        <w:jc w:val="both"/>
        <w:rPr>
          <w:sz w:val="28"/>
          <w:szCs w:val="28"/>
        </w:rPr>
      </w:pPr>
      <w:proofErr w:type="gramStart"/>
      <w:r w:rsidRPr="00F16861">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16861" w:rsidRPr="00F16861" w:rsidRDefault="00F16861" w:rsidP="00F16861">
      <w:pPr>
        <w:ind w:right="-18" w:firstLine="709"/>
        <w:jc w:val="both"/>
        <w:rPr>
          <w:sz w:val="28"/>
          <w:szCs w:val="28"/>
        </w:rPr>
      </w:pPr>
      <w:r w:rsidRPr="00F16861">
        <w:rPr>
          <w:sz w:val="28"/>
          <w:szCs w:val="28"/>
        </w:rPr>
        <w:t>127. При подаче жалобы в электронном виде документы, указанные в пункте 125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16861" w:rsidRPr="00F16861" w:rsidRDefault="00F16861" w:rsidP="00F16861">
      <w:pPr>
        <w:ind w:right="-18" w:firstLine="709"/>
        <w:jc w:val="both"/>
        <w:rPr>
          <w:sz w:val="28"/>
          <w:szCs w:val="28"/>
        </w:rPr>
      </w:pPr>
      <w:r w:rsidRPr="00F16861">
        <w:rPr>
          <w:sz w:val="28"/>
          <w:szCs w:val="28"/>
        </w:rPr>
        <w:t>128. Жалоба должна содержать:</w:t>
      </w:r>
    </w:p>
    <w:p w:rsidR="00F16861" w:rsidRPr="00F16861" w:rsidRDefault="00F16861" w:rsidP="00F16861">
      <w:pPr>
        <w:ind w:right="-18" w:firstLine="709"/>
        <w:jc w:val="both"/>
        <w:rPr>
          <w:sz w:val="28"/>
          <w:szCs w:val="28"/>
        </w:rPr>
      </w:pPr>
      <w:r w:rsidRPr="00F16861">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16861" w:rsidRPr="00F16861" w:rsidRDefault="00F16861" w:rsidP="00F16861">
      <w:pPr>
        <w:ind w:right="-18" w:firstLine="709"/>
        <w:jc w:val="both"/>
        <w:rPr>
          <w:sz w:val="28"/>
          <w:szCs w:val="28"/>
        </w:rPr>
      </w:pPr>
      <w:proofErr w:type="gramStart"/>
      <w:r w:rsidRPr="00F16861">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126 настоящего административного регламента);</w:t>
      </w:r>
      <w:proofErr w:type="gramEnd"/>
    </w:p>
    <w:p w:rsidR="00F16861" w:rsidRPr="00F16861" w:rsidRDefault="00F16861" w:rsidP="00F16861">
      <w:pPr>
        <w:ind w:right="-18" w:firstLine="709"/>
        <w:jc w:val="both"/>
        <w:rPr>
          <w:sz w:val="28"/>
          <w:szCs w:val="28"/>
        </w:rPr>
      </w:pPr>
      <w:r w:rsidRPr="00F16861">
        <w:rPr>
          <w:sz w:val="28"/>
          <w:szCs w:val="28"/>
        </w:rPr>
        <w:t xml:space="preserve">в) сведения об обжалуемых решениях и действиях (бездействии) уполномоченного органа, должностного лица уполномоченного органа, </w:t>
      </w:r>
      <w:r w:rsidRPr="00F16861">
        <w:rPr>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16861" w:rsidRPr="00F16861" w:rsidRDefault="00F16861" w:rsidP="00F16861">
      <w:pPr>
        <w:ind w:right="-18" w:firstLine="709"/>
        <w:jc w:val="both"/>
        <w:rPr>
          <w:sz w:val="28"/>
          <w:szCs w:val="28"/>
        </w:rPr>
      </w:pPr>
      <w:r w:rsidRPr="00F16861">
        <w:rPr>
          <w:sz w:val="28"/>
          <w:szCs w:val="28"/>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F16861" w:rsidRPr="00F16861" w:rsidRDefault="00F16861" w:rsidP="00F16861">
      <w:pPr>
        <w:ind w:right="-18" w:firstLine="709"/>
        <w:jc w:val="both"/>
        <w:rPr>
          <w:sz w:val="28"/>
          <w:szCs w:val="28"/>
        </w:rPr>
      </w:pPr>
      <w:r w:rsidRPr="00F16861">
        <w:rPr>
          <w:sz w:val="28"/>
          <w:szCs w:val="28"/>
        </w:rPr>
        <w:t>129.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33. Сроки рассмотрения жалобы</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 xml:space="preserve">130. </w:t>
      </w:r>
      <w:proofErr w:type="gramStart"/>
      <w:r w:rsidRPr="00F16861">
        <w:rPr>
          <w:sz w:val="28"/>
          <w:szCs w:val="28"/>
        </w:rPr>
        <w:t>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F16861">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34. Результат рассмотрения жалобы</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131. По результатам рассмотрения жалобы принимается одно из следующих решений:</w:t>
      </w:r>
    </w:p>
    <w:p w:rsidR="00F16861" w:rsidRPr="00F16861" w:rsidRDefault="00F16861" w:rsidP="00F16861">
      <w:pPr>
        <w:ind w:right="-18" w:firstLine="709"/>
        <w:jc w:val="both"/>
        <w:rPr>
          <w:sz w:val="28"/>
          <w:szCs w:val="28"/>
        </w:rPr>
      </w:pPr>
      <w:proofErr w:type="gramStart"/>
      <w:r w:rsidRPr="00F1686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16861" w:rsidRPr="00F16861" w:rsidRDefault="00F16861" w:rsidP="00F16861">
      <w:pPr>
        <w:ind w:right="-18" w:firstLine="709"/>
        <w:jc w:val="both"/>
        <w:rPr>
          <w:sz w:val="28"/>
          <w:szCs w:val="28"/>
        </w:rPr>
      </w:pPr>
      <w:r w:rsidRPr="00F16861">
        <w:rPr>
          <w:sz w:val="28"/>
          <w:szCs w:val="28"/>
        </w:rPr>
        <w:t>2) в удовлетворении жалобы отказывается.</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35. Порядок информирования заявителя о результатах рассмотрения жалобы</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lastRenderedPageBreak/>
        <w:t>132. Не позднее дня, следующего за днем принятия решения, указанного в пункте 131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F16861" w:rsidRPr="00F16861" w:rsidRDefault="00F16861" w:rsidP="00F16861">
      <w:pPr>
        <w:ind w:right="-18" w:firstLine="709"/>
        <w:jc w:val="both"/>
        <w:rPr>
          <w:sz w:val="28"/>
          <w:szCs w:val="28"/>
        </w:rPr>
      </w:pPr>
      <w:r w:rsidRPr="00F16861">
        <w:rPr>
          <w:sz w:val="28"/>
          <w:szCs w:val="28"/>
        </w:rPr>
        <w:t xml:space="preserve">133. </w:t>
      </w:r>
      <w:proofErr w:type="gramStart"/>
      <w:r w:rsidRPr="00F16861">
        <w:rPr>
          <w:sz w:val="28"/>
          <w:szCs w:val="28"/>
        </w:rPr>
        <w:t>В случае признания жалобы подлежащей удовлетворению в ответе заявителю, указанном в пункте 132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F16861">
        <w:rPr>
          <w:sz w:val="28"/>
          <w:szCs w:val="28"/>
        </w:rPr>
        <w:t>, которые необходимо совершить заявителю в целях получения муниципальной услуги.</w:t>
      </w:r>
    </w:p>
    <w:p w:rsidR="00F16861" w:rsidRPr="00F16861" w:rsidRDefault="00F16861" w:rsidP="00F16861">
      <w:pPr>
        <w:ind w:right="-18" w:firstLine="709"/>
        <w:jc w:val="both"/>
        <w:rPr>
          <w:sz w:val="28"/>
          <w:szCs w:val="28"/>
        </w:rPr>
      </w:pPr>
      <w:r w:rsidRPr="00F16861">
        <w:rPr>
          <w:sz w:val="28"/>
          <w:szCs w:val="28"/>
        </w:rPr>
        <w:t>134. В ответе по результатам рассмотрения жалобы указываются:</w:t>
      </w:r>
    </w:p>
    <w:p w:rsidR="00F16861" w:rsidRPr="00F16861" w:rsidRDefault="00F16861" w:rsidP="00F16861">
      <w:pPr>
        <w:ind w:right="-18" w:firstLine="709"/>
        <w:jc w:val="both"/>
        <w:rPr>
          <w:sz w:val="28"/>
          <w:szCs w:val="28"/>
        </w:rPr>
      </w:pPr>
      <w:r w:rsidRPr="00F16861">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F16861" w:rsidRPr="00F16861" w:rsidRDefault="00F16861" w:rsidP="00F16861">
      <w:pPr>
        <w:ind w:right="-18" w:firstLine="709"/>
        <w:jc w:val="both"/>
        <w:rPr>
          <w:sz w:val="28"/>
          <w:szCs w:val="28"/>
        </w:rPr>
      </w:pPr>
      <w:r w:rsidRPr="00F16861">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F16861" w:rsidRPr="00F16861" w:rsidRDefault="00F16861" w:rsidP="00F16861">
      <w:pPr>
        <w:ind w:right="-18" w:firstLine="709"/>
        <w:jc w:val="both"/>
        <w:rPr>
          <w:sz w:val="28"/>
          <w:szCs w:val="28"/>
        </w:rPr>
      </w:pPr>
      <w:r w:rsidRPr="00F16861">
        <w:rPr>
          <w:sz w:val="28"/>
          <w:szCs w:val="28"/>
        </w:rPr>
        <w:t>в) фамилия, имя и (если имеется) отчество заинтересованного лица, подавшего жалобу;</w:t>
      </w:r>
    </w:p>
    <w:p w:rsidR="00F16861" w:rsidRPr="00F16861" w:rsidRDefault="00F16861" w:rsidP="00F16861">
      <w:pPr>
        <w:ind w:right="-18" w:firstLine="709"/>
        <w:jc w:val="both"/>
        <w:rPr>
          <w:sz w:val="28"/>
          <w:szCs w:val="28"/>
        </w:rPr>
      </w:pPr>
      <w:r w:rsidRPr="00F16861">
        <w:rPr>
          <w:sz w:val="28"/>
          <w:szCs w:val="28"/>
        </w:rPr>
        <w:t>г) основания для принятия решения по жалобе;</w:t>
      </w:r>
    </w:p>
    <w:p w:rsidR="00F16861" w:rsidRPr="00F16861" w:rsidRDefault="00F16861" w:rsidP="00F16861">
      <w:pPr>
        <w:ind w:right="-18" w:firstLine="709"/>
        <w:jc w:val="both"/>
        <w:rPr>
          <w:sz w:val="28"/>
          <w:szCs w:val="28"/>
        </w:rPr>
      </w:pPr>
      <w:r w:rsidRPr="00F16861">
        <w:rPr>
          <w:sz w:val="28"/>
          <w:szCs w:val="28"/>
        </w:rPr>
        <w:t>д) принятое по жалобе решение;</w:t>
      </w:r>
    </w:p>
    <w:p w:rsidR="00F16861" w:rsidRPr="00F16861" w:rsidRDefault="00F16861" w:rsidP="00F16861">
      <w:pPr>
        <w:ind w:right="-18" w:firstLine="709"/>
        <w:jc w:val="both"/>
        <w:rPr>
          <w:sz w:val="28"/>
          <w:szCs w:val="28"/>
        </w:rPr>
      </w:pPr>
      <w:r w:rsidRPr="00F16861">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6861" w:rsidRPr="00F16861" w:rsidRDefault="00F16861" w:rsidP="00F16861">
      <w:pPr>
        <w:ind w:right="-18" w:firstLine="709"/>
        <w:jc w:val="both"/>
        <w:rPr>
          <w:sz w:val="28"/>
          <w:szCs w:val="28"/>
        </w:rPr>
      </w:pPr>
      <w:r w:rsidRPr="00F16861">
        <w:rPr>
          <w:sz w:val="28"/>
          <w:szCs w:val="28"/>
        </w:rPr>
        <w:t>ж) сведения о порядке обжалования принятого по жалобе решения.</w:t>
      </w:r>
    </w:p>
    <w:p w:rsidR="00F16861" w:rsidRPr="00F16861" w:rsidRDefault="00F16861" w:rsidP="00F16861">
      <w:pPr>
        <w:ind w:right="-18" w:firstLine="709"/>
        <w:jc w:val="both"/>
        <w:rPr>
          <w:sz w:val="28"/>
          <w:szCs w:val="28"/>
        </w:rPr>
      </w:pPr>
      <w:r w:rsidRPr="00F16861">
        <w:rPr>
          <w:sz w:val="28"/>
          <w:szCs w:val="28"/>
        </w:rPr>
        <w:t xml:space="preserve">135. В случае признания </w:t>
      </w:r>
      <w:proofErr w:type="gramStart"/>
      <w:r w:rsidRPr="00F16861">
        <w:rPr>
          <w:sz w:val="28"/>
          <w:szCs w:val="28"/>
        </w:rPr>
        <w:t>жалобы</w:t>
      </w:r>
      <w:proofErr w:type="gramEnd"/>
      <w:r w:rsidRPr="00F16861">
        <w:rPr>
          <w:sz w:val="28"/>
          <w:szCs w:val="28"/>
        </w:rPr>
        <w:t xml:space="preserve"> не подлежащей удовлетворению в ответе заявителю, указанном в пункте 132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16861" w:rsidRPr="00F16861" w:rsidRDefault="00F16861" w:rsidP="00F16861">
      <w:pPr>
        <w:ind w:right="-18" w:firstLine="709"/>
        <w:jc w:val="both"/>
        <w:rPr>
          <w:sz w:val="28"/>
          <w:szCs w:val="28"/>
        </w:rPr>
      </w:pPr>
      <w:r w:rsidRPr="00F16861">
        <w:rPr>
          <w:sz w:val="28"/>
          <w:szCs w:val="28"/>
        </w:rPr>
        <w:t>136. Основаниями отказа в удовлетворении жалобы являются:</w:t>
      </w:r>
    </w:p>
    <w:p w:rsidR="00F16861" w:rsidRPr="00F16861" w:rsidRDefault="00F16861" w:rsidP="00F16861">
      <w:pPr>
        <w:ind w:right="-18" w:firstLine="709"/>
        <w:jc w:val="both"/>
        <w:rPr>
          <w:sz w:val="28"/>
          <w:szCs w:val="28"/>
        </w:rPr>
      </w:pPr>
      <w:r w:rsidRPr="00F16861">
        <w:rPr>
          <w:sz w:val="28"/>
          <w:szCs w:val="28"/>
        </w:rPr>
        <w:t>а) наличие вступившего в законную силу решения суда по жалобе о том же предмете и по тем же основаниям;</w:t>
      </w:r>
    </w:p>
    <w:p w:rsidR="00F16861" w:rsidRPr="00F16861" w:rsidRDefault="00F16861" w:rsidP="00F16861">
      <w:pPr>
        <w:ind w:right="-18" w:firstLine="709"/>
        <w:jc w:val="both"/>
        <w:rPr>
          <w:sz w:val="28"/>
          <w:szCs w:val="28"/>
        </w:rPr>
      </w:pPr>
      <w:r w:rsidRPr="00F1686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в) наличие решения по жалобе, принятого ранее в отношении того же заинтересованного лица и по тому же предмету жалобы.</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36. Порядок обжалования решения по жалобе</w:t>
      </w:r>
    </w:p>
    <w:p w:rsidR="00F16861" w:rsidRPr="00F16861" w:rsidRDefault="00F16861" w:rsidP="00F16861">
      <w:pPr>
        <w:ind w:right="-18" w:firstLine="709"/>
        <w:jc w:val="both"/>
        <w:rPr>
          <w:sz w:val="28"/>
          <w:szCs w:val="28"/>
        </w:rPr>
      </w:pPr>
    </w:p>
    <w:p w:rsidR="00F16861" w:rsidRPr="00F16861" w:rsidRDefault="00F16861" w:rsidP="00F16861">
      <w:pPr>
        <w:ind w:right="-18" w:firstLine="709"/>
        <w:jc w:val="both"/>
        <w:rPr>
          <w:sz w:val="28"/>
          <w:szCs w:val="28"/>
        </w:rPr>
      </w:pPr>
      <w:r w:rsidRPr="00F16861">
        <w:rPr>
          <w:sz w:val="28"/>
          <w:szCs w:val="28"/>
        </w:rPr>
        <w:t>137.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16861" w:rsidRPr="00F16861" w:rsidRDefault="00F16861" w:rsidP="00F16861">
      <w:pPr>
        <w:ind w:right="-18" w:firstLine="709"/>
        <w:jc w:val="both"/>
        <w:rPr>
          <w:sz w:val="28"/>
          <w:szCs w:val="28"/>
        </w:rPr>
      </w:pPr>
      <w:r w:rsidRPr="00F16861">
        <w:rPr>
          <w:sz w:val="28"/>
          <w:szCs w:val="28"/>
        </w:rPr>
        <w:t xml:space="preserve">138. В случае установления в ходе или по результатам </w:t>
      </w:r>
      <w:proofErr w:type="gramStart"/>
      <w:r w:rsidRPr="00F16861">
        <w:rPr>
          <w:sz w:val="28"/>
          <w:szCs w:val="28"/>
        </w:rPr>
        <w:t>рассмотрения жалобы признаков состава административного правонарушения</w:t>
      </w:r>
      <w:proofErr w:type="gramEnd"/>
      <w:r w:rsidRPr="00F16861">
        <w:rPr>
          <w:sz w:val="28"/>
          <w:szCs w:val="28"/>
        </w:rPr>
        <w:t xml:space="preserve"> или преступления </w:t>
      </w:r>
      <w:r w:rsidRPr="00F16861">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прокуратуру.</w:t>
      </w:r>
    </w:p>
    <w:p w:rsidR="00F16861" w:rsidRPr="00F16861" w:rsidRDefault="00F16861" w:rsidP="00F16861">
      <w:pPr>
        <w:ind w:right="-18" w:firstLine="709"/>
        <w:jc w:val="both"/>
        <w:rPr>
          <w:sz w:val="28"/>
          <w:szCs w:val="28"/>
        </w:rPr>
      </w:pPr>
    </w:p>
    <w:p w:rsidR="00F16861" w:rsidRPr="00F16861" w:rsidRDefault="00F16861" w:rsidP="00FA3A77">
      <w:pPr>
        <w:ind w:right="-18" w:firstLine="709"/>
        <w:jc w:val="center"/>
        <w:rPr>
          <w:sz w:val="28"/>
          <w:szCs w:val="28"/>
        </w:rPr>
      </w:pPr>
      <w:r w:rsidRPr="00F16861">
        <w:rPr>
          <w:sz w:val="28"/>
          <w:szCs w:val="28"/>
        </w:rPr>
        <w:t>Глава 37. Право заявителя на получение информации и документов, необходимых для обоснования и рассмотрения жалобы</w:t>
      </w:r>
    </w:p>
    <w:p w:rsidR="00F16861" w:rsidRPr="00F16861" w:rsidRDefault="00F16861" w:rsidP="00FA3A77">
      <w:pPr>
        <w:ind w:right="-18" w:firstLine="709"/>
        <w:jc w:val="center"/>
        <w:rPr>
          <w:sz w:val="28"/>
          <w:szCs w:val="28"/>
        </w:rPr>
      </w:pPr>
    </w:p>
    <w:p w:rsidR="00F16861" w:rsidRPr="00F16861" w:rsidRDefault="00F16861" w:rsidP="00F16861">
      <w:pPr>
        <w:ind w:right="-18" w:firstLine="709"/>
        <w:jc w:val="both"/>
        <w:rPr>
          <w:sz w:val="28"/>
          <w:szCs w:val="28"/>
        </w:rPr>
      </w:pPr>
      <w:r w:rsidRPr="00F16861">
        <w:rPr>
          <w:sz w:val="28"/>
          <w:szCs w:val="28"/>
        </w:rPr>
        <w:t xml:space="preserve">139. </w:t>
      </w:r>
      <w:proofErr w:type="gramStart"/>
      <w:r w:rsidRPr="00F16861">
        <w:rPr>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F16861" w:rsidRPr="00F16861" w:rsidRDefault="00F16861" w:rsidP="00F16861">
      <w:pPr>
        <w:ind w:right="-18" w:firstLine="709"/>
        <w:jc w:val="both"/>
        <w:rPr>
          <w:sz w:val="28"/>
          <w:szCs w:val="28"/>
        </w:rPr>
      </w:pPr>
      <w:r w:rsidRPr="00F16861">
        <w:rPr>
          <w:sz w:val="28"/>
          <w:szCs w:val="28"/>
        </w:rPr>
        <w:t>140. Информирование заявителей о порядке подачи и рассмотрения жалобы осуществляется уполномоченным органом в порядке, предусмотренном главой 34 раздела V настоящего административного регламента.</w:t>
      </w:r>
    </w:p>
    <w:p w:rsidR="00F16861" w:rsidRPr="00F16861" w:rsidRDefault="00F16861" w:rsidP="00F16861">
      <w:pPr>
        <w:ind w:right="-18" w:firstLine="709"/>
        <w:jc w:val="both"/>
        <w:rPr>
          <w:sz w:val="28"/>
          <w:szCs w:val="28"/>
        </w:rPr>
      </w:pPr>
      <w:r w:rsidRPr="00F16861">
        <w:rPr>
          <w:sz w:val="28"/>
          <w:szCs w:val="28"/>
        </w:rPr>
        <w:t>г) с помощью телефонной и факсимильной связи.</w:t>
      </w:r>
    </w:p>
    <w:p w:rsidR="00FA3A77" w:rsidRDefault="00FA3A77" w:rsidP="00FA3A77">
      <w:pPr>
        <w:ind w:right="-18"/>
        <w:jc w:val="both"/>
        <w:rPr>
          <w:sz w:val="28"/>
          <w:szCs w:val="28"/>
        </w:rPr>
      </w:pPr>
    </w:p>
    <w:p w:rsidR="00FA3A77" w:rsidRDefault="00FA3A77" w:rsidP="00FA3A77">
      <w:pPr>
        <w:ind w:right="-18"/>
        <w:jc w:val="both"/>
        <w:rPr>
          <w:sz w:val="28"/>
          <w:szCs w:val="28"/>
        </w:rPr>
      </w:pPr>
    </w:p>
    <w:p w:rsidR="00F16861" w:rsidRDefault="00F16861" w:rsidP="00FA3A77">
      <w:pPr>
        <w:ind w:right="-18"/>
        <w:jc w:val="both"/>
        <w:rPr>
          <w:sz w:val="28"/>
          <w:szCs w:val="28"/>
        </w:rPr>
      </w:pPr>
      <w:r w:rsidRPr="00F16861">
        <w:rPr>
          <w:sz w:val="28"/>
          <w:szCs w:val="28"/>
        </w:rPr>
        <w:t>Мэр городского округа</w:t>
      </w:r>
    </w:p>
    <w:p w:rsidR="00F16861" w:rsidRPr="00F16861" w:rsidRDefault="00F16861" w:rsidP="00FA3A77">
      <w:pPr>
        <w:ind w:right="-18"/>
        <w:jc w:val="both"/>
        <w:rPr>
          <w:sz w:val="28"/>
          <w:szCs w:val="28"/>
        </w:rPr>
      </w:pPr>
      <w:r w:rsidRPr="00F16861">
        <w:rPr>
          <w:sz w:val="28"/>
          <w:szCs w:val="28"/>
        </w:rPr>
        <w:t>муниципального образования «город Саянск»</w:t>
      </w:r>
      <w:r>
        <w:rPr>
          <w:sz w:val="28"/>
          <w:szCs w:val="28"/>
        </w:rPr>
        <w:tab/>
      </w:r>
      <w:r>
        <w:rPr>
          <w:sz w:val="28"/>
          <w:szCs w:val="28"/>
        </w:rPr>
        <w:tab/>
      </w:r>
      <w:r w:rsidRPr="00F16861">
        <w:rPr>
          <w:sz w:val="28"/>
          <w:szCs w:val="28"/>
        </w:rPr>
        <w:tab/>
      </w:r>
      <w:r w:rsidR="00FA3A77">
        <w:rPr>
          <w:sz w:val="28"/>
          <w:szCs w:val="28"/>
        </w:rPr>
        <w:t>О.В. Боровский</w:t>
      </w:r>
    </w:p>
    <w:p w:rsidR="00F16861" w:rsidRPr="00F16861" w:rsidRDefault="00F16861" w:rsidP="00F16861">
      <w:pPr>
        <w:ind w:right="-18"/>
        <w:jc w:val="both"/>
        <w:rPr>
          <w:sz w:val="20"/>
          <w:szCs w:val="26"/>
        </w:rPr>
      </w:pPr>
    </w:p>
    <w:p w:rsidR="00F16861" w:rsidRDefault="00F16861" w:rsidP="00F16861">
      <w:pPr>
        <w:ind w:right="-18"/>
        <w:jc w:val="both"/>
        <w:rPr>
          <w:sz w:val="20"/>
          <w:szCs w:val="26"/>
        </w:rPr>
      </w:pPr>
      <w:r w:rsidRPr="00F16861">
        <w:rPr>
          <w:sz w:val="20"/>
          <w:szCs w:val="26"/>
        </w:rPr>
        <w:t> </w:t>
      </w:r>
    </w:p>
    <w:p w:rsidR="00F16861" w:rsidRDefault="00F16861" w:rsidP="00F16861">
      <w:pPr>
        <w:ind w:right="-18"/>
        <w:jc w:val="both"/>
        <w:rPr>
          <w:sz w:val="20"/>
          <w:szCs w:val="26"/>
        </w:rPr>
      </w:pPr>
    </w:p>
    <w:p w:rsidR="00F16861" w:rsidRDefault="00F16861" w:rsidP="00F16861">
      <w:pPr>
        <w:ind w:right="-18"/>
        <w:jc w:val="both"/>
        <w:rPr>
          <w:sz w:val="20"/>
          <w:szCs w:val="26"/>
        </w:rPr>
      </w:pPr>
    </w:p>
    <w:p w:rsidR="00F16861" w:rsidRDefault="00F16861" w:rsidP="00F16861">
      <w:pPr>
        <w:ind w:right="-18"/>
        <w:jc w:val="both"/>
        <w:rPr>
          <w:sz w:val="20"/>
          <w:szCs w:val="26"/>
        </w:rPr>
      </w:pPr>
    </w:p>
    <w:p w:rsidR="00F16861" w:rsidRDefault="00F16861" w:rsidP="00F16861">
      <w:pPr>
        <w:ind w:right="-18"/>
        <w:jc w:val="both"/>
        <w:rPr>
          <w:sz w:val="20"/>
          <w:szCs w:val="26"/>
        </w:rPr>
      </w:pPr>
    </w:p>
    <w:p w:rsidR="00F16861" w:rsidRDefault="00F16861"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A3A77" w:rsidRDefault="00FA3A77" w:rsidP="00F16861">
      <w:pPr>
        <w:ind w:right="-18"/>
        <w:jc w:val="both"/>
        <w:rPr>
          <w:sz w:val="20"/>
          <w:szCs w:val="26"/>
        </w:rPr>
      </w:pPr>
    </w:p>
    <w:p w:rsidR="00F16861" w:rsidRPr="00F16861" w:rsidRDefault="00F16861" w:rsidP="00F16861">
      <w:pPr>
        <w:ind w:right="-18"/>
        <w:jc w:val="both"/>
        <w:rPr>
          <w:sz w:val="20"/>
          <w:szCs w:val="26"/>
        </w:rPr>
      </w:pPr>
    </w:p>
    <w:p w:rsidR="00F16861" w:rsidRPr="00F16861" w:rsidRDefault="00F16861" w:rsidP="00F16861">
      <w:pPr>
        <w:ind w:right="-18"/>
        <w:jc w:val="right"/>
        <w:rPr>
          <w:sz w:val="20"/>
          <w:szCs w:val="26"/>
        </w:rPr>
      </w:pPr>
      <w:r w:rsidRPr="00F16861">
        <w:rPr>
          <w:sz w:val="20"/>
          <w:szCs w:val="26"/>
        </w:rPr>
        <w:lastRenderedPageBreak/>
        <w:t>Приложение № 1</w:t>
      </w:r>
    </w:p>
    <w:p w:rsidR="00F16861" w:rsidRPr="00F16861" w:rsidRDefault="00F16861" w:rsidP="00F16861">
      <w:pPr>
        <w:ind w:right="-18"/>
        <w:jc w:val="right"/>
        <w:rPr>
          <w:sz w:val="20"/>
          <w:szCs w:val="26"/>
        </w:rPr>
      </w:pPr>
      <w:r w:rsidRPr="00F16861">
        <w:rPr>
          <w:sz w:val="20"/>
          <w:szCs w:val="26"/>
        </w:rPr>
        <w:t>к Административному регламенту</w:t>
      </w:r>
    </w:p>
    <w:p w:rsidR="00F16861" w:rsidRPr="00F16861" w:rsidRDefault="00F16861" w:rsidP="00F16861">
      <w:pPr>
        <w:ind w:right="-18"/>
        <w:jc w:val="right"/>
        <w:rPr>
          <w:sz w:val="20"/>
          <w:szCs w:val="26"/>
        </w:rPr>
      </w:pPr>
      <w:r w:rsidRPr="00F16861">
        <w:rPr>
          <w:sz w:val="20"/>
          <w:szCs w:val="26"/>
        </w:rPr>
        <w:t>предоставления муниципальной услуги</w:t>
      </w:r>
    </w:p>
    <w:p w:rsidR="00F16861" w:rsidRPr="00F16861" w:rsidRDefault="00F16861" w:rsidP="00F16861">
      <w:pPr>
        <w:ind w:right="-18"/>
        <w:jc w:val="right"/>
        <w:rPr>
          <w:sz w:val="20"/>
          <w:szCs w:val="26"/>
        </w:rPr>
      </w:pPr>
      <w:r w:rsidRPr="00F16861">
        <w:rPr>
          <w:sz w:val="20"/>
          <w:szCs w:val="26"/>
        </w:rPr>
        <w:t>«Выдача разрешений на строительство</w:t>
      </w:r>
    </w:p>
    <w:p w:rsidR="00F16861" w:rsidRPr="00F16861" w:rsidRDefault="00F16861" w:rsidP="00F16861">
      <w:pPr>
        <w:ind w:right="-18"/>
        <w:jc w:val="right"/>
        <w:rPr>
          <w:sz w:val="20"/>
          <w:szCs w:val="26"/>
        </w:rPr>
      </w:pPr>
      <w:proofErr w:type="gramStart"/>
      <w:r w:rsidRPr="00F16861">
        <w:rPr>
          <w:sz w:val="20"/>
          <w:szCs w:val="26"/>
        </w:rPr>
        <w:t>(за исключением случаев, предусмотренных</w:t>
      </w:r>
      <w:proofErr w:type="gramEnd"/>
    </w:p>
    <w:p w:rsidR="00F16861" w:rsidRPr="00F16861" w:rsidRDefault="00F16861" w:rsidP="00F16861">
      <w:pPr>
        <w:ind w:right="-18"/>
        <w:jc w:val="right"/>
        <w:rPr>
          <w:sz w:val="20"/>
          <w:szCs w:val="26"/>
        </w:rPr>
      </w:pPr>
      <w:r w:rsidRPr="00F16861">
        <w:rPr>
          <w:sz w:val="20"/>
          <w:szCs w:val="26"/>
        </w:rPr>
        <w:t xml:space="preserve">Градостроительным кодексом </w:t>
      </w:r>
      <w:proofErr w:type="gramStart"/>
      <w:r w:rsidRPr="00F16861">
        <w:rPr>
          <w:sz w:val="20"/>
          <w:szCs w:val="26"/>
        </w:rPr>
        <w:t>Российской</w:t>
      </w:r>
      <w:proofErr w:type="gramEnd"/>
    </w:p>
    <w:p w:rsidR="00F16861" w:rsidRPr="00F16861" w:rsidRDefault="00F16861" w:rsidP="00F16861">
      <w:pPr>
        <w:ind w:right="-18"/>
        <w:jc w:val="right"/>
        <w:rPr>
          <w:sz w:val="20"/>
          <w:szCs w:val="26"/>
        </w:rPr>
      </w:pPr>
      <w:proofErr w:type="gramStart"/>
      <w:r w:rsidRPr="00F16861">
        <w:rPr>
          <w:sz w:val="20"/>
          <w:szCs w:val="26"/>
        </w:rPr>
        <w:t>Федерации, иными федеральными законами)»</w:t>
      </w:r>
      <w:proofErr w:type="gramEnd"/>
    </w:p>
    <w:p w:rsidR="00F16861" w:rsidRPr="00F16861" w:rsidRDefault="00F16861" w:rsidP="00F16861">
      <w:pPr>
        <w:ind w:right="-18"/>
        <w:jc w:val="right"/>
        <w:rPr>
          <w:sz w:val="20"/>
          <w:szCs w:val="26"/>
        </w:rPr>
      </w:pPr>
    </w:p>
    <w:p w:rsidR="00F16861" w:rsidRPr="00F16861" w:rsidRDefault="00F16861" w:rsidP="00F16861">
      <w:pPr>
        <w:ind w:right="-18"/>
        <w:jc w:val="right"/>
        <w:rPr>
          <w:sz w:val="28"/>
          <w:szCs w:val="28"/>
        </w:rPr>
      </w:pPr>
      <w:r w:rsidRPr="00F16861">
        <w:rPr>
          <w:sz w:val="20"/>
          <w:szCs w:val="26"/>
        </w:rPr>
        <w:t xml:space="preserve">                              </w:t>
      </w:r>
      <w:r w:rsidRPr="00F16861">
        <w:rPr>
          <w:sz w:val="28"/>
          <w:szCs w:val="28"/>
        </w:rPr>
        <w:t>Председателю Комитета по архитектуре</w:t>
      </w:r>
    </w:p>
    <w:p w:rsidR="00F16861" w:rsidRPr="00F16861" w:rsidRDefault="00F16861" w:rsidP="00F16861">
      <w:pPr>
        <w:ind w:right="-18"/>
        <w:jc w:val="right"/>
        <w:rPr>
          <w:sz w:val="28"/>
          <w:szCs w:val="28"/>
        </w:rPr>
      </w:pPr>
      <w:r w:rsidRPr="00F16861">
        <w:rPr>
          <w:sz w:val="28"/>
          <w:szCs w:val="28"/>
        </w:rPr>
        <w:t xml:space="preserve">                                   и градостроительству администрации</w:t>
      </w:r>
    </w:p>
    <w:p w:rsidR="00F16861" w:rsidRPr="00F16861" w:rsidRDefault="00F16861" w:rsidP="00F16861">
      <w:pPr>
        <w:ind w:right="-18"/>
        <w:jc w:val="right"/>
        <w:rPr>
          <w:sz w:val="28"/>
          <w:szCs w:val="28"/>
        </w:rPr>
      </w:pPr>
      <w:r w:rsidRPr="00F16861">
        <w:rPr>
          <w:sz w:val="28"/>
          <w:szCs w:val="28"/>
        </w:rPr>
        <w:t xml:space="preserve">                                   муниципального образования «город Саянск»</w:t>
      </w:r>
    </w:p>
    <w:p w:rsidR="00F16861" w:rsidRPr="00F16861" w:rsidRDefault="00F16861" w:rsidP="00F16861">
      <w:pPr>
        <w:ind w:right="-18"/>
        <w:jc w:val="right"/>
        <w:rPr>
          <w:sz w:val="28"/>
          <w:szCs w:val="28"/>
        </w:rPr>
      </w:pPr>
      <w:r w:rsidRPr="00F16861">
        <w:rPr>
          <w:sz w:val="28"/>
          <w:szCs w:val="28"/>
        </w:rPr>
        <w:t xml:space="preserve">                                   _______________________________________</w:t>
      </w:r>
    </w:p>
    <w:p w:rsidR="00F16861" w:rsidRPr="00F16861" w:rsidRDefault="00F16861" w:rsidP="00F16861">
      <w:pPr>
        <w:ind w:right="-18"/>
        <w:jc w:val="right"/>
        <w:rPr>
          <w:sz w:val="28"/>
          <w:szCs w:val="28"/>
        </w:rPr>
      </w:pPr>
      <w:r w:rsidRPr="00F16861">
        <w:rPr>
          <w:sz w:val="28"/>
          <w:szCs w:val="28"/>
        </w:rPr>
        <w:t xml:space="preserve">                                                           (Ф.И.О.)</w:t>
      </w:r>
    </w:p>
    <w:p w:rsidR="00F16861" w:rsidRPr="00F16861" w:rsidRDefault="00F16861" w:rsidP="00F16861">
      <w:pPr>
        <w:ind w:right="-18"/>
        <w:jc w:val="right"/>
        <w:rPr>
          <w:sz w:val="28"/>
          <w:szCs w:val="28"/>
        </w:rPr>
      </w:pPr>
      <w:r w:rsidRPr="00F16861">
        <w:rPr>
          <w:sz w:val="28"/>
          <w:szCs w:val="28"/>
        </w:rPr>
        <w:t xml:space="preserve">                                   от __________________________________</w:t>
      </w:r>
    </w:p>
    <w:p w:rsidR="00F16861" w:rsidRPr="00F16861" w:rsidRDefault="00F16861" w:rsidP="00F16861">
      <w:pPr>
        <w:ind w:right="-18"/>
        <w:jc w:val="right"/>
        <w:rPr>
          <w:sz w:val="28"/>
          <w:szCs w:val="28"/>
        </w:rPr>
      </w:pPr>
      <w:r w:rsidRPr="00F16861">
        <w:rPr>
          <w:sz w:val="28"/>
          <w:szCs w:val="28"/>
        </w:rPr>
        <w:t xml:space="preserve">                                       указывается полное наименование</w:t>
      </w:r>
    </w:p>
    <w:p w:rsidR="00F16861" w:rsidRPr="00F16861" w:rsidRDefault="00F16861" w:rsidP="00F16861">
      <w:pPr>
        <w:ind w:right="-18"/>
        <w:jc w:val="right"/>
        <w:rPr>
          <w:sz w:val="28"/>
          <w:szCs w:val="28"/>
        </w:rPr>
      </w:pPr>
      <w:r w:rsidRPr="00F16861">
        <w:rPr>
          <w:sz w:val="28"/>
          <w:szCs w:val="28"/>
        </w:rPr>
        <w:t xml:space="preserve">                                                  заявителя, его реквизиты,</w:t>
      </w:r>
    </w:p>
    <w:p w:rsidR="00F16861" w:rsidRPr="00F16861" w:rsidRDefault="00F16861" w:rsidP="00F16861">
      <w:pPr>
        <w:ind w:right="-18"/>
        <w:jc w:val="right"/>
        <w:rPr>
          <w:sz w:val="28"/>
          <w:szCs w:val="28"/>
        </w:rPr>
      </w:pPr>
      <w:r w:rsidRPr="00F16861">
        <w:rPr>
          <w:sz w:val="28"/>
          <w:szCs w:val="28"/>
        </w:rPr>
        <w:t xml:space="preserve">                                             юридический адрес и </w:t>
      </w:r>
      <w:proofErr w:type="gramStart"/>
      <w:r w:rsidRPr="00F16861">
        <w:rPr>
          <w:sz w:val="28"/>
          <w:szCs w:val="28"/>
        </w:rPr>
        <w:t>фактическое</w:t>
      </w:r>
      <w:proofErr w:type="gramEnd"/>
    </w:p>
    <w:p w:rsidR="00F16861" w:rsidRPr="00F16861" w:rsidRDefault="00F16861" w:rsidP="00F16861">
      <w:pPr>
        <w:ind w:right="-18"/>
        <w:jc w:val="right"/>
        <w:rPr>
          <w:sz w:val="28"/>
          <w:szCs w:val="28"/>
        </w:rPr>
      </w:pPr>
      <w:r w:rsidRPr="00F16861">
        <w:rPr>
          <w:sz w:val="28"/>
          <w:szCs w:val="28"/>
        </w:rPr>
        <w:t xml:space="preserve">                                             </w:t>
      </w:r>
      <w:proofErr w:type="gramStart"/>
      <w:r w:rsidRPr="00F16861">
        <w:rPr>
          <w:sz w:val="28"/>
          <w:szCs w:val="28"/>
        </w:rPr>
        <w:t>месторасположение (последнее при</w:t>
      </w:r>
      <w:proofErr w:type="gramEnd"/>
    </w:p>
    <w:p w:rsidR="00F16861" w:rsidRPr="00F16861" w:rsidRDefault="00F16861" w:rsidP="00F16861">
      <w:pPr>
        <w:ind w:right="-18"/>
        <w:jc w:val="right"/>
        <w:rPr>
          <w:sz w:val="28"/>
          <w:szCs w:val="28"/>
        </w:rPr>
      </w:pPr>
      <w:r w:rsidRPr="00F16861">
        <w:rPr>
          <w:sz w:val="28"/>
          <w:szCs w:val="28"/>
        </w:rPr>
        <w:t xml:space="preserve">                                             </w:t>
      </w:r>
      <w:proofErr w:type="gramStart"/>
      <w:r w:rsidRPr="00F16861">
        <w:rPr>
          <w:sz w:val="28"/>
          <w:szCs w:val="28"/>
        </w:rPr>
        <w:t>отличии</w:t>
      </w:r>
      <w:proofErr w:type="gramEnd"/>
      <w:r w:rsidRPr="00F16861">
        <w:rPr>
          <w:sz w:val="28"/>
          <w:szCs w:val="28"/>
        </w:rPr>
        <w:t xml:space="preserve"> от юридического адреса) -</w:t>
      </w:r>
    </w:p>
    <w:p w:rsidR="00F16861" w:rsidRPr="00F16861" w:rsidRDefault="00F16861" w:rsidP="00F16861">
      <w:pPr>
        <w:ind w:right="-18"/>
        <w:jc w:val="right"/>
        <w:rPr>
          <w:sz w:val="28"/>
          <w:szCs w:val="28"/>
        </w:rPr>
      </w:pPr>
      <w:r w:rsidRPr="00F16861">
        <w:rPr>
          <w:sz w:val="28"/>
          <w:szCs w:val="28"/>
        </w:rPr>
        <w:t xml:space="preserve">                                             для юридических лиц; фамилия, имя,</w:t>
      </w:r>
    </w:p>
    <w:p w:rsidR="00F16861" w:rsidRPr="00F16861" w:rsidRDefault="00F16861" w:rsidP="00F16861">
      <w:pPr>
        <w:ind w:right="-18"/>
        <w:jc w:val="right"/>
        <w:rPr>
          <w:sz w:val="28"/>
          <w:szCs w:val="28"/>
        </w:rPr>
      </w:pPr>
      <w:r w:rsidRPr="00F16861">
        <w:rPr>
          <w:sz w:val="28"/>
          <w:szCs w:val="28"/>
        </w:rPr>
        <w:t xml:space="preserve">                                              (при наличии) отчество заявителя, </w:t>
      </w:r>
    </w:p>
    <w:p w:rsidR="00F16861" w:rsidRPr="00F16861" w:rsidRDefault="00F16861" w:rsidP="00F16861">
      <w:pPr>
        <w:ind w:right="-18"/>
        <w:jc w:val="right"/>
        <w:rPr>
          <w:sz w:val="28"/>
          <w:szCs w:val="28"/>
        </w:rPr>
      </w:pPr>
      <w:r w:rsidRPr="00F16861">
        <w:rPr>
          <w:sz w:val="28"/>
          <w:szCs w:val="28"/>
        </w:rPr>
        <w:t xml:space="preserve">                                             почтовый адрес, паспортные данные</w:t>
      </w:r>
    </w:p>
    <w:p w:rsidR="00F16861" w:rsidRPr="00F16861" w:rsidRDefault="00F16861" w:rsidP="00F16861">
      <w:pPr>
        <w:ind w:right="-18"/>
        <w:jc w:val="right"/>
        <w:rPr>
          <w:sz w:val="28"/>
          <w:szCs w:val="28"/>
        </w:rPr>
      </w:pPr>
      <w:r w:rsidRPr="00F16861">
        <w:rPr>
          <w:sz w:val="28"/>
          <w:szCs w:val="28"/>
        </w:rPr>
        <w:t xml:space="preserve">                                            с указанием регистрации и </w:t>
      </w:r>
      <w:proofErr w:type="gramStart"/>
      <w:r w:rsidRPr="00F16861">
        <w:rPr>
          <w:sz w:val="28"/>
          <w:szCs w:val="28"/>
        </w:rPr>
        <w:t>фактического</w:t>
      </w:r>
      <w:proofErr w:type="gramEnd"/>
    </w:p>
    <w:p w:rsidR="00F16861" w:rsidRPr="00F16861" w:rsidRDefault="00F16861" w:rsidP="00F16861">
      <w:pPr>
        <w:ind w:right="-18"/>
        <w:jc w:val="right"/>
        <w:rPr>
          <w:sz w:val="28"/>
          <w:szCs w:val="28"/>
        </w:rPr>
      </w:pPr>
      <w:r w:rsidRPr="00F16861">
        <w:rPr>
          <w:sz w:val="28"/>
          <w:szCs w:val="28"/>
        </w:rPr>
        <w:t xml:space="preserve">                                            места проживания - для физических лиц</w:t>
      </w:r>
    </w:p>
    <w:p w:rsidR="00F16861" w:rsidRPr="00F16861" w:rsidRDefault="00F16861" w:rsidP="00F16861">
      <w:pPr>
        <w:ind w:right="-18"/>
        <w:jc w:val="right"/>
        <w:rPr>
          <w:sz w:val="28"/>
          <w:szCs w:val="28"/>
        </w:rPr>
      </w:pPr>
      <w:r w:rsidRPr="00F16861">
        <w:rPr>
          <w:sz w:val="28"/>
          <w:szCs w:val="28"/>
        </w:rPr>
        <w:t xml:space="preserve">                                  __________________________________</w:t>
      </w:r>
    </w:p>
    <w:p w:rsidR="00F16861" w:rsidRPr="00F16861" w:rsidRDefault="00F16861" w:rsidP="00F16861">
      <w:pPr>
        <w:ind w:right="-18"/>
        <w:jc w:val="right"/>
        <w:rPr>
          <w:sz w:val="28"/>
          <w:szCs w:val="28"/>
        </w:rPr>
      </w:pPr>
      <w:r w:rsidRPr="00F16861">
        <w:rPr>
          <w:sz w:val="28"/>
          <w:szCs w:val="28"/>
        </w:rPr>
        <w:t xml:space="preserve">                                                   (телефон, электронный адрес)</w:t>
      </w:r>
    </w:p>
    <w:p w:rsidR="00F16861" w:rsidRPr="00F16861" w:rsidRDefault="00F16861" w:rsidP="00F16861">
      <w:pPr>
        <w:ind w:right="-18"/>
        <w:jc w:val="both"/>
        <w:rPr>
          <w:sz w:val="28"/>
          <w:szCs w:val="28"/>
        </w:rPr>
      </w:pPr>
    </w:p>
    <w:p w:rsidR="00F16861" w:rsidRPr="00F16861" w:rsidRDefault="00F16861" w:rsidP="00F16861">
      <w:pPr>
        <w:ind w:right="-18"/>
        <w:jc w:val="center"/>
        <w:rPr>
          <w:sz w:val="28"/>
          <w:szCs w:val="28"/>
        </w:rPr>
      </w:pPr>
      <w:r w:rsidRPr="00F16861">
        <w:rPr>
          <w:sz w:val="28"/>
          <w:szCs w:val="28"/>
        </w:rPr>
        <w:t>ЗАЯВЛЕНИЕ</w:t>
      </w:r>
    </w:p>
    <w:p w:rsidR="00F16861" w:rsidRPr="00F16861" w:rsidRDefault="00F16861" w:rsidP="00FA3A77">
      <w:pPr>
        <w:ind w:right="-18" w:firstLine="709"/>
        <w:jc w:val="both"/>
        <w:rPr>
          <w:sz w:val="28"/>
          <w:szCs w:val="28"/>
        </w:rPr>
      </w:pPr>
      <w:r w:rsidRPr="00F16861">
        <w:rPr>
          <w:sz w:val="28"/>
          <w:szCs w:val="28"/>
        </w:rPr>
        <w:t>Прошу выдать разрешение на строительство, реконструкцию, (ненужное вычеркнуть) объекта капитального строительства: ____________________________________________________________________</w:t>
      </w:r>
    </w:p>
    <w:p w:rsidR="00F16861" w:rsidRPr="00F16861" w:rsidRDefault="00F16861" w:rsidP="00F16861">
      <w:pPr>
        <w:ind w:right="-18"/>
        <w:jc w:val="both"/>
        <w:rPr>
          <w:sz w:val="28"/>
          <w:szCs w:val="28"/>
        </w:rPr>
      </w:pPr>
      <w:r w:rsidRPr="00F16861">
        <w:rPr>
          <w:sz w:val="28"/>
          <w:szCs w:val="28"/>
        </w:rPr>
        <w:t>(наименование объекта)</w:t>
      </w:r>
    </w:p>
    <w:p w:rsidR="00F16861" w:rsidRPr="00F16861" w:rsidRDefault="00F16861" w:rsidP="00F16861">
      <w:pPr>
        <w:ind w:right="-18"/>
        <w:jc w:val="both"/>
        <w:rPr>
          <w:sz w:val="28"/>
          <w:szCs w:val="28"/>
        </w:rPr>
      </w:pPr>
      <w:proofErr w:type="gramStart"/>
      <w:r w:rsidRPr="00F16861">
        <w:rPr>
          <w:sz w:val="28"/>
          <w:szCs w:val="28"/>
        </w:rPr>
        <w:t>расположенного</w:t>
      </w:r>
      <w:proofErr w:type="gramEnd"/>
      <w:r w:rsidRPr="00F16861">
        <w:rPr>
          <w:sz w:val="28"/>
          <w:szCs w:val="28"/>
        </w:rPr>
        <w:t xml:space="preserve"> по адресу:</w:t>
      </w:r>
    </w:p>
    <w:p w:rsidR="00F16861" w:rsidRPr="00F16861" w:rsidRDefault="00F16861" w:rsidP="00F16861">
      <w:pPr>
        <w:ind w:right="-18"/>
        <w:jc w:val="both"/>
        <w:rPr>
          <w:sz w:val="28"/>
          <w:szCs w:val="28"/>
        </w:rPr>
      </w:pPr>
      <w:r w:rsidRPr="00F16861">
        <w:rPr>
          <w:sz w:val="28"/>
          <w:szCs w:val="28"/>
        </w:rPr>
        <w:t>____________________________________________________________________</w:t>
      </w:r>
    </w:p>
    <w:p w:rsidR="00F16861" w:rsidRPr="00F16861" w:rsidRDefault="00F16861" w:rsidP="00F16861">
      <w:pPr>
        <w:ind w:right="-18"/>
        <w:jc w:val="both"/>
        <w:rPr>
          <w:sz w:val="28"/>
          <w:szCs w:val="28"/>
        </w:rPr>
      </w:pPr>
      <w:r w:rsidRPr="00F16861">
        <w:rPr>
          <w:sz w:val="28"/>
          <w:szCs w:val="28"/>
        </w:rPr>
        <w:t>____________________________________________________________________</w:t>
      </w:r>
    </w:p>
    <w:p w:rsidR="00F16861" w:rsidRPr="00F16861" w:rsidRDefault="00F16861" w:rsidP="00F16861">
      <w:pPr>
        <w:ind w:right="-18"/>
        <w:jc w:val="both"/>
        <w:rPr>
          <w:sz w:val="28"/>
          <w:szCs w:val="28"/>
        </w:rPr>
      </w:pPr>
      <w:r w:rsidRPr="00F16861">
        <w:rPr>
          <w:sz w:val="28"/>
          <w:szCs w:val="28"/>
        </w:rPr>
        <w:t>Приложения _______ документов:</w:t>
      </w:r>
    </w:p>
    <w:p w:rsidR="00F16861" w:rsidRPr="00F16861" w:rsidRDefault="00F16861" w:rsidP="00F16861">
      <w:pPr>
        <w:ind w:right="-18"/>
        <w:jc w:val="both"/>
        <w:rPr>
          <w:sz w:val="28"/>
          <w:szCs w:val="28"/>
        </w:rPr>
      </w:pPr>
      <w:r w:rsidRPr="00F16861">
        <w:rPr>
          <w:sz w:val="28"/>
          <w:szCs w:val="28"/>
        </w:rPr>
        <w:t>1. ________________________________________________________________;</w:t>
      </w:r>
    </w:p>
    <w:p w:rsidR="00F16861" w:rsidRPr="00F16861" w:rsidRDefault="00F16861" w:rsidP="00F16861">
      <w:pPr>
        <w:ind w:right="-18"/>
        <w:jc w:val="both"/>
        <w:rPr>
          <w:sz w:val="28"/>
          <w:szCs w:val="28"/>
        </w:rPr>
      </w:pPr>
    </w:p>
    <w:p w:rsidR="00F16861" w:rsidRPr="00F16861" w:rsidRDefault="00F16861" w:rsidP="00F16861">
      <w:pPr>
        <w:ind w:right="-18"/>
        <w:jc w:val="both"/>
        <w:rPr>
          <w:sz w:val="28"/>
          <w:szCs w:val="28"/>
        </w:rPr>
      </w:pPr>
      <w:r w:rsidRPr="00F16861">
        <w:rPr>
          <w:sz w:val="28"/>
          <w:szCs w:val="28"/>
        </w:rPr>
        <w:t>n. ________________________________________________________________.</w:t>
      </w:r>
    </w:p>
    <w:p w:rsidR="00F16861" w:rsidRPr="00F16861" w:rsidRDefault="00F16861" w:rsidP="00F16861">
      <w:pPr>
        <w:ind w:right="-18"/>
        <w:jc w:val="both"/>
        <w:rPr>
          <w:sz w:val="28"/>
          <w:szCs w:val="28"/>
        </w:rPr>
      </w:pPr>
    </w:p>
    <w:p w:rsidR="00F16861" w:rsidRPr="00F16861" w:rsidRDefault="00F16861" w:rsidP="00F16861">
      <w:pPr>
        <w:ind w:right="-18"/>
        <w:jc w:val="both"/>
        <w:rPr>
          <w:sz w:val="28"/>
          <w:szCs w:val="28"/>
        </w:rPr>
      </w:pPr>
      <w:r w:rsidRPr="00F16861">
        <w:rPr>
          <w:sz w:val="28"/>
          <w:szCs w:val="28"/>
        </w:rPr>
        <w:t>«____» ________________ 20___ г.      _________________________</w:t>
      </w:r>
    </w:p>
    <w:p w:rsidR="00F16861" w:rsidRPr="00F16861" w:rsidRDefault="00F16861" w:rsidP="00F16861">
      <w:pPr>
        <w:ind w:right="-18"/>
        <w:jc w:val="both"/>
        <w:rPr>
          <w:sz w:val="28"/>
          <w:szCs w:val="28"/>
        </w:rPr>
      </w:pPr>
      <w:r w:rsidRPr="00F16861">
        <w:rPr>
          <w:sz w:val="28"/>
          <w:szCs w:val="28"/>
        </w:rPr>
        <w:t xml:space="preserve">                                                               (подпись)</w:t>
      </w:r>
    </w:p>
    <w:p w:rsidR="00F16861" w:rsidRDefault="00F16861" w:rsidP="00F16861">
      <w:pPr>
        <w:ind w:right="-18"/>
        <w:jc w:val="both"/>
        <w:rPr>
          <w:sz w:val="28"/>
          <w:szCs w:val="28"/>
        </w:rPr>
      </w:pPr>
      <w:r w:rsidRPr="00F16861">
        <w:rPr>
          <w:sz w:val="28"/>
          <w:szCs w:val="28"/>
        </w:rPr>
        <w:t> </w:t>
      </w:r>
    </w:p>
    <w:p w:rsidR="00F16861" w:rsidRDefault="00F16861" w:rsidP="00F16861">
      <w:pPr>
        <w:ind w:right="-18"/>
        <w:jc w:val="both"/>
        <w:rPr>
          <w:sz w:val="28"/>
          <w:szCs w:val="28"/>
        </w:rPr>
      </w:pPr>
    </w:p>
    <w:p w:rsidR="00F16861" w:rsidRDefault="00F16861" w:rsidP="00F16861">
      <w:pPr>
        <w:ind w:right="-18"/>
        <w:jc w:val="both"/>
        <w:rPr>
          <w:sz w:val="28"/>
          <w:szCs w:val="28"/>
        </w:rPr>
      </w:pPr>
    </w:p>
    <w:p w:rsidR="00F16861" w:rsidRDefault="00F16861" w:rsidP="00F16861">
      <w:pPr>
        <w:ind w:right="-18"/>
        <w:jc w:val="both"/>
        <w:rPr>
          <w:sz w:val="28"/>
          <w:szCs w:val="28"/>
        </w:rPr>
      </w:pPr>
    </w:p>
    <w:p w:rsidR="00F16861" w:rsidRPr="00F16861" w:rsidRDefault="00F16861" w:rsidP="00F16861">
      <w:pPr>
        <w:ind w:right="-18"/>
        <w:jc w:val="both"/>
        <w:rPr>
          <w:sz w:val="28"/>
          <w:szCs w:val="28"/>
        </w:rPr>
      </w:pPr>
    </w:p>
    <w:p w:rsidR="00F16861" w:rsidRPr="00F16861" w:rsidRDefault="00F16861" w:rsidP="00F16861">
      <w:pPr>
        <w:ind w:right="-18"/>
        <w:jc w:val="right"/>
      </w:pPr>
      <w:r w:rsidRPr="00F16861">
        <w:lastRenderedPageBreak/>
        <w:t>Приложение № 2</w:t>
      </w:r>
    </w:p>
    <w:p w:rsidR="00F16861" w:rsidRPr="00F16861" w:rsidRDefault="00F16861" w:rsidP="00F16861">
      <w:pPr>
        <w:ind w:right="-18"/>
        <w:jc w:val="right"/>
      </w:pPr>
      <w:r w:rsidRPr="00F16861">
        <w:t>к Административному регламенту</w:t>
      </w:r>
    </w:p>
    <w:p w:rsidR="00F16861" w:rsidRPr="00F16861" w:rsidRDefault="00F16861" w:rsidP="00F16861">
      <w:pPr>
        <w:ind w:right="-18"/>
        <w:jc w:val="right"/>
      </w:pPr>
      <w:r w:rsidRPr="00F16861">
        <w:t>предоставления муниципальной услуги</w:t>
      </w:r>
    </w:p>
    <w:p w:rsidR="00F16861" w:rsidRPr="00F16861" w:rsidRDefault="00F16861" w:rsidP="00F16861">
      <w:pPr>
        <w:ind w:right="-18"/>
        <w:jc w:val="right"/>
      </w:pPr>
      <w:r w:rsidRPr="00F16861">
        <w:t>«Выдача разрешений на строительство</w:t>
      </w:r>
    </w:p>
    <w:p w:rsidR="00F16861" w:rsidRPr="00F16861" w:rsidRDefault="00F16861" w:rsidP="00F16861">
      <w:pPr>
        <w:ind w:right="-18"/>
        <w:jc w:val="right"/>
      </w:pPr>
      <w:proofErr w:type="gramStart"/>
      <w:r w:rsidRPr="00F16861">
        <w:t>(за исключением случаев, предусмотренных</w:t>
      </w:r>
      <w:proofErr w:type="gramEnd"/>
    </w:p>
    <w:p w:rsidR="00F16861" w:rsidRPr="00F16861" w:rsidRDefault="00F16861" w:rsidP="00F16861">
      <w:pPr>
        <w:ind w:right="-18"/>
        <w:jc w:val="right"/>
      </w:pPr>
      <w:r w:rsidRPr="00F16861">
        <w:t xml:space="preserve">Градостроительным кодексом </w:t>
      </w:r>
      <w:proofErr w:type="gramStart"/>
      <w:r w:rsidRPr="00F16861">
        <w:t>Российской</w:t>
      </w:r>
      <w:proofErr w:type="gramEnd"/>
    </w:p>
    <w:p w:rsidR="00F16861" w:rsidRPr="00F16861" w:rsidRDefault="00F16861" w:rsidP="00F16861">
      <w:pPr>
        <w:ind w:right="-18"/>
        <w:jc w:val="right"/>
      </w:pPr>
      <w:proofErr w:type="gramStart"/>
      <w:r w:rsidRPr="00F16861">
        <w:t>Федерации, иными федеральными законами)»</w:t>
      </w:r>
      <w:proofErr w:type="gramEnd"/>
    </w:p>
    <w:p w:rsidR="00F16861" w:rsidRPr="00F16861" w:rsidRDefault="00F16861" w:rsidP="00F16861">
      <w:pPr>
        <w:ind w:right="-18"/>
        <w:jc w:val="both"/>
        <w:rPr>
          <w:sz w:val="28"/>
          <w:szCs w:val="28"/>
        </w:rPr>
      </w:pPr>
    </w:p>
    <w:p w:rsidR="00F16861" w:rsidRPr="00F16861" w:rsidRDefault="00F16861" w:rsidP="00F16861">
      <w:pPr>
        <w:ind w:right="-18"/>
        <w:jc w:val="right"/>
        <w:rPr>
          <w:sz w:val="28"/>
          <w:szCs w:val="28"/>
        </w:rPr>
      </w:pPr>
      <w:r w:rsidRPr="00F16861">
        <w:rPr>
          <w:sz w:val="28"/>
          <w:szCs w:val="28"/>
        </w:rPr>
        <w:t xml:space="preserve">                              Председателю Комитета по архитектуре</w:t>
      </w:r>
    </w:p>
    <w:p w:rsidR="00F16861" w:rsidRPr="00F16861" w:rsidRDefault="00F16861" w:rsidP="00F16861">
      <w:pPr>
        <w:ind w:right="-18"/>
        <w:jc w:val="right"/>
        <w:rPr>
          <w:sz w:val="28"/>
          <w:szCs w:val="28"/>
        </w:rPr>
      </w:pPr>
      <w:r w:rsidRPr="00F16861">
        <w:rPr>
          <w:sz w:val="28"/>
          <w:szCs w:val="28"/>
        </w:rPr>
        <w:t xml:space="preserve">                                   и градостроительству администрации</w:t>
      </w:r>
    </w:p>
    <w:p w:rsidR="00F16861" w:rsidRPr="00F16861" w:rsidRDefault="00F16861" w:rsidP="00F16861">
      <w:pPr>
        <w:ind w:right="-18"/>
        <w:jc w:val="right"/>
        <w:rPr>
          <w:sz w:val="28"/>
          <w:szCs w:val="28"/>
        </w:rPr>
      </w:pPr>
      <w:r w:rsidRPr="00F16861">
        <w:rPr>
          <w:sz w:val="28"/>
          <w:szCs w:val="28"/>
        </w:rPr>
        <w:t xml:space="preserve">                                   муниципального образования «город Саянск»</w:t>
      </w:r>
    </w:p>
    <w:p w:rsidR="00F16861" w:rsidRPr="00F16861" w:rsidRDefault="00F16861" w:rsidP="00F16861">
      <w:pPr>
        <w:ind w:right="-18"/>
        <w:jc w:val="right"/>
        <w:rPr>
          <w:sz w:val="28"/>
          <w:szCs w:val="28"/>
        </w:rPr>
      </w:pPr>
      <w:r w:rsidRPr="00F16861">
        <w:rPr>
          <w:sz w:val="28"/>
          <w:szCs w:val="28"/>
        </w:rPr>
        <w:t xml:space="preserve">                                   _______________________________________</w:t>
      </w:r>
    </w:p>
    <w:p w:rsidR="00F16861" w:rsidRPr="00F16861" w:rsidRDefault="00F16861" w:rsidP="00F16861">
      <w:pPr>
        <w:ind w:right="-18"/>
        <w:jc w:val="right"/>
        <w:rPr>
          <w:sz w:val="28"/>
          <w:szCs w:val="28"/>
        </w:rPr>
      </w:pPr>
      <w:r w:rsidRPr="00F16861">
        <w:rPr>
          <w:sz w:val="28"/>
          <w:szCs w:val="28"/>
        </w:rPr>
        <w:t xml:space="preserve">                                                           (Ф.И.О.)</w:t>
      </w:r>
    </w:p>
    <w:p w:rsidR="00F16861" w:rsidRPr="00F16861" w:rsidRDefault="00F16861" w:rsidP="00F16861">
      <w:pPr>
        <w:ind w:right="-18"/>
        <w:jc w:val="right"/>
        <w:rPr>
          <w:sz w:val="28"/>
          <w:szCs w:val="28"/>
        </w:rPr>
      </w:pPr>
      <w:r w:rsidRPr="00F16861">
        <w:rPr>
          <w:sz w:val="28"/>
          <w:szCs w:val="28"/>
        </w:rPr>
        <w:t xml:space="preserve">                                   от __________________________________</w:t>
      </w:r>
    </w:p>
    <w:p w:rsidR="00F16861" w:rsidRPr="00F16861" w:rsidRDefault="00F16861" w:rsidP="00F16861">
      <w:pPr>
        <w:ind w:right="-18"/>
        <w:jc w:val="right"/>
        <w:rPr>
          <w:sz w:val="28"/>
          <w:szCs w:val="28"/>
        </w:rPr>
      </w:pPr>
      <w:r w:rsidRPr="00F16861">
        <w:rPr>
          <w:sz w:val="28"/>
          <w:szCs w:val="28"/>
        </w:rPr>
        <w:t xml:space="preserve">                                       указывается полное наименование</w:t>
      </w:r>
    </w:p>
    <w:p w:rsidR="00F16861" w:rsidRPr="00F16861" w:rsidRDefault="00F16861" w:rsidP="00F16861">
      <w:pPr>
        <w:ind w:right="-18"/>
        <w:jc w:val="right"/>
        <w:rPr>
          <w:sz w:val="28"/>
          <w:szCs w:val="28"/>
        </w:rPr>
      </w:pPr>
      <w:r w:rsidRPr="00F16861">
        <w:rPr>
          <w:sz w:val="28"/>
          <w:szCs w:val="28"/>
        </w:rPr>
        <w:t xml:space="preserve">                                                  заявителя, его реквизиты,</w:t>
      </w:r>
    </w:p>
    <w:p w:rsidR="00F16861" w:rsidRPr="00F16861" w:rsidRDefault="00F16861" w:rsidP="00F16861">
      <w:pPr>
        <w:ind w:right="-18"/>
        <w:jc w:val="right"/>
        <w:rPr>
          <w:sz w:val="28"/>
          <w:szCs w:val="28"/>
        </w:rPr>
      </w:pPr>
      <w:r w:rsidRPr="00F16861">
        <w:rPr>
          <w:sz w:val="28"/>
          <w:szCs w:val="28"/>
        </w:rPr>
        <w:t xml:space="preserve">                                             юридический адрес и </w:t>
      </w:r>
      <w:proofErr w:type="gramStart"/>
      <w:r w:rsidRPr="00F16861">
        <w:rPr>
          <w:sz w:val="28"/>
          <w:szCs w:val="28"/>
        </w:rPr>
        <w:t>фактическое</w:t>
      </w:r>
      <w:proofErr w:type="gramEnd"/>
    </w:p>
    <w:p w:rsidR="00F16861" w:rsidRPr="00F16861" w:rsidRDefault="00F16861" w:rsidP="00F16861">
      <w:pPr>
        <w:ind w:right="-18"/>
        <w:jc w:val="right"/>
        <w:rPr>
          <w:sz w:val="28"/>
          <w:szCs w:val="28"/>
        </w:rPr>
      </w:pPr>
      <w:r w:rsidRPr="00F16861">
        <w:rPr>
          <w:sz w:val="28"/>
          <w:szCs w:val="28"/>
        </w:rPr>
        <w:t xml:space="preserve">                                             </w:t>
      </w:r>
      <w:proofErr w:type="gramStart"/>
      <w:r w:rsidRPr="00F16861">
        <w:rPr>
          <w:sz w:val="28"/>
          <w:szCs w:val="28"/>
        </w:rPr>
        <w:t>месторасположение (последнее при</w:t>
      </w:r>
      <w:proofErr w:type="gramEnd"/>
    </w:p>
    <w:p w:rsidR="00F16861" w:rsidRPr="00F16861" w:rsidRDefault="00F16861" w:rsidP="00F16861">
      <w:pPr>
        <w:ind w:right="-18"/>
        <w:jc w:val="right"/>
        <w:rPr>
          <w:sz w:val="28"/>
          <w:szCs w:val="28"/>
        </w:rPr>
      </w:pPr>
      <w:r w:rsidRPr="00F16861">
        <w:rPr>
          <w:sz w:val="28"/>
          <w:szCs w:val="28"/>
        </w:rPr>
        <w:t xml:space="preserve">                                             </w:t>
      </w:r>
      <w:proofErr w:type="gramStart"/>
      <w:r w:rsidRPr="00F16861">
        <w:rPr>
          <w:sz w:val="28"/>
          <w:szCs w:val="28"/>
        </w:rPr>
        <w:t>отличии</w:t>
      </w:r>
      <w:proofErr w:type="gramEnd"/>
      <w:r w:rsidRPr="00F16861">
        <w:rPr>
          <w:sz w:val="28"/>
          <w:szCs w:val="28"/>
        </w:rPr>
        <w:t xml:space="preserve"> от юридического адреса) -</w:t>
      </w:r>
    </w:p>
    <w:p w:rsidR="00F16861" w:rsidRPr="00F16861" w:rsidRDefault="00F16861" w:rsidP="00F16861">
      <w:pPr>
        <w:ind w:right="-18"/>
        <w:jc w:val="right"/>
        <w:rPr>
          <w:sz w:val="28"/>
          <w:szCs w:val="28"/>
        </w:rPr>
      </w:pPr>
      <w:r w:rsidRPr="00F16861">
        <w:rPr>
          <w:sz w:val="28"/>
          <w:szCs w:val="28"/>
        </w:rPr>
        <w:t xml:space="preserve">                                             для юридических лиц; фамилия, имя,</w:t>
      </w:r>
    </w:p>
    <w:p w:rsidR="00F16861" w:rsidRPr="00F16861" w:rsidRDefault="00F16861" w:rsidP="00F16861">
      <w:pPr>
        <w:ind w:right="-18"/>
        <w:jc w:val="right"/>
        <w:rPr>
          <w:sz w:val="28"/>
          <w:szCs w:val="28"/>
        </w:rPr>
      </w:pPr>
      <w:r w:rsidRPr="00F16861">
        <w:rPr>
          <w:sz w:val="28"/>
          <w:szCs w:val="28"/>
        </w:rPr>
        <w:t xml:space="preserve">                                              (при наличии) отчество заявителя, </w:t>
      </w:r>
    </w:p>
    <w:p w:rsidR="00F16861" w:rsidRPr="00F16861" w:rsidRDefault="00F16861" w:rsidP="00F16861">
      <w:pPr>
        <w:ind w:right="-18"/>
        <w:jc w:val="right"/>
        <w:rPr>
          <w:sz w:val="28"/>
          <w:szCs w:val="28"/>
        </w:rPr>
      </w:pPr>
      <w:r w:rsidRPr="00F16861">
        <w:rPr>
          <w:sz w:val="28"/>
          <w:szCs w:val="28"/>
        </w:rPr>
        <w:t xml:space="preserve">                                             почтовый адрес, паспортные данные</w:t>
      </w:r>
    </w:p>
    <w:p w:rsidR="00F16861" w:rsidRPr="00F16861" w:rsidRDefault="00F16861" w:rsidP="00F16861">
      <w:pPr>
        <w:ind w:right="-18"/>
        <w:jc w:val="right"/>
        <w:rPr>
          <w:sz w:val="28"/>
          <w:szCs w:val="28"/>
        </w:rPr>
      </w:pPr>
      <w:r w:rsidRPr="00F16861">
        <w:rPr>
          <w:sz w:val="28"/>
          <w:szCs w:val="28"/>
        </w:rPr>
        <w:t xml:space="preserve">                                            с указанием регистрации и </w:t>
      </w:r>
      <w:proofErr w:type="gramStart"/>
      <w:r w:rsidRPr="00F16861">
        <w:rPr>
          <w:sz w:val="28"/>
          <w:szCs w:val="28"/>
        </w:rPr>
        <w:t>фактического</w:t>
      </w:r>
      <w:proofErr w:type="gramEnd"/>
    </w:p>
    <w:p w:rsidR="00F16861" w:rsidRPr="00F16861" w:rsidRDefault="00F16861" w:rsidP="00F16861">
      <w:pPr>
        <w:ind w:right="-18"/>
        <w:jc w:val="right"/>
        <w:rPr>
          <w:sz w:val="28"/>
          <w:szCs w:val="28"/>
        </w:rPr>
      </w:pPr>
      <w:r w:rsidRPr="00F16861">
        <w:rPr>
          <w:sz w:val="28"/>
          <w:szCs w:val="28"/>
        </w:rPr>
        <w:t xml:space="preserve">                                            места проживания - для физических лиц</w:t>
      </w:r>
    </w:p>
    <w:p w:rsidR="00F16861" w:rsidRPr="00F16861" w:rsidRDefault="00F16861" w:rsidP="00F16861">
      <w:pPr>
        <w:ind w:right="-18"/>
        <w:jc w:val="right"/>
        <w:rPr>
          <w:sz w:val="28"/>
          <w:szCs w:val="28"/>
        </w:rPr>
      </w:pPr>
      <w:r w:rsidRPr="00F16861">
        <w:rPr>
          <w:sz w:val="28"/>
          <w:szCs w:val="28"/>
        </w:rPr>
        <w:t xml:space="preserve">                                  __________________________________</w:t>
      </w:r>
    </w:p>
    <w:p w:rsidR="00F16861" w:rsidRPr="00F16861" w:rsidRDefault="00F16861" w:rsidP="00F16861">
      <w:pPr>
        <w:ind w:right="-18"/>
        <w:jc w:val="right"/>
        <w:rPr>
          <w:sz w:val="28"/>
          <w:szCs w:val="28"/>
        </w:rPr>
      </w:pPr>
      <w:r w:rsidRPr="00F16861">
        <w:rPr>
          <w:sz w:val="28"/>
          <w:szCs w:val="28"/>
        </w:rPr>
        <w:t xml:space="preserve">                                                   (телефон, электронный адрес)</w:t>
      </w:r>
    </w:p>
    <w:p w:rsidR="00F16861" w:rsidRPr="00F16861" w:rsidRDefault="00F16861" w:rsidP="00F16861">
      <w:pPr>
        <w:ind w:right="-18"/>
        <w:jc w:val="both"/>
        <w:rPr>
          <w:sz w:val="28"/>
          <w:szCs w:val="28"/>
        </w:rPr>
      </w:pPr>
    </w:p>
    <w:p w:rsidR="00F16861" w:rsidRPr="00F16861" w:rsidRDefault="00F16861" w:rsidP="00F16861">
      <w:pPr>
        <w:ind w:right="-18"/>
        <w:jc w:val="center"/>
        <w:rPr>
          <w:sz w:val="28"/>
          <w:szCs w:val="28"/>
        </w:rPr>
      </w:pPr>
      <w:r w:rsidRPr="00F16861">
        <w:rPr>
          <w:sz w:val="28"/>
          <w:szCs w:val="28"/>
        </w:rPr>
        <w:t>ЗАЯВЛЕНИЕ</w:t>
      </w:r>
    </w:p>
    <w:p w:rsidR="00F16861" w:rsidRPr="00F16861" w:rsidRDefault="00F16861" w:rsidP="00FA3A77">
      <w:pPr>
        <w:ind w:right="-18" w:firstLine="708"/>
        <w:jc w:val="both"/>
        <w:rPr>
          <w:sz w:val="28"/>
          <w:szCs w:val="28"/>
        </w:rPr>
      </w:pPr>
      <w:r w:rsidRPr="00F16861">
        <w:rPr>
          <w:sz w:val="28"/>
          <w:szCs w:val="28"/>
        </w:rPr>
        <w:t>Прошу внести изменение в разрешение на строительство, реконструкцию, (ненужное вычеркнуть) объекта капитального строительства:</w:t>
      </w:r>
    </w:p>
    <w:p w:rsidR="00F16861" w:rsidRPr="00F16861" w:rsidRDefault="00F16861" w:rsidP="00F16861">
      <w:pPr>
        <w:ind w:right="-18"/>
        <w:jc w:val="both"/>
        <w:rPr>
          <w:sz w:val="28"/>
          <w:szCs w:val="28"/>
        </w:rPr>
      </w:pPr>
      <w:r w:rsidRPr="00F16861">
        <w:rPr>
          <w:sz w:val="28"/>
          <w:szCs w:val="28"/>
        </w:rPr>
        <w:t>_________________________________________</w:t>
      </w:r>
      <w:r w:rsidR="00FA3A77">
        <w:rPr>
          <w:sz w:val="28"/>
          <w:szCs w:val="28"/>
        </w:rPr>
        <w:t>_____________________________</w:t>
      </w:r>
    </w:p>
    <w:p w:rsidR="00FA3A77" w:rsidRDefault="00FA3A77" w:rsidP="00F16861">
      <w:pPr>
        <w:ind w:right="-18"/>
        <w:jc w:val="both"/>
        <w:rPr>
          <w:sz w:val="28"/>
          <w:szCs w:val="28"/>
        </w:rPr>
      </w:pPr>
      <w:r>
        <w:rPr>
          <w:sz w:val="28"/>
          <w:szCs w:val="28"/>
        </w:rPr>
        <w:t>(наименование объекта)</w:t>
      </w:r>
    </w:p>
    <w:p w:rsidR="00F16861" w:rsidRPr="00F16861" w:rsidRDefault="00F16861" w:rsidP="00F16861">
      <w:pPr>
        <w:ind w:right="-18"/>
        <w:jc w:val="both"/>
        <w:rPr>
          <w:sz w:val="28"/>
          <w:szCs w:val="28"/>
        </w:rPr>
      </w:pPr>
      <w:proofErr w:type="gramStart"/>
      <w:r w:rsidRPr="00F16861">
        <w:rPr>
          <w:sz w:val="28"/>
          <w:szCs w:val="28"/>
        </w:rPr>
        <w:t>расположенного</w:t>
      </w:r>
      <w:proofErr w:type="gramEnd"/>
      <w:r w:rsidRPr="00F16861">
        <w:rPr>
          <w:sz w:val="28"/>
          <w:szCs w:val="28"/>
        </w:rPr>
        <w:t xml:space="preserve"> по адресу:</w:t>
      </w:r>
    </w:p>
    <w:p w:rsidR="00F16861" w:rsidRPr="00F16861" w:rsidRDefault="00F16861" w:rsidP="00F16861">
      <w:pPr>
        <w:ind w:right="-18"/>
        <w:jc w:val="both"/>
        <w:rPr>
          <w:sz w:val="28"/>
          <w:szCs w:val="28"/>
        </w:rPr>
      </w:pPr>
      <w:r w:rsidRPr="00F16861">
        <w:rPr>
          <w:sz w:val="28"/>
          <w:szCs w:val="28"/>
        </w:rPr>
        <w:t>_________________________________________</w:t>
      </w:r>
      <w:r w:rsidR="00FA3A77">
        <w:rPr>
          <w:sz w:val="28"/>
          <w:szCs w:val="28"/>
        </w:rPr>
        <w:t>_____________________________</w:t>
      </w:r>
    </w:p>
    <w:p w:rsidR="00F16861" w:rsidRPr="00F16861" w:rsidRDefault="00F16861" w:rsidP="00F16861">
      <w:pPr>
        <w:ind w:right="-18"/>
        <w:jc w:val="both"/>
        <w:rPr>
          <w:sz w:val="28"/>
          <w:szCs w:val="28"/>
        </w:rPr>
      </w:pPr>
      <w:r w:rsidRPr="00F16861">
        <w:rPr>
          <w:sz w:val="28"/>
          <w:szCs w:val="28"/>
        </w:rPr>
        <w:t>________________________________________________________</w:t>
      </w:r>
      <w:r w:rsidR="00FA3A77">
        <w:rPr>
          <w:sz w:val="28"/>
          <w:szCs w:val="28"/>
        </w:rPr>
        <w:t>______________</w:t>
      </w:r>
    </w:p>
    <w:p w:rsidR="00F16861" w:rsidRPr="00F16861" w:rsidRDefault="00F16861" w:rsidP="00F16861">
      <w:pPr>
        <w:ind w:right="-18"/>
        <w:jc w:val="both"/>
        <w:rPr>
          <w:sz w:val="28"/>
          <w:szCs w:val="28"/>
        </w:rPr>
      </w:pPr>
      <w:r w:rsidRPr="00F16861">
        <w:rPr>
          <w:sz w:val="28"/>
          <w:szCs w:val="28"/>
        </w:rPr>
        <w:t>Приложения _______ документов:</w:t>
      </w:r>
    </w:p>
    <w:p w:rsidR="00F16861" w:rsidRPr="00F16861" w:rsidRDefault="00F16861" w:rsidP="00F16861">
      <w:pPr>
        <w:ind w:right="-18"/>
        <w:jc w:val="both"/>
        <w:rPr>
          <w:sz w:val="28"/>
          <w:szCs w:val="28"/>
        </w:rPr>
      </w:pPr>
      <w:r w:rsidRPr="00F16861">
        <w:rPr>
          <w:sz w:val="28"/>
          <w:szCs w:val="28"/>
        </w:rPr>
        <w:t>1. ________________________________________________________________;</w:t>
      </w:r>
    </w:p>
    <w:p w:rsidR="00F16861" w:rsidRPr="00F16861" w:rsidRDefault="00F16861" w:rsidP="00F16861">
      <w:pPr>
        <w:ind w:right="-18"/>
        <w:jc w:val="both"/>
        <w:rPr>
          <w:sz w:val="28"/>
          <w:szCs w:val="28"/>
        </w:rPr>
      </w:pPr>
    </w:p>
    <w:p w:rsidR="00F16861" w:rsidRPr="00F16861" w:rsidRDefault="00F16861" w:rsidP="00F16861">
      <w:pPr>
        <w:ind w:right="-18"/>
        <w:jc w:val="both"/>
        <w:rPr>
          <w:sz w:val="28"/>
          <w:szCs w:val="28"/>
        </w:rPr>
      </w:pPr>
      <w:r w:rsidRPr="00F16861">
        <w:rPr>
          <w:sz w:val="28"/>
          <w:szCs w:val="28"/>
        </w:rPr>
        <w:t>n. ________________________________________________________________.</w:t>
      </w:r>
    </w:p>
    <w:p w:rsidR="00F16861" w:rsidRPr="00F16861" w:rsidRDefault="00F16861" w:rsidP="00F16861">
      <w:pPr>
        <w:ind w:right="-18"/>
        <w:jc w:val="both"/>
        <w:rPr>
          <w:sz w:val="28"/>
          <w:szCs w:val="28"/>
        </w:rPr>
      </w:pPr>
    </w:p>
    <w:p w:rsidR="00F16861" w:rsidRPr="00F16861" w:rsidRDefault="00F16861" w:rsidP="00F16861">
      <w:pPr>
        <w:ind w:right="-18"/>
        <w:jc w:val="both"/>
        <w:rPr>
          <w:sz w:val="28"/>
          <w:szCs w:val="28"/>
        </w:rPr>
      </w:pPr>
      <w:r w:rsidRPr="00F16861">
        <w:rPr>
          <w:sz w:val="28"/>
          <w:szCs w:val="28"/>
        </w:rPr>
        <w:t>«____» ________________ 20___ г.      _________________________</w:t>
      </w:r>
    </w:p>
    <w:p w:rsidR="00DB2129" w:rsidRPr="00F16861" w:rsidRDefault="00F16861" w:rsidP="00F16861">
      <w:pPr>
        <w:ind w:right="-18"/>
        <w:jc w:val="both"/>
        <w:rPr>
          <w:sz w:val="28"/>
          <w:szCs w:val="28"/>
        </w:rPr>
      </w:pPr>
      <w:r w:rsidRPr="00F16861">
        <w:rPr>
          <w:sz w:val="28"/>
          <w:szCs w:val="28"/>
        </w:rPr>
        <w:t xml:space="preserve">                                                               (подпись)</w:t>
      </w:r>
    </w:p>
    <w:p w:rsidR="00F16861" w:rsidRPr="00F16861" w:rsidRDefault="00F16861" w:rsidP="00F16861">
      <w:pPr>
        <w:ind w:right="-18"/>
        <w:jc w:val="both"/>
        <w:rPr>
          <w:sz w:val="28"/>
          <w:szCs w:val="28"/>
        </w:rPr>
      </w:pPr>
    </w:p>
    <w:sectPr w:rsidR="00F16861" w:rsidRPr="00F16861"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523C4"/>
    <w:rsid w:val="00062CF0"/>
    <w:rsid w:val="00065063"/>
    <w:rsid w:val="0007279D"/>
    <w:rsid w:val="000D10C3"/>
    <w:rsid w:val="0010626F"/>
    <w:rsid w:val="001132C7"/>
    <w:rsid w:val="0013236E"/>
    <w:rsid w:val="00141942"/>
    <w:rsid w:val="00142CB9"/>
    <w:rsid w:val="00173D55"/>
    <w:rsid w:val="001F628E"/>
    <w:rsid w:val="002061B0"/>
    <w:rsid w:val="002260AC"/>
    <w:rsid w:val="002642B3"/>
    <w:rsid w:val="002A23C8"/>
    <w:rsid w:val="002E5AFB"/>
    <w:rsid w:val="002F1499"/>
    <w:rsid w:val="002F20A7"/>
    <w:rsid w:val="00316040"/>
    <w:rsid w:val="00346DAF"/>
    <w:rsid w:val="00353838"/>
    <w:rsid w:val="003606D3"/>
    <w:rsid w:val="00402024"/>
    <w:rsid w:val="00431551"/>
    <w:rsid w:val="004741D5"/>
    <w:rsid w:val="00485E4F"/>
    <w:rsid w:val="00487401"/>
    <w:rsid w:val="004A0261"/>
    <w:rsid w:val="004D6A48"/>
    <w:rsid w:val="004F72D9"/>
    <w:rsid w:val="0051508A"/>
    <w:rsid w:val="00543404"/>
    <w:rsid w:val="005A2263"/>
    <w:rsid w:val="005B2EB2"/>
    <w:rsid w:val="005B7989"/>
    <w:rsid w:val="005F339C"/>
    <w:rsid w:val="005F72F0"/>
    <w:rsid w:val="006534E8"/>
    <w:rsid w:val="006661AD"/>
    <w:rsid w:val="006E749A"/>
    <w:rsid w:val="00762017"/>
    <w:rsid w:val="00763FD8"/>
    <w:rsid w:val="00776434"/>
    <w:rsid w:val="007A508E"/>
    <w:rsid w:val="007C7B9C"/>
    <w:rsid w:val="007D1F4C"/>
    <w:rsid w:val="00804763"/>
    <w:rsid w:val="00824191"/>
    <w:rsid w:val="00837735"/>
    <w:rsid w:val="00855AF4"/>
    <w:rsid w:val="00863D11"/>
    <w:rsid w:val="008A4822"/>
    <w:rsid w:val="008C1406"/>
    <w:rsid w:val="00904404"/>
    <w:rsid w:val="009135E6"/>
    <w:rsid w:val="009956EF"/>
    <w:rsid w:val="009C428D"/>
    <w:rsid w:val="009E27CA"/>
    <w:rsid w:val="009F0CF5"/>
    <w:rsid w:val="00A10178"/>
    <w:rsid w:val="00A766A1"/>
    <w:rsid w:val="00AB092E"/>
    <w:rsid w:val="00B0539F"/>
    <w:rsid w:val="00C00E99"/>
    <w:rsid w:val="00CB3B7E"/>
    <w:rsid w:val="00CC1357"/>
    <w:rsid w:val="00CD6FF1"/>
    <w:rsid w:val="00D17BF4"/>
    <w:rsid w:val="00D473FD"/>
    <w:rsid w:val="00D65F40"/>
    <w:rsid w:val="00D71FE3"/>
    <w:rsid w:val="00DA461E"/>
    <w:rsid w:val="00DA7186"/>
    <w:rsid w:val="00DB2129"/>
    <w:rsid w:val="00DC031E"/>
    <w:rsid w:val="00DF1895"/>
    <w:rsid w:val="00E00F89"/>
    <w:rsid w:val="00E255A5"/>
    <w:rsid w:val="00E31E69"/>
    <w:rsid w:val="00E522B2"/>
    <w:rsid w:val="00E74E0E"/>
    <w:rsid w:val="00EA036F"/>
    <w:rsid w:val="00ED47CC"/>
    <w:rsid w:val="00EF1A59"/>
    <w:rsid w:val="00F16861"/>
    <w:rsid w:val="00F56F91"/>
    <w:rsid w:val="00FA3A77"/>
    <w:rsid w:val="00FB63BB"/>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15042</Words>
  <Characters>85740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3</cp:revision>
  <cp:lastPrinted>2018-12-18T02:35:00Z</cp:lastPrinted>
  <dcterms:created xsi:type="dcterms:W3CDTF">2018-12-18T02:39:00Z</dcterms:created>
  <dcterms:modified xsi:type="dcterms:W3CDTF">2018-12-19T07:48:00Z</dcterms:modified>
</cp:coreProperties>
</file>